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95DED" w14:textId="29052353" w:rsidR="004E3A32" w:rsidRPr="00C00D35" w:rsidRDefault="004E3A32" w:rsidP="00582607">
      <w:pPr>
        <w:spacing w:before="120" w:after="120" w:line="240" w:lineRule="auto"/>
        <w:outlineLvl w:val="2"/>
        <w:rPr>
          <w:rFonts w:ascii="Times New Roman" w:hAnsi="Times New Roman"/>
          <w:sz w:val="24"/>
          <w:szCs w:val="24"/>
        </w:rPr>
      </w:pPr>
      <w:r w:rsidRPr="00C00D35">
        <w:rPr>
          <w:rFonts w:ascii="Times New Roman" w:hAnsi="Times New Roman"/>
          <w:sz w:val="24"/>
          <w:szCs w:val="24"/>
        </w:rPr>
        <w:t>Dear Applicant,</w:t>
      </w:r>
    </w:p>
    <w:p w14:paraId="4DE515ED" w14:textId="7EE97C4E" w:rsidR="004E3A32" w:rsidRPr="002A4AA1" w:rsidRDefault="004E3A32" w:rsidP="00582607">
      <w:pPr>
        <w:spacing w:after="240" w:line="240" w:lineRule="auto"/>
        <w:outlineLvl w:val="2"/>
        <w:rPr>
          <w:rFonts w:ascii="Times New Roman" w:hAnsi="Times New Roman"/>
          <w:b/>
          <w:bCs/>
          <w:sz w:val="24"/>
          <w:szCs w:val="24"/>
        </w:rPr>
      </w:pPr>
      <w:r w:rsidRPr="00C00D35">
        <w:rPr>
          <w:rFonts w:ascii="Times New Roman" w:hAnsi="Times New Roman"/>
          <w:sz w:val="24"/>
          <w:szCs w:val="24"/>
        </w:rPr>
        <w:t xml:space="preserve">Thank you for your interest in applying for the </w:t>
      </w:r>
      <w:r w:rsidRPr="00C00D35">
        <w:rPr>
          <w:rStyle w:val="Strong"/>
          <w:rFonts w:ascii="Times New Roman" w:hAnsi="Times New Roman"/>
          <w:b w:val="0"/>
          <w:bCs w:val="0"/>
          <w:sz w:val="24"/>
          <w:szCs w:val="24"/>
        </w:rPr>
        <w:t>Becker County Opioid Settlement Funds</w:t>
      </w:r>
      <w:r w:rsidRPr="00C00D35">
        <w:rPr>
          <w:rFonts w:ascii="Times New Roman" w:hAnsi="Times New Roman"/>
          <w:b/>
          <w:sz w:val="24"/>
          <w:szCs w:val="24"/>
        </w:rPr>
        <w:t>.</w:t>
      </w:r>
      <w:r w:rsidRPr="00C00D35">
        <w:rPr>
          <w:rFonts w:ascii="Times New Roman" w:hAnsi="Times New Roman"/>
          <w:sz w:val="24"/>
          <w:szCs w:val="24"/>
        </w:rPr>
        <w:t xml:space="preserve"> This RFP application period is open from </w:t>
      </w:r>
      <w:r w:rsidRPr="002A4AA1">
        <w:rPr>
          <w:rFonts w:ascii="Times New Roman" w:hAnsi="Times New Roman"/>
          <w:b/>
          <w:bCs/>
          <w:sz w:val="24"/>
          <w:szCs w:val="24"/>
        </w:rPr>
        <w:t>November</w:t>
      </w:r>
      <w:r>
        <w:rPr>
          <w:rFonts w:ascii="Times New Roman" w:hAnsi="Times New Roman"/>
          <w:sz w:val="24"/>
          <w:szCs w:val="24"/>
        </w:rPr>
        <w:t xml:space="preserve"> </w:t>
      </w:r>
      <w:r w:rsidRPr="00C00D35">
        <w:rPr>
          <w:rFonts w:ascii="Times New Roman" w:hAnsi="Times New Roman"/>
          <w:b/>
          <w:bCs/>
          <w:sz w:val="24"/>
          <w:szCs w:val="24"/>
        </w:rPr>
        <w:t xml:space="preserve">1, 2026, to </w:t>
      </w:r>
      <w:r>
        <w:rPr>
          <w:rFonts w:ascii="Times New Roman" w:hAnsi="Times New Roman"/>
          <w:b/>
          <w:bCs/>
          <w:sz w:val="24"/>
          <w:szCs w:val="24"/>
        </w:rPr>
        <w:t xml:space="preserve">January </w:t>
      </w:r>
      <w:r w:rsidRPr="00C00D35">
        <w:rPr>
          <w:rFonts w:ascii="Times New Roman" w:hAnsi="Times New Roman"/>
          <w:b/>
          <w:bCs/>
          <w:sz w:val="24"/>
          <w:szCs w:val="24"/>
        </w:rPr>
        <w:t>31, 202</w:t>
      </w:r>
      <w:r w:rsidR="004D60ED">
        <w:rPr>
          <w:rFonts w:ascii="Times New Roman" w:hAnsi="Times New Roman"/>
          <w:b/>
          <w:bCs/>
          <w:sz w:val="24"/>
          <w:szCs w:val="24"/>
        </w:rPr>
        <w:t>7</w:t>
      </w:r>
      <w:r>
        <w:rPr>
          <w:rFonts w:ascii="Times New Roman" w:hAnsi="Times New Roman"/>
          <w:b/>
          <w:bCs/>
          <w:sz w:val="24"/>
          <w:szCs w:val="24"/>
        </w:rPr>
        <w:t xml:space="preserve">. </w:t>
      </w:r>
      <w:r w:rsidRPr="002A4AA1">
        <w:rPr>
          <w:rFonts w:ascii="Times New Roman" w:hAnsi="Times New Roman"/>
          <w:sz w:val="24"/>
          <w:szCs w:val="24"/>
        </w:rPr>
        <w:t>T</w:t>
      </w:r>
      <w:r w:rsidRPr="00C00D35">
        <w:rPr>
          <w:rFonts w:ascii="Times New Roman" w:hAnsi="Times New Roman"/>
          <w:sz w:val="24"/>
          <w:szCs w:val="24"/>
        </w:rPr>
        <w:t xml:space="preserve">o ensure your application can be reviewed, all required sections and supporting documents </w:t>
      </w:r>
      <w:r w:rsidRPr="00C00D35">
        <w:rPr>
          <w:rStyle w:val="Strong"/>
          <w:rFonts w:ascii="Times New Roman" w:hAnsi="Times New Roman"/>
          <w:sz w:val="24"/>
          <w:szCs w:val="24"/>
        </w:rPr>
        <w:t>must</w:t>
      </w:r>
      <w:r w:rsidRPr="00C00D35">
        <w:rPr>
          <w:rFonts w:ascii="Times New Roman" w:hAnsi="Times New Roman"/>
          <w:sz w:val="24"/>
          <w:szCs w:val="24"/>
        </w:rPr>
        <w:t xml:space="preserve"> be complete and submitted together. Incomplete applications will not be processed.</w:t>
      </w:r>
    </w:p>
    <w:p w14:paraId="68871437" w14:textId="77777777" w:rsidR="004E3A32" w:rsidRPr="00C00D35" w:rsidRDefault="004E3A32" w:rsidP="00582607">
      <w:pPr>
        <w:spacing w:after="120" w:line="240" w:lineRule="auto"/>
        <w:outlineLvl w:val="2"/>
        <w:rPr>
          <w:rFonts w:ascii="Times New Roman" w:eastAsia="Times New Roman" w:hAnsi="Times New Roman"/>
          <w:b/>
          <w:bCs/>
          <w:sz w:val="24"/>
          <w:szCs w:val="24"/>
        </w:rPr>
      </w:pPr>
      <w:r w:rsidRPr="00C00D35">
        <w:rPr>
          <w:rFonts w:ascii="Times New Roman" w:eastAsia="Times New Roman" w:hAnsi="Times New Roman"/>
          <w:b/>
          <w:bCs/>
          <w:sz w:val="24"/>
          <w:szCs w:val="24"/>
        </w:rPr>
        <w:t>Application Checklist:</w:t>
      </w:r>
    </w:p>
    <w:p w14:paraId="211F6A22" w14:textId="77777777" w:rsidR="004E3A32" w:rsidRPr="00C00D35" w:rsidRDefault="004E3A32" w:rsidP="00582607">
      <w:pPr>
        <w:tabs>
          <w:tab w:val="left" w:pos="1350"/>
        </w:tabs>
        <w:spacing w:after="240" w:line="240" w:lineRule="auto"/>
        <w:ind w:left="720"/>
        <w:rPr>
          <w:rFonts w:ascii="Times New Roman" w:eastAsia="Times New Roman" w:hAnsi="Times New Roman"/>
          <w:sz w:val="24"/>
          <w:szCs w:val="24"/>
        </w:rPr>
      </w:pPr>
      <w:r w:rsidRPr="00C00D35">
        <w:rPr>
          <w:rFonts w:ascii="Times New Roman" w:eastAsia="Times New Roman" w:hAnsi="Times New Roman"/>
          <w:b/>
          <w:bCs/>
          <w:sz w:val="24"/>
          <w:szCs w:val="24"/>
        </w:rPr>
        <w:t>_____ Applicant Information</w:t>
      </w:r>
    </w:p>
    <w:p w14:paraId="4D376042" w14:textId="77777777" w:rsidR="004E3A32" w:rsidRPr="00C00D35" w:rsidRDefault="004E3A32" w:rsidP="00582607">
      <w:pPr>
        <w:spacing w:after="240" w:line="240" w:lineRule="auto"/>
        <w:ind w:left="720"/>
        <w:rPr>
          <w:rFonts w:ascii="Times New Roman" w:eastAsia="Times New Roman" w:hAnsi="Times New Roman"/>
          <w:sz w:val="24"/>
          <w:szCs w:val="24"/>
        </w:rPr>
      </w:pPr>
      <w:r w:rsidRPr="00C00D35">
        <w:rPr>
          <w:rFonts w:ascii="Times New Roman" w:eastAsia="Times New Roman" w:hAnsi="Times New Roman"/>
          <w:b/>
          <w:bCs/>
          <w:sz w:val="24"/>
          <w:szCs w:val="24"/>
        </w:rPr>
        <w:t>_____ Organizational Overview</w:t>
      </w:r>
    </w:p>
    <w:p w14:paraId="6074AFDF" w14:textId="77777777" w:rsidR="004E3A32" w:rsidRPr="00C00D35" w:rsidRDefault="004E3A32" w:rsidP="00582607">
      <w:pPr>
        <w:spacing w:after="240" w:line="240" w:lineRule="auto"/>
        <w:ind w:left="720"/>
        <w:rPr>
          <w:rFonts w:ascii="Times New Roman" w:eastAsia="Times New Roman" w:hAnsi="Times New Roman"/>
          <w:sz w:val="24"/>
          <w:szCs w:val="24"/>
        </w:rPr>
      </w:pPr>
      <w:r w:rsidRPr="00C00D35">
        <w:rPr>
          <w:rFonts w:ascii="Times New Roman" w:eastAsia="Times New Roman" w:hAnsi="Times New Roman"/>
          <w:b/>
          <w:bCs/>
          <w:sz w:val="24"/>
          <w:szCs w:val="24"/>
        </w:rPr>
        <w:t>_____ Project Narrative</w:t>
      </w:r>
    </w:p>
    <w:p w14:paraId="778BED6D" w14:textId="77777777" w:rsidR="004E3A32" w:rsidRPr="00C00D35" w:rsidRDefault="004E3A32" w:rsidP="00582607">
      <w:pPr>
        <w:spacing w:after="240" w:line="240" w:lineRule="auto"/>
        <w:ind w:left="720"/>
        <w:rPr>
          <w:rFonts w:ascii="Times New Roman" w:eastAsia="Times New Roman" w:hAnsi="Times New Roman"/>
          <w:sz w:val="24"/>
          <w:szCs w:val="24"/>
        </w:rPr>
      </w:pPr>
      <w:r w:rsidRPr="00C00D35">
        <w:rPr>
          <w:rFonts w:ascii="Times New Roman" w:eastAsia="Times New Roman" w:hAnsi="Times New Roman"/>
          <w:b/>
          <w:bCs/>
          <w:sz w:val="24"/>
          <w:szCs w:val="24"/>
        </w:rPr>
        <w:t>_____ Opioid Epidemic Response Grant Workplan</w:t>
      </w:r>
      <w:r w:rsidRPr="00C00D35">
        <w:rPr>
          <w:rFonts w:ascii="Times New Roman" w:eastAsia="Times New Roman" w:hAnsi="Times New Roman"/>
          <w:sz w:val="24"/>
          <w:szCs w:val="24"/>
        </w:rPr>
        <w:t xml:space="preserve"> </w:t>
      </w:r>
    </w:p>
    <w:p w14:paraId="4E20729F" w14:textId="77777777" w:rsidR="004E3A32" w:rsidRPr="00C00D35" w:rsidRDefault="004E3A32" w:rsidP="00582607">
      <w:pPr>
        <w:spacing w:after="240" w:line="240" w:lineRule="auto"/>
        <w:ind w:left="720"/>
        <w:rPr>
          <w:rFonts w:ascii="Times New Roman" w:eastAsia="Times New Roman" w:hAnsi="Times New Roman"/>
          <w:sz w:val="24"/>
          <w:szCs w:val="24"/>
        </w:rPr>
      </w:pPr>
      <w:r w:rsidRPr="00C00D35">
        <w:rPr>
          <w:rFonts w:ascii="Times New Roman" w:eastAsia="Times New Roman" w:hAnsi="Times New Roman"/>
          <w:b/>
          <w:bCs/>
          <w:sz w:val="24"/>
          <w:szCs w:val="24"/>
        </w:rPr>
        <w:t xml:space="preserve">_____ Opioid Epidemic Response Grant Budget and Budget </w:t>
      </w:r>
    </w:p>
    <w:p w14:paraId="4DDA19B3" w14:textId="77777777" w:rsidR="004E3A32" w:rsidRPr="00C00D35" w:rsidRDefault="004E3A32" w:rsidP="00582607">
      <w:pPr>
        <w:spacing w:after="120" w:line="240" w:lineRule="auto"/>
        <w:ind w:left="720"/>
        <w:rPr>
          <w:rFonts w:ascii="Times New Roman" w:eastAsia="Times New Roman" w:hAnsi="Times New Roman"/>
          <w:sz w:val="24"/>
          <w:szCs w:val="24"/>
        </w:rPr>
      </w:pPr>
      <w:r w:rsidRPr="00C00D35">
        <w:rPr>
          <w:rFonts w:ascii="Times New Roman" w:eastAsia="Times New Roman" w:hAnsi="Times New Roman"/>
          <w:b/>
          <w:bCs/>
          <w:sz w:val="24"/>
          <w:szCs w:val="24"/>
        </w:rPr>
        <w:t>_____ Letters of Commitment</w:t>
      </w:r>
    </w:p>
    <w:p w14:paraId="4318BCFF" w14:textId="77777777" w:rsidR="004E3A32" w:rsidRPr="00C00D35" w:rsidRDefault="004E3A32" w:rsidP="004E3A32">
      <w:pPr>
        <w:numPr>
          <w:ilvl w:val="0"/>
          <w:numId w:val="32"/>
        </w:numPr>
        <w:spacing w:after="120" w:line="240" w:lineRule="auto"/>
        <w:ind w:left="2232"/>
        <w:rPr>
          <w:rFonts w:ascii="Times New Roman" w:eastAsia="Times New Roman" w:hAnsi="Times New Roman"/>
          <w:sz w:val="24"/>
          <w:szCs w:val="24"/>
        </w:rPr>
      </w:pPr>
      <w:r w:rsidRPr="00C00D35">
        <w:rPr>
          <w:rFonts w:ascii="Times New Roman" w:eastAsia="Times New Roman" w:hAnsi="Times New Roman"/>
          <w:sz w:val="24"/>
          <w:szCs w:val="24"/>
        </w:rPr>
        <w:t>A letter of commitment is required from each key partner identified in your application, including those referenced in the narrative and workplan.</w:t>
      </w:r>
    </w:p>
    <w:p w14:paraId="27175BBA" w14:textId="77777777" w:rsidR="004E3A32" w:rsidRPr="00C00D35" w:rsidRDefault="004E3A32" w:rsidP="004E3A32">
      <w:pPr>
        <w:numPr>
          <w:ilvl w:val="0"/>
          <w:numId w:val="32"/>
        </w:numPr>
        <w:spacing w:after="120" w:line="240" w:lineRule="auto"/>
        <w:ind w:left="2232"/>
        <w:rPr>
          <w:rFonts w:ascii="Times New Roman" w:eastAsia="Times New Roman" w:hAnsi="Times New Roman"/>
          <w:sz w:val="24"/>
          <w:szCs w:val="24"/>
        </w:rPr>
      </w:pPr>
      <w:r w:rsidRPr="00C00D35">
        <w:rPr>
          <w:rFonts w:ascii="Times New Roman" w:eastAsia="Times New Roman" w:hAnsi="Times New Roman"/>
          <w:sz w:val="24"/>
          <w:szCs w:val="24"/>
        </w:rPr>
        <w:t>Multiple letters may be required if multiple partners are involved.</w:t>
      </w:r>
    </w:p>
    <w:p w14:paraId="4626C749" w14:textId="77777777" w:rsidR="004E3A32" w:rsidRPr="00C00D35" w:rsidRDefault="004E3A32" w:rsidP="004E3A32">
      <w:pPr>
        <w:numPr>
          <w:ilvl w:val="3"/>
          <w:numId w:val="31"/>
        </w:numPr>
        <w:spacing w:after="120" w:line="240" w:lineRule="auto"/>
        <w:rPr>
          <w:rFonts w:ascii="Times New Roman" w:eastAsia="Times New Roman" w:hAnsi="Times New Roman"/>
          <w:sz w:val="24"/>
          <w:szCs w:val="24"/>
        </w:rPr>
      </w:pPr>
      <w:r w:rsidRPr="00C00D35">
        <w:rPr>
          <w:rFonts w:ascii="Times New Roman" w:eastAsia="Times New Roman" w:hAnsi="Times New Roman"/>
          <w:i/>
          <w:iCs/>
          <w:sz w:val="24"/>
          <w:szCs w:val="24"/>
        </w:rPr>
        <w:t>Example:</w:t>
      </w:r>
      <w:r w:rsidRPr="00C00D35">
        <w:rPr>
          <w:rFonts w:ascii="Times New Roman" w:eastAsia="Times New Roman" w:hAnsi="Times New Roman"/>
          <w:sz w:val="24"/>
          <w:szCs w:val="24"/>
        </w:rPr>
        <w:t xml:space="preserve"> If your proposal includes services from XYZ Consulting, a letter of commitment from that consultant must be included and clearly aligned with the proposal.</w:t>
      </w:r>
    </w:p>
    <w:p w14:paraId="58B817C1" w14:textId="77777777" w:rsidR="004E3A32" w:rsidRPr="00C00D35" w:rsidRDefault="004E3A32" w:rsidP="00582607">
      <w:pPr>
        <w:spacing w:after="240" w:line="240" w:lineRule="auto"/>
        <w:ind w:left="1530" w:hanging="810"/>
        <w:rPr>
          <w:rFonts w:ascii="Times New Roman" w:eastAsia="Times New Roman" w:hAnsi="Times New Roman"/>
          <w:sz w:val="24"/>
          <w:szCs w:val="24"/>
        </w:rPr>
      </w:pPr>
      <w:r w:rsidRPr="00C00D35">
        <w:rPr>
          <w:rFonts w:ascii="Times New Roman" w:eastAsia="Times New Roman" w:hAnsi="Times New Roman"/>
          <w:b/>
          <w:bCs/>
          <w:sz w:val="24"/>
          <w:szCs w:val="24"/>
        </w:rPr>
        <w:t>_____Copy of the Applicant’s Insurance Policy</w:t>
      </w:r>
      <w:r w:rsidRPr="00C00D35">
        <w:rPr>
          <w:rFonts w:ascii="Times New Roman" w:eastAsia="Times New Roman" w:hAnsi="Times New Roman"/>
          <w:sz w:val="24"/>
          <w:szCs w:val="24"/>
        </w:rPr>
        <w:t xml:space="preserve"> or </w:t>
      </w:r>
      <w:r w:rsidRPr="00C00D35">
        <w:rPr>
          <w:rFonts w:ascii="Times New Roman" w:eastAsia="Times New Roman" w:hAnsi="Times New Roman"/>
          <w:b/>
          <w:bCs/>
          <w:sz w:val="24"/>
          <w:szCs w:val="24"/>
        </w:rPr>
        <w:t>Insurance Waiver Request</w:t>
      </w:r>
    </w:p>
    <w:p w14:paraId="297437F5" w14:textId="77777777" w:rsidR="004E3A32" w:rsidRPr="00C00D35" w:rsidRDefault="004E3A32" w:rsidP="00C00D35">
      <w:pPr>
        <w:spacing w:after="240" w:line="240" w:lineRule="auto"/>
        <w:ind w:left="720"/>
        <w:rPr>
          <w:rFonts w:ascii="Times New Roman" w:eastAsia="Times New Roman" w:hAnsi="Times New Roman"/>
          <w:sz w:val="24"/>
          <w:szCs w:val="24"/>
        </w:rPr>
      </w:pPr>
      <w:r w:rsidRPr="00C00D35">
        <w:rPr>
          <w:rFonts w:ascii="Times New Roman" w:eastAsia="Times New Roman" w:hAnsi="Times New Roman"/>
          <w:b/>
          <w:bCs/>
          <w:sz w:val="24"/>
          <w:szCs w:val="24"/>
        </w:rPr>
        <w:t>_____Current W-9 Form</w:t>
      </w:r>
    </w:p>
    <w:p w14:paraId="0D54DE9E" w14:textId="2DC48D20" w:rsidR="00582607" w:rsidRDefault="00582607" w:rsidP="00582607">
      <w:pPr>
        <w:spacing w:after="240"/>
        <w:rPr>
          <w:rFonts w:ascii="Times New Roman" w:eastAsia="Times New Roman" w:hAnsi="Times New Roman"/>
          <w:sz w:val="24"/>
          <w:szCs w:val="24"/>
        </w:rPr>
      </w:pPr>
      <w:r>
        <w:rPr>
          <w:rFonts w:ascii="Times New Roman" w:eastAsia="Times New Roman" w:hAnsi="Times New Roman"/>
          <w:sz w:val="24"/>
          <w:szCs w:val="24"/>
        </w:rPr>
        <w:t xml:space="preserve">Please submit your completed applications and supporting documents to </w:t>
      </w:r>
      <w:hyperlink r:id="rId11" w:history="1">
        <w:r w:rsidRPr="006A4B2A">
          <w:rPr>
            <w:rStyle w:val="Hyperlink"/>
            <w:rFonts w:ascii="Times New Roman" w:eastAsia="Times New Roman" w:hAnsi="Times New Roman"/>
            <w:sz w:val="24"/>
            <w:szCs w:val="24"/>
          </w:rPr>
          <w:t>christy.ramsey@co.becker.mn.us</w:t>
        </w:r>
      </w:hyperlink>
      <w:r>
        <w:t xml:space="preserve">. </w:t>
      </w:r>
    </w:p>
    <w:p w14:paraId="6A937A9B" w14:textId="37ECAA7A" w:rsidR="004E3A32" w:rsidRDefault="004E3A32" w:rsidP="00FA2254">
      <w:pPr>
        <w:spacing w:after="360"/>
        <w:rPr>
          <w:rFonts w:ascii="Times New Roman" w:eastAsia="Times New Roman" w:hAnsi="Times New Roman"/>
          <w:sz w:val="24"/>
          <w:szCs w:val="24"/>
        </w:rPr>
      </w:pPr>
      <w:r w:rsidRPr="00C00D35">
        <w:rPr>
          <w:rFonts w:ascii="Times New Roman" w:eastAsia="Times New Roman" w:hAnsi="Times New Roman"/>
          <w:sz w:val="24"/>
          <w:szCs w:val="24"/>
        </w:rPr>
        <w:t xml:space="preserve">If you have any questions, please contact </w:t>
      </w:r>
      <w:r>
        <w:rPr>
          <w:rFonts w:ascii="Times New Roman" w:eastAsia="Times New Roman" w:hAnsi="Times New Roman"/>
          <w:sz w:val="24"/>
          <w:szCs w:val="24"/>
        </w:rPr>
        <w:t xml:space="preserve">Christy Ramsey </w:t>
      </w:r>
      <w:r w:rsidRPr="00C00D35">
        <w:rPr>
          <w:rFonts w:ascii="Times New Roman" w:eastAsia="Times New Roman" w:hAnsi="Times New Roman"/>
          <w:sz w:val="24"/>
          <w:szCs w:val="24"/>
        </w:rPr>
        <w:t xml:space="preserve">email at </w:t>
      </w:r>
      <w:hyperlink r:id="rId12" w:history="1">
        <w:r w:rsidRPr="006A4B2A">
          <w:rPr>
            <w:rStyle w:val="Hyperlink"/>
            <w:rFonts w:ascii="Times New Roman" w:eastAsia="Times New Roman" w:hAnsi="Times New Roman"/>
            <w:sz w:val="24"/>
            <w:szCs w:val="24"/>
          </w:rPr>
          <w:t>christy.ramsey@co.becker.mn.us</w:t>
        </w:r>
      </w:hyperlink>
      <w:r w:rsidRPr="00C00D35">
        <w:rPr>
          <w:rFonts w:ascii="Times New Roman" w:eastAsia="Times New Roman" w:hAnsi="Times New Roman"/>
          <w:sz w:val="24"/>
          <w:szCs w:val="24"/>
        </w:rPr>
        <w:t xml:space="preserve"> or by phone at 218-847-5628 ext 532</w:t>
      </w:r>
      <w:r>
        <w:rPr>
          <w:rFonts w:ascii="Times New Roman" w:eastAsia="Times New Roman" w:hAnsi="Times New Roman"/>
          <w:sz w:val="24"/>
          <w:szCs w:val="24"/>
        </w:rPr>
        <w:t>9.</w:t>
      </w:r>
    </w:p>
    <w:p w14:paraId="36D38CE3" w14:textId="77777777" w:rsidR="004E3A32" w:rsidRDefault="004E3A32" w:rsidP="00FA2254">
      <w:pPr>
        <w:spacing w:after="120"/>
        <w:rPr>
          <w:rFonts w:ascii="Times New Roman" w:eastAsia="Times New Roman" w:hAnsi="Times New Roman"/>
          <w:sz w:val="24"/>
          <w:szCs w:val="24"/>
        </w:rPr>
      </w:pPr>
      <w:r>
        <w:rPr>
          <w:rFonts w:ascii="Times New Roman" w:eastAsia="Times New Roman" w:hAnsi="Times New Roman"/>
          <w:sz w:val="24"/>
          <w:szCs w:val="24"/>
        </w:rPr>
        <w:t xml:space="preserve">Sincerely, </w:t>
      </w:r>
    </w:p>
    <w:p w14:paraId="6CD0AE9D" w14:textId="330616DC" w:rsidR="004E3A32" w:rsidRPr="004D60ED" w:rsidRDefault="004D60ED" w:rsidP="00FA2254">
      <w:pPr>
        <w:spacing w:after="120"/>
        <w:rPr>
          <w:rFonts w:ascii="Edwardian Script ITC" w:eastAsia="Times New Roman" w:hAnsi="Edwardian Script ITC"/>
          <w:sz w:val="40"/>
          <w:szCs w:val="40"/>
        </w:rPr>
      </w:pPr>
      <w:r w:rsidRPr="004D60ED">
        <w:rPr>
          <w:rFonts w:ascii="Edwardian Script ITC" w:eastAsia="Times New Roman" w:hAnsi="Edwardian Script ITC"/>
          <w:sz w:val="40"/>
          <w:szCs w:val="40"/>
        </w:rPr>
        <w:t>Amanda Kumpula</w:t>
      </w:r>
    </w:p>
    <w:p w14:paraId="1CC7A82F" w14:textId="77777777" w:rsidR="004E3A32" w:rsidRDefault="004E3A32" w:rsidP="00C00D35">
      <w:pPr>
        <w:spacing w:after="0"/>
        <w:rPr>
          <w:rFonts w:ascii="Times New Roman" w:eastAsia="Times New Roman" w:hAnsi="Times New Roman"/>
          <w:sz w:val="24"/>
          <w:szCs w:val="24"/>
        </w:rPr>
      </w:pPr>
      <w:r>
        <w:rPr>
          <w:rFonts w:ascii="Times New Roman" w:eastAsia="Times New Roman" w:hAnsi="Times New Roman"/>
          <w:sz w:val="24"/>
          <w:szCs w:val="24"/>
        </w:rPr>
        <w:t>Amanda Kumpula</w:t>
      </w:r>
    </w:p>
    <w:p w14:paraId="328BE353" w14:textId="77777777" w:rsidR="004E3A32" w:rsidRPr="00C00D35" w:rsidRDefault="004E3A32" w:rsidP="00C00D35">
      <w:pPr>
        <w:spacing w:after="0"/>
        <w:rPr>
          <w:rFonts w:ascii="Times New Roman" w:hAnsi="Times New Roman"/>
        </w:rPr>
      </w:pPr>
      <w:r>
        <w:rPr>
          <w:rFonts w:ascii="Times New Roman" w:eastAsia="Times New Roman" w:hAnsi="Times New Roman"/>
          <w:sz w:val="24"/>
          <w:szCs w:val="24"/>
        </w:rPr>
        <w:t>Becker County Public Health Supervisor</w:t>
      </w:r>
    </w:p>
    <w:p w14:paraId="03A5930E" w14:textId="008727A9" w:rsidR="0074510F" w:rsidRPr="00D12856" w:rsidRDefault="0074510F" w:rsidP="0074510F">
      <w:pPr>
        <w:pStyle w:val="Default"/>
        <w:rPr>
          <w:rFonts w:asciiTheme="minorHAnsi" w:hAnsiTheme="minorHAnsi" w:cstheme="minorHAnsi"/>
          <w:b/>
          <w:bCs/>
          <w:color w:val="auto"/>
          <w:sz w:val="28"/>
          <w:szCs w:val="28"/>
        </w:rPr>
      </w:pPr>
      <w:r w:rsidRPr="00D12856">
        <w:rPr>
          <w:rFonts w:asciiTheme="minorHAnsi" w:hAnsiTheme="minorHAnsi" w:cstheme="minorHAnsi"/>
          <w:b/>
          <w:bCs/>
          <w:color w:val="auto"/>
          <w:sz w:val="28"/>
          <w:szCs w:val="28"/>
        </w:rPr>
        <w:lastRenderedPageBreak/>
        <w:t>Overview</w:t>
      </w:r>
    </w:p>
    <w:p w14:paraId="10971694" w14:textId="77777777" w:rsidR="00D21A25" w:rsidRPr="00D12856" w:rsidRDefault="00D21A25" w:rsidP="00D21A25">
      <w:pPr>
        <w:rPr>
          <w:rFonts w:cstheme="minorHAnsi"/>
          <w:kern w:val="0"/>
          <w:sz w:val="28"/>
          <w:szCs w:val="28"/>
        </w:rPr>
      </w:pPr>
      <w:r w:rsidRPr="00D12856">
        <w:rPr>
          <w:rFonts w:cstheme="minorHAnsi"/>
          <w:kern w:val="0"/>
          <w:sz w:val="28"/>
          <w:szCs w:val="28"/>
        </w:rPr>
        <w:t>Minnesotans have been significantly impacted by the opioid epidemic, with overdose deaths reaching historic levels during the COVID-19 pandemic. According to the Minnesota Department of Health, opioid-involved overdose deaths increased from 421 in 2019 to 690 in 2020 and peaked at 1,039 deaths in 2022. Although deaths have declined in recent years, Minnesota recorded 1,011 opioid-involved overdose deaths in 2023 and 678 in 2024, demonstrating that the opioid crisis continues to impact individuals, families, and communities across the state.</w:t>
      </w:r>
    </w:p>
    <w:p w14:paraId="0E189625" w14:textId="77777777" w:rsidR="00D21A25" w:rsidRPr="00D12856" w:rsidRDefault="00D21A25" w:rsidP="00D21A25">
      <w:pPr>
        <w:rPr>
          <w:rFonts w:cstheme="minorHAnsi"/>
          <w:kern w:val="0"/>
          <w:sz w:val="28"/>
          <w:szCs w:val="28"/>
        </w:rPr>
      </w:pPr>
      <w:r w:rsidRPr="00D12856">
        <w:rPr>
          <w:rFonts w:cstheme="minorHAnsi"/>
          <w:kern w:val="0"/>
          <w:sz w:val="28"/>
          <w:szCs w:val="28"/>
        </w:rPr>
        <w:t>Racial disparities also remain a significant concern. In 2024, American Indian Minnesotans were seven times more likely to die from a drug overdose than White Minnesotans, while African American Minnesotans were three times more likely to die from a drug overdose. These disparities highlight the continued need for accessible, evidence-based prevention, treatment, harm reduction, and recovery efforts, including in rural communities such as Becker County.</w:t>
      </w:r>
    </w:p>
    <w:p w14:paraId="7919DA5F" w14:textId="6BE4D619" w:rsidR="00D21A25" w:rsidRPr="00D12856" w:rsidRDefault="00D21A25" w:rsidP="00D21A25">
      <w:pPr>
        <w:rPr>
          <w:rFonts w:cstheme="minorHAnsi"/>
          <w:kern w:val="0"/>
          <w:sz w:val="28"/>
          <w:szCs w:val="28"/>
        </w:rPr>
      </w:pPr>
      <w:r w:rsidRPr="00D12856">
        <w:rPr>
          <w:rFonts w:cstheme="minorHAnsi"/>
          <w:kern w:val="0"/>
          <w:sz w:val="28"/>
          <w:szCs w:val="28"/>
        </w:rPr>
        <w:t>Additional data on the opioid epidemic in Becker County and Minnesota can be found on the Minnesota Department of Health’s</w:t>
      </w:r>
      <w:r w:rsidR="009763C7">
        <w:rPr>
          <w:rFonts w:cstheme="minorHAnsi"/>
          <w:kern w:val="0"/>
          <w:sz w:val="28"/>
          <w:szCs w:val="28"/>
        </w:rPr>
        <w:t xml:space="preserve"> </w:t>
      </w:r>
      <w:hyperlink r:id="rId13" w:history="1">
        <w:r w:rsidR="009763C7" w:rsidRPr="009763C7">
          <w:rPr>
            <w:rStyle w:val="Hyperlink"/>
            <w:rFonts w:cstheme="minorHAnsi"/>
            <w:kern w:val="0"/>
            <w:sz w:val="28"/>
            <w:szCs w:val="28"/>
          </w:rPr>
          <w:t>Opioid Dashboard</w:t>
        </w:r>
      </w:hyperlink>
      <w:r w:rsidRPr="00D12856">
        <w:rPr>
          <w:rFonts w:cstheme="minorHAnsi"/>
          <w:kern w:val="0"/>
          <w:sz w:val="28"/>
          <w:szCs w:val="28"/>
        </w:rPr>
        <w:t>. The dashboard provides information on overdose deaths, opioid-related hospital visits, opioid prescriptions dispensed, substance use disorder, and other measures, including county-level data.</w:t>
      </w:r>
    </w:p>
    <w:p w14:paraId="424137C1" w14:textId="77777777" w:rsidR="00D21A25" w:rsidRPr="00D12856" w:rsidRDefault="00D21A25" w:rsidP="00D21A25">
      <w:pPr>
        <w:rPr>
          <w:rFonts w:cstheme="minorHAnsi"/>
          <w:kern w:val="0"/>
          <w:sz w:val="28"/>
          <w:szCs w:val="28"/>
        </w:rPr>
      </w:pPr>
      <w:r w:rsidRPr="00D12856">
        <w:rPr>
          <w:rFonts w:cstheme="minorHAnsi"/>
          <w:kern w:val="0"/>
          <w:sz w:val="28"/>
          <w:szCs w:val="28"/>
        </w:rPr>
        <w:t>The Minnesota Attorney General’s Office joined historic multibillion-dollar, multistate opioid settlement agreements with pharmaceutical distributors, manufacturers, and pharmacies. These settlement funds provide an opportunity for communities to address the ongoing impacts of the opioid epidemic through prevention, treatment, harm reduction, and recovery efforts.</w:t>
      </w:r>
    </w:p>
    <w:p w14:paraId="116C95BB" w14:textId="7F725C77" w:rsidR="00D21A25" w:rsidRPr="00D12856" w:rsidRDefault="00D21A25" w:rsidP="009763C7">
      <w:pPr>
        <w:spacing w:after="240"/>
        <w:rPr>
          <w:rFonts w:cstheme="minorHAnsi"/>
          <w:kern w:val="0"/>
          <w:sz w:val="28"/>
          <w:szCs w:val="28"/>
        </w:rPr>
      </w:pPr>
      <w:r w:rsidRPr="00D12856">
        <w:rPr>
          <w:rFonts w:cstheme="minorHAnsi"/>
          <w:kern w:val="0"/>
          <w:sz w:val="28"/>
          <w:szCs w:val="28"/>
        </w:rPr>
        <w:t xml:space="preserve">According to the </w:t>
      </w:r>
      <w:hyperlink r:id="rId14" w:history="1">
        <w:r w:rsidRPr="009763C7">
          <w:rPr>
            <w:rStyle w:val="Hyperlink"/>
            <w:rFonts w:cstheme="minorHAnsi"/>
            <w:kern w:val="0"/>
            <w:sz w:val="28"/>
            <w:szCs w:val="28"/>
          </w:rPr>
          <w:t>Minnesota Opioid State Sub-Division Memorandum of Agreement</w:t>
        </w:r>
      </w:hyperlink>
      <w:r w:rsidRPr="00D12856">
        <w:rPr>
          <w:rFonts w:cstheme="minorHAnsi"/>
          <w:kern w:val="0"/>
          <w:sz w:val="28"/>
          <w:szCs w:val="28"/>
        </w:rPr>
        <w:t>, Public Health departments shall serve as the lead agency and Chief Strategist to identify, collaborate, and respond to local issues as Local Governments decide how to leverage and disburse Opioid Settlement Funds.</w:t>
      </w:r>
    </w:p>
    <w:p w14:paraId="2A53EE56" w14:textId="5C5F2E2B" w:rsidR="0074510F" w:rsidRPr="0074510F" w:rsidRDefault="0074510F" w:rsidP="0074510F">
      <w:pPr>
        <w:pStyle w:val="Default"/>
        <w:rPr>
          <w:b/>
          <w:bCs/>
          <w:color w:val="auto"/>
          <w:sz w:val="28"/>
          <w:szCs w:val="28"/>
        </w:rPr>
      </w:pPr>
      <w:r w:rsidRPr="0074510F">
        <w:rPr>
          <w:b/>
          <w:bCs/>
          <w:color w:val="auto"/>
          <w:sz w:val="28"/>
          <w:szCs w:val="28"/>
        </w:rPr>
        <w:t xml:space="preserve">Purpose of RFP </w:t>
      </w:r>
    </w:p>
    <w:p w14:paraId="327C7110" w14:textId="5FD43873" w:rsidR="0074510F" w:rsidRDefault="0074510F" w:rsidP="00315DE9">
      <w:pPr>
        <w:pStyle w:val="Default"/>
        <w:spacing w:after="240"/>
        <w:rPr>
          <w:rFonts w:asciiTheme="minorHAnsi" w:hAnsiTheme="minorHAnsi" w:cstheme="minorHAnsi"/>
          <w:b/>
          <w:bCs/>
          <w:color w:val="auto"/>
          <w:sz w:val="28"/>
          <w:szCs w:val="28"/>
        </w:rPr>
      </w:pPr>
      <w:r w:rsidRPr="0074510F">
        <w:rPr>
          <w:sz w:val="28"/>
          <w:szCs w:val="28"/>
        </w:rPr>
        <w:t xml:space="preserve">The purpose of this Request for Proposals (RFP) is to identify qualified organizations to respond to the opioid crisis through opioid epidemic response strategies, including prevention, treatment, recovery, and harm reduction. The goal of this approach is to fund projects in </w:t>
      </w:r>
      <w:r>
        <w:rPr>
          <w:sz w:val="28"/>
          <w:szCs w:val="28"/>
        </w:rPr>
        <w:t>Becker</w:t>
      </w:r>
      <w:r w:rsidRPr="0074510F">
        <w:rPr>
          <w:sz w:val="28"/>
          <w:szCs w:val="28"/>
        </w:rPr>
        <w:t xml:space="preserve"> County that will have </w:t>
      </w:r>
      <w:r w:rsidR="00C701F6" w:rsidRPr="0074510F">
        <w:rPr>
          <w:sz w:val="28"/>
          <w:szCs w:val="28"/>
        </w:rPr>
        <w:t>a high</w:t>
      </w:r>
      <w:r w:rsidRPr="0074510F">
        <w:rPr>
          <w:sz w:val="28"/>
          <w:szCs w:val="28"/>
        </w:rPr>
        <w:t xml:space="preserve"> impact, particularly for </w:t>
      </w:r>
      <w:r>
        <w:rPr>
          <w:sz w:val="28"/>
          <w:szCs w:val="28"/>
        </w:rPr>
        <w:t>Becker</w:t>
      </w:r>
      <w:r w:rsidRPr="0074510F">
        <w:rPr>
          <w:sz w:val="28"/>
          <w:szCs w:val="28"/>
        </w:rPr>
        <w:t xml:space="preserve"> County communities most disproportionately impacted by the opioid crisis.</w:t>
      </w:r>
      <w:r w:rsidR="00E9505D">
        <w:rPr>
          <w:sz w:val="28"/>
          <w:szCs w:val="28"/>
        </w:rPr>
        <w:t xml:space="preserve"> This service </w:t>
      </w:r>
      <w:r w:rsidR="00E9505D">
        <w:rPr>
          <w:sz w:val="28"/>
          <w:szCs w:val="28"/>
        </w:rPr>
        <w:lastRenderedPageBreak/>
        <w:t xml:space="preserve">area includes all territories of Becker County including those on the White Earth </w:t>
      </w:r>
      <w:r w:rsidR="0090129B">
        <w:rPr>
          <w:sz w:val="28"/>
          <w:szCs w:val="28"/>
        </w:rPr>
        <w:t>Reservation.</w:t>
      </w:r>
    </w:p>
    <w:p w14:paraId="18DAFE8F" w14:textId="6DF38684" w:rsidR="00995905" w:rsidRPr="00570553" w:rsidRDefault="00995905" w:rsidP="00995905">
      <w:pPr>
        <w:pStyle w:val="Default"/>
        <w:rPr>
          <w:rFonts w:asciiTheme="minorHAnsi" w:hAnsiTheme="minorHAnsi" w:cstheme="minorHAnsi"/>
          <w:b/>
          <w:bCs/>
          <w:color w:val="auto"/>
          <w:sz w:val="28"/>
          <w:szCs w:val="28"/>
        </w:rPr>
      </w:pPr>
      <w:r w:rsidRPr="00570553">
        <w:rPr>
          <w:rFonts w:asciiTheme="minorHAnsi" w:hAnsiTheme="minorHAnsi" w:cstheme="minorHAnsi"/>
          <w:b/>
          <w:bCs/>
          <w:color w:val="auto"/>
          <w:sz w:val="28"/>
          <w:szCs w:val="28"/>
        </w:rPr>
        <w:t xml:space="preserve">Funding Requirements </w:t>
      </w:r>
    </w:p>
    <w:p w14:paraId="246481F4" w14:textId="77777777" w:rsidR="00995905" w:rsidRPr="00BE16BF" w:rsidRDefault="00995905" w:rsidP="00995905">
      <w:pPr>
        <w:pStyle w:val="Default"/>
        <w:rPr>
          <w:rFonts w:asciiTheme="minorHAnsi" w:hAnsiTheme="minorHAnsi" w:cstheme="minorHAnsi"/>
          <w:sz w:val="28"/>
          <w:szCs w:val="28"/>
        </w:rPr>
      </w:pPr>
      <w:r w:rsidRPr="00BE16BF">
        <w:rPr>
          <w:rFonts w:asciiTheme="minorHAnsi" w:hAnsiTheme="minorHAnsi" w:cstheme="minorHAnsi"/>
          <w:sz w:val="28"/>
          <w:szCs w:val="28"/>
        </w:rPr>
        <w:t xml:space="preserve">Selected organizations will receive funding to complete the following activities: </w:t>
      </w:r>
    </w:p>
    <w:p w14:paraId="0E369CD4" w14:textId="77777777" w:rsidR="00090A08" w:rsidRDefault="00995905" w:rsidP="005E2B6B">
      <w:pPr>
        <w:pStyle w:val="Default"/>
        <w:numPr>
          <w:ilvl w:val="0"/>
          <w:numId w:val="9"/>
        </w:numPr>
        <w:spacing w:after="39"/>
        <w:rPr>
          <w:rFonts w:asciiTheme="minorHAnsi" w:hAnsiTheme="minorHAnsi" w:cstheme="minorHAnsi"/>
          <w:sz w:val="28"/>
          <w:szCs w:val="28"/>
        </w:rPr>
      </w:pPr>
      <w:r w:rsidRPr="00BE16BF">
        <w:rPr>
          <w:rFonts w:asciiTheme="minorHAnsi" w:hAnsiTheme="minorHAnsi" w:cstheme="minorHAnsi"/>
          <w:sz w:val="28"/>
          <w:szCs w:val="28"/>
        </w:rPr>
        <w:t xml:space="preserve">Implement an opioid epidemic response project, including prevention, treatment, recovery, and harm reduction strategies.  </w:t>
      </w:r>
    </w:p>
    <w:p w14:paraId="51E94B4C" w14:textId="0FBAD97F" w:rsidR="005E2B6B" w:rsidRPr="00090A08" w:rsidRDefault="005E2B6B" w:rsidP="005E2B6B">
      <w:pPr>
        <w:pStyle w:val="Default"/>
        <w:numPr>
          <w:ilvl w:val="0"/>
          <w:numId w:val="9"/>
        </w:numPr>
        <w:spacing w:after="39"/>
        <w:rPr>
          <w:rFonts w:asciiTheme="minorHAnsi" w:hAnsiTheme="minorHAnsi" w:cstheme="minorHAnsi"/>
          <w:sz w:val="28"/>
          <w:szCs w:val="28"/>
        </w:rPr>
      </w:pPr>
      <w:r w:rsidRPr="00090A08">
        <w:rPr>
          <w:rFonts w:asciiTheme="minorHAnsi" w:hAnsiTheme="minorHAnsi" w:cstheme="minorHAnsi"/>
          <w:sz w:val="28"/>
          <w:szCs w:val="28"/>
        </w:rPr>
        <w:t xml:space="preserve">Complete a yearly Project Summary Report, including updated organization contact information, an account of the use of funds, and a description of outcomes. </w:t>
      </w:r>
    </w:p>
    <w:p w14:paraId="42736A50" w14:textId="798ECE73" w:rsidR="00995905" w:rsidRDefault="00995905" w:rsidP="005E2B6B">
      <w:pPr>
        <w:pStyle w:val="Default"/>
        <w:numPr>
          <w:ilvl w:val="0"/>
          <w:numId w:val="7"/>
        </w:numPr>
        <w:rPr>
          <w:rFonts w:asciiTheme="minorHAnsi" w:hAnsiTheme="minorHAnsi" w:cstheme="minorHAnsi"/>
          <w:sz w:val="28"/>
          <w:szCs w:val="28"/>
        </w:rPr>
      </w:pPr>
      <w:r w:rsidRPr="00BE16BF">
        <w:rPr>
          <w:rFonts w:asciiTheme="minorHAnsi" w:hAnsiTheme="minorHAnsi" w:cstheme="minorHAnsi"/>
          <w:sz w:val="28"/>
          <w:szCs w:val="28"/>
        </w:rPr>
        <w:t xml:space="preserve">Present </w:t>
      </w:r>
      <w:r w:rsidR="0090129B">
        <w:rPr>
          <w:rFonts w:asciiTheme="minorHAnsi" w:hAnsiTheme="minorHAnsi" w:cstheme="minorHAnsi"/>
          <w:sz w:val="28"/>
          <w:szCs w:val="28"/>
        </w:rPr>
        <w:t xml:space="preserve">report and outcomes to the Becker County Opioid Settlement Advisory Council </w:t>
      </w:r>
      <w:r w:rsidRPr="00BE16BF">
        <w:rPr>
          <w:rFonts w:asciiTheme="minorHAnsi" w:hAnsiTheme="minorHAnsi" w:cstheme="minorHAnsi"/>
          <w:sz w:val="28"/>
          <w:szCs w:val="28"/>
        </w:rPr>
        <w:t>at least once during the funding period.</w:t>
      </w:r>
    </w:p>
    <w:p w14:paraId="6180FB19" w14:textId="793C4DE8" w:rsidR="000D0CA0" w:rsidRPr="00315DE9" w:rsidRDefault="006B33F8" w:rsidP="00315DE9">
      <w:pPr>
        <w:pStyle w:val="Default"/>
        <w:numPr>
          <w:ilvl w:val="0"/>
          <w:numId w:val="7"/>
        </w:numPr>
        <w:spacing w:after="240"/>
        <w:rPr>
          <w:rFonts w:asciiTheme="minorHAnsi" w:hAnsiTheme="minorHAnsi" w:cstheme="minorHAnsi"/>
          <w:sz w:val="28"/>
          <w:szCs w:val="28"/>
        </w:rPr>
      </w:pPr>
      <w:r>
        <w:rPr>
          <w:rFonts w:asciiTheme="minorHAnsi" w:hAnsiTheme="minorHAnsi" w:cstheme="minorHAnsi"/>
          <w:sz w:val="28"/>
          <w:szCs w:val="28"/>
        </w:rPr>
        <w:t xml:space="preserve">This current Request for Funding Proposal (RFP) will be no more than a duration of one year. </w:t>
      </w:r>
    </w:p>
    <w:p w14:paraId="3E384117" w14:textId="77777777" w:rsidR="000D0CA0" w:rsidRPr="00570553" w:rsidRDefault="000D0CA0" w:rsidP="000D0CA0">
      <w:pPr>
        <w:pStyle w:val="Default"/>
        <w:rPr>
          <w:rFonts w:asciiTheme="minorHAnsi" w:hAnsiTheme="minorHAnsi" w:cstheme="minorHAnsi"/>
          <w:b/>
          <w:bCs/>
          <w:color w:val="auto"/>
          <w:sz w:val="28"/>
          <w:szCs w:val="28"/>
        </w:rPr>
      </w:pPr>
      <w:r w:rsidRPr="00570553">
        <w:rPr>
          <w:rFonts w:asciiTheme="minorHAnsi" w:hAnsiTheme="minorHAnsi" w:cstheme="minorHAnsi"/>
          <w:b/>
          <w:bCs/>
          <w:color w:val="auto"/>
          <w:sz w:val="28"/>
          <w:szCs w:val="28"/>
        </w:rPr>
        <w:t xml:space="preserve">Application Scoring Criteria </w:t>
      </w:r>
    </w:p>
    <w:p w14:paraId="0F25E633" w14:textId="77777777" w:rsidR="000D0CA0" w:rsidRPr="00BE16BF" w:rsidRDefault="000D0CA0" w:rsidP="000D0CA0">
      <w:pPr>
        <w:pStyle w:val="Default"/>
        <w:rPr>
          <w:rFonts w:asciiTheme="minorHAnsi" w:hAnsiTheme="minorHAnsi" w:cstheme="minorHAnsi"/>
          <w:sz w:val="28"/>
          <w:szCs w:val="28"/>
        </w:rPr>
      </w:pPr>
      <w:r w:rsidRPr="00BE16BF">
        <w:rPr>
          <w:rFonts w:asciiTheme="minorHAnsi" w:hAnsiTheme="minorHAnsi" w:cstheme="minorHAnsi"/>
          <w:sz w:val="28"/>
          <w:szCs w:val="28"/>
        </w:rPr>
        <w:t xml:space="preserve">The only applications considered by the Application Review Team are ones that contain all elements listed below: </w:t>
      </w:r>
    </w:p>
    <w:p w14:paraId="3BFCFA02" w14:textId="74686D52" w:rsidR="000D0CA0" w:rsidRPr="00BE16BF" w:rsidRDefault="000D0CA0" w:rsidP="00090A08">
      <w:pPr>
        <w:pStyle w:val="Default"/>
        <w:numPr>
          <w:ilvl w:val="0"/>
          <w:numId w:val="10"/>
        </w:numPr>
        <w:spacing w:after="51"/>
        <w:rPr>
          <w:rFonts w:asciiTheme="minorHAnsi" w:hAnsiTheme="minorHAnsi" w:cstheme="minorHAnsi"/>
          <w:sz w:val="28"/>
          <w:szCs w:val="28"/>
        </w:rPr>
      </w:pPr>
      <w:r w:rsidRPr="00BE16BF">
        <w:rPr>
          <w:rFonts w:asciiTheme="minorHAnsi" w:hAnsiTheme="minorHAnsi" w:cstheme="minorHAnsi"/>
          <w:sz w:val="28"/>
          <w:szCs w:val="28"/>
        </w:rPr>
        <w:t xml:space="preserve">Applicant Information </w:t>
      </w:r>
    </w:p>
    <w:p w14:paraId="73100381" w14:textId="6A35523D" w:rsidR="000D0CA0" w:rsidRPr="00BE16BF" w:rsidRDefault="000D0CA0" w:rsidP="00090A08">
      <w:pPr>
        <w:pStyle w:val="Default"/>
        <w:numPr>
          <w:ilvl w:val="0"/>
          <w:numId w:val="10"/>
        </w:numPr>
        <w:spacing w:after="51"/>
        <w:rPr>
          <w:rFonts w:asciiTheme="minorHAnsi" w:hAnsiTheme="minorHAnsi" w:cstheme="minorHAnsi"/>
          <w:sz w:val="28"/>
          <w:szCs w:val="28"/>
        </w:rPr>
      </w:pPr>
      <w:r w:rsidRPr="00BE16BF">
        <w:rPr>
          <w:rFonts w:asciiTheme="minorHAnsi" w:hAnsiTheme="minorHAnsi" w:cstheme="minorHAnsi"/>
          <w:sz w:val="28"/>
          <w:szCs w:val="28"/>
        </w:rPr>
        <w:t xml:space="preserve">Organization Overview </w:t>
      </w:r>
    </w:p>
    <w:p w14:paraId="48635177" w14:textId="57FE0553" w:rsidR="000D0CA0" w:rsidRPr="00BE16BF" w:rsidRDefault="000D0CA0" w:rsidP="00090A08">
      <w:pPr>
        <w:pStyle w:val="Default"/>
        <w:numPr>
          <w:ilvl w:val="0"/>
          <w:numId w:val="10"/>
        </w:numPr>
        <w:spacing w:after="51"/>
        <w:rPr>
          <w:rFonts w:asciiTheme="minorHAnsi" w:hAnsiTheme="minorHAnsi" w:cstheme="minorHAnsi"/>
          <w:sz w:val="28"/>
          <w:szCs w:val="28"/>
        </w:rPr>
      </w:pPr>
      <w:r w:rsidRPr="00BE16BF">
        <w:rPr>
          <w:rFonts w:asciiTheme="minorHAnsi" w:hAnsiTheme="minorHAnsi" w:cstheme="minorHAnsi"/>
          <w:sz w:val="28"/>
          <w:szCs w:val="28"/>
        </w:rPr>
        <w:t xml:space="preserve">Project Narrative </w:t>
      </w:r>
    </w:p>
    <w:p w14:paraId="253927C3" w14:textId="62A9C63D" w:rsidR="000D0CA0" w:rsidRPr="00BE16BF" w:rsidRDefault="002C0890" w:rsidP="00090A08">
      <w:pPr>
        <w:pStyle w:val="Default"/>
        <w:numPr>
          <w:ilvl w:val="0"/>
          <w:numId w:val="10"/>
        </w:numPr>
        <w:spacing w:after="51"/>
        <w:rPr>
          <w:rFonts w:asciiTheme="minorHAnsi" w:hAnsiTheme="minorHAnsi" w:cstheme="minorHAnsi"/>
          <w:sz w:val="28"/>
          <w:szCs w:val="28"/>
        </w:rPr>
      </w:pPr>
      <w:r>
        <w:rPr>
          <w:rFonts w:asciiTheme="minorHAnsi" w:hAnsiTheme="minorHAnsi" w:cstheme="minorHAnsi"/>
          <w:sz w:val="28"/>
          <w:szCs w:val="28"/>
        </w:rPr>
        <w:t xml:space="preserve">Opioid Epidemic Response Grant </w:t>
      </w:r>
      <w:r w:rsidR="000D0CA0" w:rsidRPr="00BE16BF">
        <w:rPr>
          <w:rFonts w:asciiTheme="minorHAnsi" w:hAnsiTheme="minorHAnsi" w:cstheme="minorHAnsi"/>
          <w:sz w:val="28"/>
          <w:szCs w:val="28"/>
        </w:rPr>
        <w:t xml:space="preserve">Workplan </w:t>
      </w:r>
    </w:p>
    <w:p w14:paraId="1CB71C0A" w14:textId="26270AF2" w:rsidR="000D0CA0" w:rsidRPr="004E3A32" w:rsidRDefault="002C0890" w:rsidP="00090A08">
      <w:pPr>
        <w:pStyle w:val="Default"/>
        <w:numPr>
          <w:ilvl w:val="0"/>
          <w:numId w:val="10"/>
        </w:numPr>
        <w:spacing w:after="51"/>
        <w:rPr>
          <w:rFonts w:asciiTheme="minorHAnsi" w:hAnsiTheme="minorHAnsi" w:cstheme="minorHAnsi"/>
          <w:sz w:val="28"/>
          <w:szCs w:val="28"/>
        </w:rPr>
      </w:pPr>
      <w:r w:rsidRPr="004E3A32">
        <w:rPr>
          <w:rFonts w:asciiTheme="minorHAnsi" w:hAnsiTheme="minorHAnsi" w:cstheme="minorHAnsi"/>
          <w:sz w:val="28"/>
          <w:szCs w:val="28"/>
        </w:rPr>
        <w:t xml:space="preserve">Opioid Epidemic Response Grant </w:t>
      </w:r>
      <w:r w:rsidR="000D0CA0" w:rsidRPr="004E3A32">
        <w:rPr>
          <w:rFonts w:asciiTheme="minorHAnsi" w:hAnsiTheme="minorHAnsi" w:cstheme="minorHAnsi"/>
          <w:sz w:val="28"/>
          <w:szCs w:val="28"/>
        </w:rPr>
        <w:t xml:space="preserve">Budget and Budget Narrative </w:t>
      </w:r>
    </w:p>
    <w:p w14:paraId="37BB67F3" w14:textId="11FA8A82" w:rsidR="000D0CA0" w:rsidRPr="004E3A32" w:rsidRDefault="000D0CA0" w:rsidP="004E3A32">
      <w:pPr>
        <w:pStyle w:val="Default"/>
        <w:numPr>
          <w:ilvl w:val="0"/>
          <w:numId w:val="10"/>
        </w:numPr>
        <w:spacing w:after="51"/>
        <w:rPr>
          <w:rFonts w:asciiTheme="minorHAnsi" w:hAnsiTheme="minorHAnsi" w:cstheme="minorHAnsi"/>
          <w:sz w:val="28"/>
          <w:szCs w:val="28"/>
        </w:rPr>
      </w:pPr>
      <w:r w:rsidRPr="004E3A32">
        <w:rPr>
          <w:rFonts w:asciiTheme="minorHAnsi" w:hAnsiTheme="minorHAnsi" w:cstheme="minorHAnsi"/>
          <w:sz w:val="28"/>
          <w:szCs w:val="28"/>
        </w:rPr>
        <w:t>Letters of Commitment</w:t>
      </w:r>
      <w:r w:rsidR="009763C7" w:rsidRPr="004E3A32">
        <w:rPr>
          <w:rFonts w:asciiTheme="minorHAnsi" w:hAnsiTheme="minorHAnsi" w:cstheme="minorHAnsi"/>
          <w:sz w:val="28"/>
          <w:szCs w:val="28"/>
        </w:rPr>
        <w:t xml:space="preserve">, </w:t>
      </w:r>
      <w:r w:rsidRPr="004E3A32">
        <w:rPr>
          <w:rFonts w:asciiTheme="minorHAnsi" w:hAnsiTheme="minorHAnsi" w:cstheme="minorHAnsi"/>
          <w:sz w:val="28"/>
          <w:szCs w:val="28"/>
        </w:rPr>
        <w:t>if relevant</w:t>
      </w:r>
      <w:r w:rsidR="000B7793" w:rsidRPr="004E3A32">
        <w:rPr>
          <w:rFonts w:asciiTheme="minorHAnsi" w:hAnsiTheme="minorHAnsi" w:cstheme="minorHAnsi"/>
          <w:sz w:val="28"/>
          <w:szCs w:val="28"/>
        </w:rPr>
        <w:t>. For more information see page</w:t>
      </w:r>
      <w:r w:rsidR="004E3A32" w:rsidRPr="004E3A32">
        <w:rPr>
          <w:rFonts w:asciiTheme="minorHAnsi" w:hAnsiTheme="minorHAnsi" w:cstheme="minorHAnsi"/>
          <w:sz w:val="28"/>
          <w:szCs w:val="28"/>
        </w:rPr>
        <w:t xml:space="preserve"> 5</w:t>
      </w:r>
      <w:r w:rsidR="009763C7" w:rsidRPr="004E3A32">
        <w:rPr>
          <w:rFonts w:asciiTheme="minorHAnsi" w:hAnsiTheme="minorHAnsi" w:cstheme="minorHAnsi"/>
          <w:sz w:val="28"/>
          <w:szCs w:val="28"/>
        </w:rPr>
        <w:t>.</w:t>
      </w:r>
      <w:r w:rsidRPr="004E3A32">
        <w:rPr>
          <w:rFonts w:asciiTheme="minorHAnsi" w:hAnsiTheme="minorHAnsi" w:cstheme="minorHAnsi"/>
          <w:sz w:val="28"/>
          <w:szCs w:val="28"/>
        </w:rPr>
        <w:t xml:space="preserve"> </w:t>
      </w:r>
    </w:p>
    <w:p w14:paraId="473AC44A" w14:textId="7D757774" w:rsidR="002C0890" w:rsidRPr="004E3A32" w:rsidRDefault="002C0890" w:rsidP="00574B27">
      <w:pPr>
        <w:pStyle w:val="Default"/>
        <w:numPr>
          <w:ilvl w:val="1"/>
          <w:numId w:val="10"/>
        </w:numPr>
        <w:spacing w:after="60"/>
        <w:rPr>
          <w:rFonts w:asciiTheme="minorHAnsi" w:hAnsiTheme="minorHAnsi" w:cstheme="minorHAnsi"/>
          <w:sz w:val="28"/>
          <w:szCs w:val="28"/>
        </w:rPr>
      </w:pPr>
      <w:r w:rsidRPr="004E3A32">
        <w:rPr>
          <w:rFonts w:asciiTheme="minorHAnsi" w:hAnsiTheme="minorHAnsi" w:cstheme="minorHAnsi"/>
          <w:sz w:val="28"/>
          <w:szCs w:val="28"/>
        </w:rPr>
        <w:t>A letter of commitment is required from each key partner identified in your application, including those reference</w:t>
      </w:r>
      <w:r w:rsidR="00574B27" w:rsidRPr="004E3A32">
        <w:rPr>
          <w:rFonts w:asciiTheme="minorHAnsi" w:hAnsiTheme="minorHAnsi" w:cstheme="minorHAnsi"/>
          <w:sz w:val="28"/>
          <w:szCs w:val="28"/>
        </w:rPr>
        <w:t>d</w:t>
      </w:r>
      <w:r w:rsidRPr="004E3A32">
        <w:rPr>
          <w:rFonts w:asciiTheme="minorHAnsi" w:hAnsiTheme="minorHAnsi" w:cstheme="minorHAnsi"/>
          <w:sz w:val="28"/>
          <w:szCs w:val="28"/>
        </w:rPr>
        <w:t xml:space="preserve"> in the narrative and workplan. </w:t>
      </w:r>
    </w:p>
    <w:p w14:paraId="34893701" w14:textId="0DFC6B3D" w:rsidR="002C0890" w:rsidRPr="004E3A32" w:rsidRDefault="002C0890" w:rsidP="002C0890">
      <w:pPr>
        <w:pStyle w:val="Default"/>
        <w:numPr>
          <w:ilvl w:val="1"/>
          <w:numId w:val="10"/>
        </w:numPr>
        <w:spacing w:after="51"/>
        <w:rPr>
          <w:rFonts w:asciiTheme="minorHAnsi" w:hAnsiTheme="minorHAnsi" w:cstheme="minorHAnsi"/>
          <w:sz w:val="28"/>
          <w:szCs w:val="28"/>
        </w:rPr>
      </w:pPr>
      <w:r w:rsidRPr="004E3A32">
        <w:rPr>
          <w:rFonts w:asciiTheme="minorHAnsi" w:hAnsiTheme="minorHAnsi" w:cstheme="minorHAnsi"/>
          <w:sz w:val="28"/>
          <w:szCs w:val="28"/>
        </w:rPr>
        <w:t xml:space="preserve">Multiple letters may be required if multiple partners are involved. </w:t>
      </w:r>
    </w:p>
    <w:p w14:paraId="46D8C6CB" w14:textId="3C661468" w:rsidR="002C0890" w:rsidRPr="002C0890" w:rsidRDefault="002C0890" w:rsidP="00574B27">
      <w:pPr>
        <w:pStyle w:val="Default"/>
        <w:numPr>
          <w:ilvl w:val="2"/>
          <w:numId w:val="10"/>
        </w:numPr>
        <w:spacing w:after="51"/>
        <w:rPr>
          <w:rFonts w:asciiTheme="minorHAnsi" w:hAnsiTheme="minorHAnsi" w:cstheme="minorHAnsi"/>
          <w:sz w:val="28"/>
          <w:szCs w:val="28"/>
        </w:rPr>
      </w:pPr>
      <w:r w:rsidRPr="004E3A32">
        <w:rPr>
          <w:rFonts w:asciiTheme="minorHAnsi" w:hAnsiTheme="minorHAnsi" w:cstheme="minorHAnsi"/>
          <w:i/>
          <w:iCs/>
          <w:sz w:val="28"/>
          <w:szCs w:val="28"/>
        </w:rPr>
        <w:t>Example:</w:t>
      </w:r>
      <w:r w:rsidRPr="004E3A32">
        <w:rPr>
          <w:rFonts w:asciiTheme="minorHAnsi" w:hAnsiTheme="minorHAnsi" w:cstheme="minorHAnsi"/>
          <w:sz w:val="28"/>
          <w:szCs w:val="28"/>
        </w:rPr>
        <w:t xml:space="preserve"> If your proposal includes services from XYZ Consulting</w:t>
      </w:r>
      <w:r>
        <w:rPr>
          <w:rFonts w:asciiTheme="minorHAnsi" w:hAnsiTheme="minorHAnsi" w:cstheme="minorHAnsi"/>
          <w:sz w:val="28"/>
          <w:szCs w:val="28"/>
        </w:rPr>
        <w:t>, a letter of commitment from that consultant must be included and clearly</w:t>
      </w:r>
      <w:r w:rsidR="00574B27">
        <w:rPr>
          <w:rFonts w:asciiTheme="minorHAnsi" w:hAnsiTheme="minorHAnsi" w:cstheme="minorHAnsi"/>
          <w:sz w:val="28"/>
          <w:szCs w:val="28"/>
        </w:rPr>
        <w:t xml:space="preserve"> a</w:t>
      </w:r>
      <w:r>
        <w:rPr>
          <w:rFonts w:asciiTheme="minorHAnsi" w:hAnsiTheme="minorHAnsi" w:cstheme="minorHAnsi"/>
          <w:sz w:val="28"/>
          <w:szCs w:val="28"/>
        </w:rPr>
        <w:t>ligned with the proposal.</w:t>
      </w:r>
    </w:p>
    <w:p w14:paraId="2B8FB796" w14:textId="53A5B206" w:rsidR="000D0CA0" w:rsidRDefault="000D0CA0" w:rsidP="00090A08">
      <w:pPr>
        <w:pStyle w:val="Default"/>
        <w:numPr>
          <w:ilvl w:val="0"/>
          <w:numId w:val="10"/>
        </w:numPr>
        <w:spacing w:after="39"/>
        <w:rPr>
          <w:rFonts w:asciiTheme="minorHAnsi" w:hAnsiTheme="minorHAnsi" w:cstheme="minorHAnsi"/>
          <w:sz w:val="28"/>
          <w:szCs w:val="28"/>
        </w:rPr>
      </w:pPr>
      <w:r w:rsidRPr="00BE16BF">
        <w:rPr>
          <w:rFonts w:asciiTheme="minorHAnsi" w:hAnsiTheme="minorHAnsi" w:cstheme="minorHAnsi"/>
          <w:sz w:val="28"/>
          <w:szCs w:val="28"/>
        </w:rPr>
        <w:t xml:space="preserve">Additional Required Attachments: </w:t>
      </w:r>
    </w:p>
    <w:p w14:paraId="4382B4F5" w14:textId="1C9076B8" w:rsidR="000D0CA0" w:rsidRPr="00BE16BF" w:rsidRDefault="000D0CA0" w:rsidP="0090129B">
      <w:pPr>
        <w:pStyle w:val="Default"/>
        <w:numPr>
          <w:ilvl w:val="1"/>
          <w:numId w:val="10"/>
        </w:numPr>
        <w:spacing w:after="39"/>
        <w:rPr>
          <w:rFonts w:asciiTheme="minorHAnsi" w:hAnsiTheme="minorHAnsi" w:cstheme="minorHAnsi"/>
          <w:sz w:val="28"/>
          <w:szCs w:val="28"/>
        </w:rPr>
      </w:pPr>
      <w:r w:rsidRPr="00BE16BF">
        <w:rPr>
          <w:rFonts w:asciiTheme="minorHAnsi" w:hAnsiTheme="minorHAnsi" w:cstheme="minorHAnsi"/>
          <w:sz w:val="28"/>
          <w:szCs w:val="28"/>
        </w:rPr>
        <w:t xml:space="preserve">Copy of applicant’s insurance policy or waiver request </w:t>
      </w:r>
    </w:p>
    <w:p w14:paraId="140FDE87" w14:textId="69B056F7" w:rsidR="000D0CA0" w:rsidRPr="00315DE9" w:rsidRDefault="000D0CA0" w:rsidP="0090129B">
      <w:pPr>
        <w:pStyle w:val="Default"/>
        <w:numPr>
          <w:ilvl w:val="1"/>
          <w:numId w:val="10"/>
        </w:numPr>
        <w:spacing w:after="240"/>
        <w:rPr>
          <w:rFonts w:asciiTheme="minorHAnsi" w:hAnsiTheme="minorHAnsi" w:cstheme="minorHAnsi"/>
          <w:sz w:val="28"/>
          <w:szCs w:val="28"/>
        </w:rPr>
      </w:pPr>
      <w:r w:rsidRPr="00BE16BF">
        <w:rPr>
          <w:rFonts w:asciiTheme="minorHAnsi" w:hAnsiTheme="minorHAnsi" w:cstheme="minorHAnsi"/>
          <w:sz w:val="28"/>
          <w:szCs w:val="28"/>
        </w:rPr>
        <w:t xml:space="preserve">W-9 </w:t>
      </w:r>
    </w:p>
    <w:p w14:paraId="42FF9FE7" w14:textId="77777777" w:rsidR="00090A08" w:rsidRDefault="000D0CA0" w:rsidP="00090A08">
      <w:pPr>
        <w:pStyle w:val="Default"/>
        <w:rPr>
          <w:rFonts w:asciiTheme="minorHAnsi" w:hAnsiTheme="minorHAnsi" w:cstheme="minorHAnsi"/>
          <w:sz w:val="28"/>
          <w:szCs w:val="28"/>
        </w:rPr>
      </w:pPr>
      <w:r w:rsidRPr="00BE16BF">
        <w:rPr>
          <w:rFonts w:asciiTheme="minorHAnsi" w:hAnsiTheme="minorHAnsi" w:cstheme="minorHAnsi"/>
          <w:sz w:val="28"/>
          <w:szCs w:val="28"/>
        </w:rPr>
        <w:t xml:space="preserve">Selected applicants will be those that most clearly detail the following: </w:t>
      </w:r>
    </w:p>
    <w:p w14:paraId="61E253A1" w14:textId="0631E3DF" w:rsidR="000D0CA0" w:rsidRPr="00BE16BF" w:rsidRDefault="000D0CA0" w:rsidP="00090A08">
      <w:pPr>
        <w:pStyle w:val="Default"/>
        <w:numPr>
          <w:ilvl w:val="0"/>
          <w:numId w:val="11"/>
        </w:numPr>
        <w:rPr>
          <w:rFonts w:asciiTheme="minorHAnsi" w:hAnsiTheme="minorHAnsi" w:cstheme="minorHAnsi"/>
          <w:sz w:val="28"/>
          <w:szCs w:val="28"/>
        </w:rPr>
      </w:pPr>
      <w:r w:rsidRPr="00BE16BF">
        <w:rPr>
          <w:rFonts w:asciiTheme="minorHAnsi" w:hAnsiTheme="minorHAnsi" w:cstheme="minorHAnsi"/>
          <w:sz w:val="28"/>
          <w:szCs w:val="28"/>
        </w:rPr>
        <w:lastRenderedPageBreak/>
        <w:t xml:space="preserve">A clear, comprehensive, culturally relevant, and high-impact plan for addressing the chosen opioid abatement strategies </w:t>
      </w:r>
    </w:p>
    <w:p w14:paraId="74F48599" w14:textId="15F485D8" w:rsidR="00DC5FEB" w:rsidRPr="00315DE9" w:rsidRDefault="000D0CA0" w:rsidP="00315DE9">
      <w:pPr>
        <w:pStyle w:val="Default"/>
        <w:numPr>
          <w:ilvl w:val="0"/>
          <w:numId w:val="11"/>
        </w:numPr>
        <w:spacing w:after="240"/>
        <w:rPr>
          <w:rFonts w:asciiTheme="minorHAnsi" w:hAnsiTheme="minorHAnsi" w:cstheme="minorHAnsi"/>
          <w:sz w:val="28"/>
          <w:szCs w:val="28"/>
        </w:rPr>
      </w:pPr>
      <w:r w:rsidRPr="00BE16BF">
        <w:rPr>
          <w:rFonts w:asciiTheme="minorHAnsi" w:hAnsiTheme="minorHAnsi" w:cstheme="minorHAnsi"/>
          <w:sz w:val="28"/>
          <w:szCs w:val="28"/>
        </w:rPr>
        <w:t>Financial responsibility and capacity to meet funding requirements</w:t>
      </w:r>
    </w:p>
    <w:p w14:paraId="3C315392" w14:textId="6C589916" w:rsidR="00BE16BF" w:rsidRPr="00FB7001" w:rsidRDefault="00DC5FEB" w:rsidP="00FB7001">
      <w:pPr>
        <w:pStyle w:val="Default"/>
        <w:spacing w:after="240"/>
        <w:rPr>
          <w:rFonts w:asciiTheme="minorHAnsi" w:hAnsiTheme="minorHAnsi" w:cstheme="minorHAnsi"/>
          <w:sz w:val="28"/>
          <w:szCs w:val="28"/>
        </w:rPr>
      </w:pPr>
      <w:r w:rsidRPr="005E2B6B">
        <w:rPr>
          <w:rFonts w:asciiTheme="minorHAnsi" w:hAnsiTheme="minorHAnsi" w:cstheme="minorHAnsi"/>
          <w:sz w:val="28"/>
          <w:szCs w:val="28"/>
        </w:rPr>
        <w:t xml:space="preserve">Prior to entering the review process, applications will be </w:t>
      </w:r>
      <w:r w:rsidR="005E2B6B">
        <w:rPr>
          <w:rFonts w:asciiTheme="minorHAnsi" w:hAnsiTheme="minorHAnsi" w:cstheme="minorHAnsi"/>
          <w:sz w:val="28"/>
          <w:szCs w:val="28"/>
        </w:rPr>
        <w:t>reviewed to determine</w:t>
      </w:r>
      <w:r w:rsidRPr="005E2B6B">
        <w:rPr>
          <w:rFonts w:asciiTheme="minorHAnsi" w:hAnsiTheme="minorHAnsi" w:cstheme="minorHAnsi"/>
          <w:sz w:val="28"/>
          <w:szCs w:val="28"/>
        </w:rPr>
        <w:t xml:space="preserve"> whether they meet the requirements outlined in this </w:t>
      </w:r>
      <w:r w:rsidR="008678BD" w:rsidRPr="005E2B6B">
        <w:rPr>
          <w:rFonts w:asciiTheme="minorHAnsi" w:hAnsiTheme="minorHAnsi" w:cstheme="minorHAnsi"/>
          <w:sz w:val="28"/>
          <w:szCs w:val="28"/>
        </w:rPr>
        <w:t>application.</w:t>
      </w:r>
      <w:r w:rsidRPr="005E2B6B">
        <w:rPr>
          <w:rFonts w:asciiTheme="minorHAnsi" w:hAnsiTheme="minorHAnsi" w:cstheme="minorHAnsi"/>
          <w:sz w:val="28"/>
          <w:szCs w:val="28"/>
        </w:rPr>
        <w:t xml:space="preserve"> Submissions that meet all requirements will then be scored by an Application Review Team consisting of </w:t>
      </w:r>
      <w:r w:rsidR="00FE790F">
        <w:rPr>
          <w:rFonts w:asciiTheme="minorHAnsi" w:hAnsiTheme="minorHAnsi" w:cstheme="minorHAnsi"/>
          <w:sz w:val="28"/>
          <w:szCs w:val="28"/>
        </w:rPr>
        <w:t>5</w:t>
      </w:r>
      <w:r w:rsidRPr="005E2B6B">
        <w:rPr>
          <w:rFonts w:asciiTheme="minorHAnsi" w:hAnsiTheme="minorHAnsi" w:cstheme="minorHAnsi"/>
          <w:sz w:val="28"/>
          <w:szCs w:val="28"/>
        </w:rPr>
        <w:t>-</w:t>
      </w:r>
      <w:r w:rsidR="00FE790F">
        <w:rPr>
          <w:rFonts w:asciiTheme="minorHAnsi" w:hAnsiTheme="minorHAnsi" w:cstheme="minorHAnsi"/>
          <w:sz w:val="28"/>
          <w:szCs w:val="28"/>
        </w:rPr>
        <w:t>8</w:t>
      </w:r>
      <w:r w:rsidRPr="005E2B6B">
        <w:rPr>
          <w:rFonts w:asciiTheme="minorHAnsi" w:hAnsiTheme="minorHAnsi" w:cstheme="minorHAnsi"/>
          <w:sz w:val="28"/>
          <w:szCs w:val="28"/>
        </w:rPr>
        <w:t xml:space="preserve"> reviewers. Each application is reviewed and scored out of 80 by each reviewer, and the </w:t>
      </w:r>
      <w:r w:rsidR="00E06B22">
        <w:rPr>
          <w:rFonts w:asciiTheme="minorHAnsi" w:hAnsiTheme="minorHAnsi" w:cstheme="minorHAnsi"/>
          <w:sz w:val="28"/>
          <w:szCs w:val="28"/>
        </w:rPr>
        <w:t xml:space="preserve">average </w:t>
      </w:r>
      <w:r w:rsidRPr="005E2B6B">
        <w:rPr>
          <w:rFonts w:asciiTheme="minorHAnsi" w:hAnsiTheme="minorHAnsi" w:cstheme="minorHAnsi"/>
          <w:sz w:val="28"/>
          <w:szCs w:val="28"/>
        </w:rPr>
        <w:t xml:space="preserve">composite of the scores becomes the application’s final score. Using the application’s final review score, considerations from the Application Review Team, and the availability of funds, the </w:t>
      </w:r>
      <w:r w:rsidR="00E06B22">
        <w:rPr>
          <w:rFonts w:asciiTheme="minorHAnsi" w:hAnsiTheme="minorHAnsi" w:cstheme="minorHAnsi"/>
          <w:sz w:val="28"/>
          <w:szCs w:val="28"/>
        </w:rPr>
        <w:t>Director of Human Services</w:t>
      </w:r>
      <w:r w:rsidRPr="005E2B6B">
        <w:rPr>
          <w:rFonts w:asciiTheme="minorHAnsi" w:hAnsiTheme="minorHAnsi" w:cstheme="minorHAnsi"/>
          <w:sz w:val="28"/>
          <w:szCs w:val="28"/>
        </w:rPr>
        <w:t xml:space="preserve"> will make a recommendation to the </w:t>
      </w:r>
      <w:r w:rsidR="00261F76" w:rsidRPr="005E2B6B">
        <w:rPr>
          <w:rFonts w:asciiTheme="minorHAnsi" w:hAnsiTheme="minorHAnsi" w:cstheme="minorHAnsi"/>
          <w:sz w:val="28"/>
          <w:szCs w:val="28"/>
        </w:rPr>
        <w:t>Becker</w:t>
      </w:r>
      <w:r w:rsidRPr="005E2B6B">
        <w:rPr>
          <w:rFonts w:asciiTheme="minorHAnsi" w:hAnsiTheme="minorHAnsi" w:cstheme="minorHAnsi"/>
          <w:sz w:val="28"/>
          <w:szCs w:val="28"/>
        </w:rPr>
        <w:t xml:space="preserve"> County Board of Commissioners regarding what proposals to fund. All final grant award decisions will be made by </w:t>
      </w:r>
      <w:r w:rsidR="00261F76" w:rsidRPr="005E2B6B">
        <w:rPr>
          <w:rFonts w:asciiTheme="minorHAnsi" w:hAnsiTheme="minorHAnsi" w:cstheme="minorHAnsi"/>
          <w:sz w:val="28"/>
          <w:szCs w:val="28"/>
        </w:rPr>
        <w:t>Becker</w:t>
      </w:r>
      <w:r w:rsidRPr="005E2B6B">
        <w:rPr>
          <w:rFonts w:asciiTheme="minorHAnsi" w:hAnsiTheme="minorHAnsi" w:cstheme="minorHAnsi"/>
          <w:sz w:val="28"/>
          <w:szCs w:val="28"/>
        </w:rPr>
        <w:t xml:space="preserve"> County Board of Commissioners.</w:t>
      </w:r>
    </w:p>
    <w:p w14:paraId="76B51944" w14:textId="05CA47CE" w:rsidR="00452957" w:rsidRPr="00570553" w:rsidRDefault="00452957" w:rsidP="00452957">
      <w:pPr>
        <w:pStyle w:val="Default"/>
        <w:rPr>
          <w:rFonts w:asciiTheme="minorHAnsi" w:hAnsiTheme="minorHAnsi" w:cstheme="minorHAnsi"/>
          <w:b/>
          <w:bCs/>
          <w:color w:val="auto"/>
          <w:sz w:val="28"/>
          <w:szCs w:val="28"/>
        </w:rPr>
      </w:pPr>
      <w:r w:rsidRPr="00570553">
        <w:rPr>
          <w:rFonts w:asciiTheme="minorHAnsi" w:hAnsiTheme="minorHAnsi" w:cstheme="minorHAnsi"/>
          <w:b/>
          <w:bCs/>
          <w:color w:val="auto"/>
          <w:sz w:val="28"/>
          <w:szCs w:val="28"/>
        </w:rPr>
        <w:t xml:space="preserve">Contract Agreement </w:t>
      </w:r>
    </w:p>
    <w:p w14:paraId="2B2559D8" w14:textId="2402AAC6" w:rsidR="00ED383F" w:rsidRPr="00315DE9" w:rsidRDefault="00452957" w:rsidP="00315DE9">
      <w:pPr>
        <w:pStyle w:val="Default"/>
        <w:spacing w:after="240"/>
        <w:rPr>
          <w:rFonts w:asciiTheme="minorHAnsi" w:hAnsiTheme="minorHAnsi" w:cstheme="minorHAnsi"/>
          <w:sz w:val="28"/>
          <w:szCs w:val="28"/>
        </w:rPr>
      </w:pPr>
      <w:r w:rsidRPr="00BE16BF">
        <w:rPr>
          <w:rFonts w:asciiTheme="minorHAnsi" w:hAnsiTheme="minorHAnsi" w:cstheme="minorHAnsi"/>
          <w:sz w:val="28"/>
          <w:szCs w:val="28"/>
        </w:rPr>
        <w:t>The selected proposal, along with the R</w:t>
      </w:r>
      <w:r w:rsidR="008678BD" w:rsidRPr="00BE16BF">
        <w:rPr>
          <w:rFonts w:asciiTheme="minorHAnsi" w:hAnsiTheme="minorHAnsi" w:cstheme="minorHAnsi"/>
          <w:sz w:val="28"/>
          <w:szCs w:val="28"/>
        </w:rPr>
        <w:t xml:space="preserve">equested </w:t>
      </w:r>
      <w:r w:rsidRPr="00BE16BF">
        <w:rPr>
          <w:rFonts w:asciiTheme="minorHAnsi" w:hAnsiTheme="minorHAnsi" w:cstheme="minorHAnsi"/>
          <w:sz w:val="28"/>
          <w:szCs w:val="28"/>
        </w:rPr>
        <w:t>F</w:t>
      </w:r>
      <w:r w:rsidR="008678BD" w:rsidRPr="00BE16BF">
        <w:rPr>
          <w:rFonts w:asciiTheme="minorHAnsi" w:hAnsiTheme="minorHAnsi" w:cstheme="minorHAnsi"/>
          <w:sz w:val="28"/>
          <w:szCs w:val="28"/>
        </w:rPr>
        <w:t xml:space="preserve">unding </w:t>
      </w:r>
      <w:r w:rsidRPr="00BE16BF">
        <w:rPr>
          <w:rFonts w:asciiTheme="minorHAnsi" w:hAnsiTheme="minorHAnsi" w:cstheme="minorHAnsi"/>
          <w:sz w:val="28"/>
          <w:szCs w:val="28"/>
        </w:rPr>
        <w:t>P</w:t>
      </w:r>
      <w:r w:rsidR="008678BD" w:rsidRPr="00BE16BF">
        <w:rPr>
          <w:rFonts w:asciiTheme="minorHAnsi" w:hAnsiTheme="minorHAnsi" w:cstheme="minorHAnsi"/>
          <w:sz w:val="28"/>
          <w:szCs w:val="28"/>
        </w:rPr>
        <w:t>roposal (RFP)</w:t>
      </w:r>
      <w:r w:rsidRPr="00BE16BF">
        <w:rPr>
          <w:rFonts w:asciiTheme="minorHAnsi" w:hAnsiTheme="minorHAnsi" w:cstheme="minorHAnsi"/>
          <w:sz w:val="28"/>
          <w:szCs w:val="28"/>
        </w:rPr>
        <w:t xml:space="preserve"> and any counter proposal will be incorporated into a formal agreement after </w:t>
      </w:r>
      <w:r w:rsidR="00ED383F">
        <w:rPr>
          <w:rFonts w:asciiTheme="minorHAnsi" w:hAnsiTheme="minorHAnsi" w:cstheme="minorHAnsi"/>
          <w:sz w:val="28"/>
          <w:szCs w:val="28"/>
        </w:rPr>
        <w:t xml:space="preserve">potential </w:t>
      </w:r>
      <w:r w:rsidRPr="00BE16BF">
        <w:rPr>
          <w:rFonts w:asciiTheme="minorHAnsi" w:hAnsiTheme="minorHAnsi" w:cstheme="minorHAnsi"/>
          <w:sz w:val="28"/>
          <w:szCs w:val="28"/>
        </w:rPr>
        <w:t xml:space="preserve">negotiations. It is the intent </w:t>
      </w:r>
      <w:r w:rsidR="004D00FE" w:rsidRPr="00BE16BF">
        <w:rPr>
          <w:rFonts w:asciiTheme="minorHAnsi" w:hAnsiTheme="minorHAnsi" w:cstheme="minorHAnsi"/>
          <w:sz w:val="28"/>
          <w:szCs w:val="28"/>
        </w:rPr>
        <w:t xml:space="preserve">of </w:t>
      </w:r>
      <w:r w:rsidR="00261F76" w:rsidRPr="00BE16BF">
        <w:rPr>
          <w:rFonts w:asciiTheme="minorHAnsi" w:hAnsiTheme="minorHAnsi" w:cstheme="minorHAnsi"/>
          <w:sz w:val="28"/>
          <w:szCs w:val="28"/>
        </w:rPr>
        <w:t>Becker</w:t>
      </w:r>
      <w:r w:rsidRPr="00BE16BF">
        <w:rPr>
          <w:rFonts w:asciiTheme="minorHAnsi" w:hAnsiTheme="minorHAnsi" w:cstheme="minorHAnsi"/>
          <w:sz w:val="28"/>
          <w:szCs w:val="28"/>
        </w:rPr>
        <w:t xml:space="preserve"> County to award contract(s) for a term of </w:t>
      </w:r>
      <w:r w:rsidR="00ED383F">
        <w:rPr>
          <w:rFonts w:asciiTheme="minorHAnsi" w:hAnsiTheme="minorHAnsi" w:cstheme="minorHAnsi"/>
          <w:sz w:val="28"/>
          <w:szCs w:val="28"/>
        </w:rPr>
        <w:t xml:space="preserve">up to </w:t>
      </w:r>
      <w:r w:rsidR="00184127">
        <w:rPr>
          <w:rFonts w:asciiTheme="minorHAnsi" w:hAnsiTheme="minorHAnsi" w:cstheme="minorHAnsi"/>
          <w:sz w:val="28"/>
          <w:szCs w:val="28"/>
        </w:rPr>
        <w:t>12</w:t>
      </w:r>
      <w:r w:rsidRPr="00BE16BF">
        <w:rPr>
          <w:rFonts w:asciiTheme="minorHAnsi" w:hAnsiTheme="minorHAnsi" w:cstheme="minorHAnsi"/>
          <w:sz w:val="28"/>
          <w:szCs w:val="28"/>
        </w:rPr>
        <w:t xml:space="preserve"> months. </w:t>
      </w:r>
    </w:p>
    <w:p w14:paraId="59F94663" w14:textId="35CE1817" w:rsidR="00452957" w:rsidRDefault="00452957" w:rsidP="00315DE9">
      <w:pPr>
        <w:spacing w:after="0"/>
        <w:rPr>
          <w:rFonts w:cstheme="minorHAnsi"/>
          <w:color w:val="2E5395"/>
          <w:sz w:val="28"/>
          <w:szCs w:val="28"/>
        </w:rPr>
      </w:pPr>
      <w:r w:rsidRPr="00ED383F">
        <w:rPr>
          <w:rFonts w:cstheme="minorHAnsi"/>
          <w:b/>
          <w:bCs/>
          <w:sz w:val="28"/>
          <w:szCs w:val="28"/>
        </w:rPr>
        <w:t>Rejection of Proposals</w:t>
      </w:r>
      <w:r w:rsidRPr="00ED383F">
        <w:rPr>
          <w:rFonts w:cstheme="minorHAnsi"/>
          <w:sz w:val="28"/>
          <w:szCs w:val="28"/>
        </w:rPr>
        <w:t xml:space="preserve"> </w:t>
      </w:r>
    </w:p>
    <w:p w14:paraId="2A40DECB" w14:textId="036F66CE" w:rsidR="00ED383F" w:rsidRPr="00ED383F" w:rsidRDefault="00ED383F" w:rsidP="00995905">
      <w:pPr>
        <w:rPr>
          <w:rFonts w:cstheme="minorHAnsi"/>
          <w:sz w:val="28"/>
          <w:szCs w:val="28"/>
        </w:rPr>
      </w:pPr>
      <w:r>
        <w:rPr>
          <w:sz w:val="28"/>
          <w:szCs w:val="28"/>
        </w:rPr>
        <w:t>Becker</w:t>
      </w:r>
      <w:r w:rsidRPr="00ED383F">
        <w:rPr>
          <w:sz w:val="28"/>
          <w:szCs w:val="28"/>
        </w:rPr>
        <w:t xml:space="preserve"> County does not promise to accept the lowest cost proposal and specifically reserves the right to reject any or all proposals, to waive any formal proposal requirements, to investigate the qualifications and experience of any Applicant, to reject any provisions in any proposal, to obtain new proposals, to negotiate the requested services and contract terms with any Applicant</w:t>
      </w:r>
      <w:r>
        <w:rPr>
          <w:sz w:val="28"/>
          <w:szCs w:val="28"/>
        </w:rPr>
        <w:t xml:space="preserve">.  </w:t>
      </w:r>
      <w:r w:rsidRPr="00ED383F">
        <w:rPr>
          <w:sz w:val="28"/>
          <w:szCs w:val="28"/>
        </w:rPr>
        <w:t xml:space="preserve">Incomplete proposals and proposals not sufficiently detailed or not in acceptable form may be returned for completion or may be rejected by </w:t>
      </w:r>
      <w:r w:rsidR="0090129B">
        <w:rPr>
          <w:sz w:val="28"/>
          <w:szCs w:val="28"/>
        </w:rPr>
        <w:t>Becker</w:t>
      </w:r>
      <w:r w:rsidRPr="00ED383F">
        <w:rPr>
          <w:sz w:val="28"/>
          <w:szCs w:val="28"/>
        </w:rPr>
        <w:t xml:space="preserve"> County.</w:t>
      </w:r>
    </w:p>
    <w:p w14:paraId="39C1C5BF" w14:textId="77777777" w:rsidR="00995905" w:rsidRPr="00BE16BF" w:rsidRDefault="00995905" w:rsidP="00995905">
      <w:pPr>
        <w:rPr>
          <w:rFonts w:cstheme="minorHAnsi"/>
          <w:sz w:val="28"/>
          <w:szCs w:val="28"/>
        </w:rPr>
      </w:pPr>
    </w:p>
    <w:p w14:paraId="461A7A81" w14:textId="77777777" w:rsidR="00995905" w:rsidRPr="00BE16BF" w:rsidRDefault="00995905">
      <w:pPr>
        <w:rPr>
          <w:rFonts w:cstheme="minorHAnsi"/>
          <w:sz w:val="28"/>
          <w:szCs w:val="28"/>
        </w:rPr>
      </w:pPr>
    </w:p>
    <w:p w14:paraId="4D412568" w14:textId="77777777" w:rsidR="00ED383F" w:rsidRDefault="00ED383F">
      <w:pPr>
        <w:rPr>
          <w:rFonts w:cstheme="minorHAnsi"/>
          <w:sz w:val="28"/>
          <w:szCs w:val="28"/>
        </w:rPr>
      </w:pPr>
    </w:p>
    <w:p w14:paraId="08A94298" w14:textId="77777777" w:rsidR="00ED383F" w:rsidRDefault="00ED383F">
      <w:pPr>
        <w:rPr>
          <w:rFonts w:cstheme="minorHAnsi"/>
          <w:sz w:val="28"/>
          <w:szCs w:val="28"/>
        </w:rPr>
      </w:pPr>
    </w:p>
    <w:p w14:paraId="399DBB2B" w14:textId="77777777" w:rsidR="00ED383F" w:rsidRDefault="00ED383F">
      <w:pPr>
        <w:rPr>
          <w:rFonts w:cstheme="minorHAnsi"/>
          <w:sz w:val="28"/>
          <w:szCs w:val="28"/>
        </w:rPr>
      </w:pPr>
    </w:p>
    <w:p w14:paraId="00F06C26" w14:textId="77777777" w:rsidR="00ED383F" w:rsidRDefault="00ED383F">
      <w:pPr>
        <w:rPr>
          <w:rFonts w:cstheme="minorHAnsi"/>
          <w:sz w:val="28"/>
          <w:szCs w:val="28"/>
        </w:rPr>
      </w:pPr>
    </w:p>
    <w:p w14:paraId="18F27315" w14:textId="77777777" w:rsidR="00557D9B" w:rsidRPr="00557D9B" w:rsidRDefault="00557D9B" w:rsidP="00557D9B">
      <w:pPr>
        <w:autoSpaceDE w:val="0"/>
        <w:autoSpaceDN w:val="0"/>
        <w:adjustRightInd w:val="0"/>
        <w:spacing w:after="0" w:line="240" w:lineRule="auto"/>
        <w:rPr>
          <w:rFonts w:ascii="Times New Roman" w:hAnsi="Times New Roman" w:cs="Times New Roman"/>
          <w:color w:val="000000"/>
          <w:kern w:val="0"/>
          <w:sz w:val="24"/>
          <w:szCs w:val="24"/>
        </w:rPr>
      </w:pPr>
    </w:p>
    <w:p w14:paraId="67BA4C41" w14:textId="14615134" w:rsidR="004320B8" w:rsidRPr="004320B8" w:rsidRDefault="00557D9B" w:rsidP="00557D9B">
      <w:pPr>
        <w:spacing w:before="100" w:beforeAutospacing="1" w:after="100" w:afterAutospacing="1" w:line="240" w:lineRule="auto"/>
        <w:outlineLvl w:val="1"/>
        <w:rPr>
          <w:rFonts w:ascii="Calibri" w:eastAsia="Times New Roman" w:hAnsi="Calibri" w:cs="Calibri"/>
          <w:b/>
          <w:bCs/>
          <w:kern w:val="0"/>
          <w:sz w:val="28"/>
          <w:szCs w:val="28"/>
          <w14:ligatures w14:val="none"/>
        </w:rPr>
      </w:pPr>
      <w:r w:rsidRPr="00557D9B">
        <w:rPr>
          <w:rFonts w:ascii="Calibri" w:hAnsi="Calibri" w:cs="Calibri"/>
          <w:color w:val="000000"/>
          <w:kern w:val="0"/>
          <w:sz w:val="28"/>
          <w:szCs w:val="28"/>
        </w:rPr>
        <w:lastRenderedPageBreak/>
        <w:t xml:space="preserve"> </w:t>
      </w:r>
      <w:r w:rsidR="004320B8" w:rsidRPr="004320B8">
        <w:rPr>
          <w:rFonts w:ascii="Calibri" w:eastAsia="Times New Roman" w:hAnsi="Calibri" w:cs="Calibri"/>
          <w:b/>
          <w:bCs/>
          <w:kern w:val="0"/>
          <w:sz w:val="28"/>
          <w:szCs w:val="28"/>
          <w14:ligatures w14:val="none"/>
        </w:rPr>
        <w:t>Letter of Commitment Requirements</w:t>
      </w:r>
    </w:p>
    <w:p w14:paraId="710C46A2" w14:textId="77777777" w:rsidR="004320B8" w:rsidRPr="004320B8" w:rsidRDefault="004320B8" w:rsidP="004E3A32">
      <w:pPr>
        <w:spacing w:after="120" w:line="240" w:lineRule="auto"/>
        <w:rPr>
          <w:rFonts w:ascii="Calibri" w:eastAsia="Times New Roman" w:hAnsi="Calibri" w:cs="Calibri"/>
          <w:kern w:val="0"/>
          <w:sz w:val="28"/>
          <w:szCs w:val="28"/>
          <w14:ligatures w14:val="none"/>
        </w:rPr>
      </w:pPr>
      <w:r w:rsidRPr="004320B8">
        <w:rPr>
          <w:rFonts w:ascii="Calibri" w:eastAsia="Times New Roman" w:hAnsi="Calibri" w:cs="Calibri"/>
          <w:kern w:val="0"/>
          <w:sz w:val="28"/>
          <w:szCs w:val="28"/>
          <w14:ligatures w14:val="none"/>
        </w:rPr>
        <w:t xml:space="preserve">A </w:t>
      </w:r>
      <w:r w:rsidRPr="004320B8">
        <w:rPr>
          <w:rFonts w:ascii="Calibri" w:eastAsia="Times New Roman" w:hAnsi="Calibri" w:cs="Calibri"/>
          <w:b/>
          <w:bCs/>
          <w:kern w:val="0"/>
          <w:sz w:val="28"/>
          <w:szCs w:val="28"/>
          <w14:ligatures w14:val="none"/>
        </w:rPr>
        <w:t>Letter of Commitment</w:t>
      </w:r>
      <w:r w:rsidRPr="004320B8">
        <w:rPr>
          <w:rFonts w:ascii="Calibri" w:eastAsia="Times New Roman" w:hAnsi="Calibri" w:cs="Calibri"/>
          <w:kern w:val="0"/>
          <w:sz w:val="28"/>
          <w:szCs w:val="28"/>
          <w14:ligatures w14:val="none"/>
        </w:rPr>
        <w:t xml:space="preserve"> is required only for key project partners who will provide services, activities, or resources beyond their normal scope of work as part of the proposed project.</w:t>
      </w:r>
    </w:p>
    <w:p w14:paraId="7EFE99B4" w14:textId="77777777" w:rsidR="004320B8" w:rsidRPr="004320B8" w:rsidRDefault="004320B8" w:rsidP="004E3A32">
      <w:pPr>
        <w:spacing w:after="240" w:line="240" w:lineRule="auto"/>
        <w:rPr>
          <w:rFonts w:ascii="Calibri" w:eastAsia="Times New Roman" w:hAnsi="Calibri" w:cs="Calibri"/>
          <w:kern w:val="0"/>
          <w:sz w:val="28"/>
          <w:szCs w:val="28"/>
          <w14:ligatures w14:val="none"/>
        </w:rPr>
      </w:pPr>
      <w:r w:rsidRPr="004320B8">
        <w:rPr>
          <w:rFonts w:ascii="Calibri" w:eastAsia="Times New Roman" w:hAnsi="Calibri" w:cs="Calibri"/>
          <w:kern w:val="0"/>
          <w:sz w:val="28"/>
          <w:szCs w:val="28"/>
          <w14:ligatures w14:val="none"/>
        </w:rPr>
        <w:t>The letter must identify the partner's specific role or responsibilities and confirm their commitment to fulfilling those obligations within the Request for Proposal (RFP) timeframe, should the project receive funding.</w:t>
      </w:r>
    </w:p>
    <w:p w14:paraId="085B7B1E" w14:textId="77777777" w:rsidR="004320B8" w:rsidRPr="004320B8" w:rsidRDefault="004320B8" w:rsidP="004E3A32">
      <w:pPr>
        <w:spacing w:after="0" w:line="240" w:lineRule="auto"/>
        <w:outlineLvl w:val="2"/>
        <w:rPr>
          <w:rFonts w:ascii="Calibri" w:eastAsia="Times New Roman" w:hAnsi="Calibri" w:cs="Calibri"/>
          <w:b/>
          <w:bCs/>
          <w:kern w:val="0"/>
          <w:sz w:val="28"/>
          <w:szCs w:val="28"/>
          <w14:ligatures w14:val="none"/>
        </w:rPr>
      </w:pPr>
      <w:r w:rsidRPr="004320B8">
        <w:rPr>
          <w:rFonts w:ascii="Calibri" w:eastAsia="Times New Roman" w:hAnsi="Calibri" w:cs="Calibri"/>
          <w:b/>
          <w:bCs/>
          <w:kern w:val="0"/>
          <w:sz w:val="28"/>
          <w:szCs w:val="28"/>
          <w14:ligatures w14:val="none"/>
        </w:rPr>
        <w:t>When a Letter of Commitment Is NOT Required</w:t>
      </w:r>
    </w:p>
    <w:p w14:paraId="388ED097" w14:textId="77777777" w:rsidR="004320B8" w:rsidRPr="004320B8" w:rsidRDefault="004320B8" w:rsidP="004E3A32">
      <w:pPr>
        <w:spacing w:after="0" w:line="240" w:lineRule="auto"/>
        <w:rPr>
          <w:rFonts w:ascii="Calibri" w:eastAsia="Times New Roman" w:hAnsi="Calibri" w:cs="Calibri"/>
          <w:kern w:val="0"/>
          <w:sz w:val="28"/>
          <w:szCs w:val="28"/>
          <w14:ligatures w14:val="none"/>
        </w:rPr>
      </w:pPr>
      <w:r w:rsidRPr="004320B8">
        <w:rPr>
          <w:rFonts w:ascii="Calibri" w:eastAsia="Times New Roman" w:hAnsi="Calibri" w:cs="Calibri"/>
          <w:kern w:val="0"/>
          <w:sz w:val="28"/>
          <w:szCs w:val="28"/>
          <w14:ligatures w14:val="none"/>
        </w:rPr>
        <w:t>A Letter of Commitment is not required for partners providing routine services or general support that fall within their existing operations.</w:t>
      </w:r>
    </w:p>
    <w:p w14:paraId="59E50E84" w14:textId="77777777" w:rsidR="004320B8" w:rsidRPr="004320B8" w:rsidRDefault="004320B8" w:rsidP="004E3A32">
      <w:pPr>
        <w:spacing w:after="120" w:line="240" w:lineRule="auto"/>
        <w:rPr>
          <w:rFonts w:ascii="Calibri" w:eastAsia="Times New Roman" w:hAnsi="Calibri" w:cs="Calibri"/>
          <w:kern w:val="0"/>
          <w:sz w:val="28"/>
          <w:szCs w:val="28"/>
          <w14:ligatures w14:val="none"/>
        </w:rPr>
      </w:pPr>
      <w:r w:rsidRPr="004320B8">
        <w:rPr>
          <w:rFonts w:ascii="Calibri" w:eastAsia="Times New Roman" w:hAnsi="Calibri" w:cs="Calibri"/>
          <w:kern w:val="0"/>
          <w:sz w:val="28"/>
          <w:szCs w:val="28"/>
          <w14:ligatures w14:val="none"/>
        </w:rPr>
        <w:t>Examples include:</w:t>
      </w:r>
    </w:p>
    <w:p w14:paraId="436AB9BE" w14:textId="6AEC7712" w:rsidR="004320B8" w:rsidRPr="004320B8" w:rsidRDefault="004320B8" w:rsidP="004E3A32">
      <w:pPr>
        <w:numPr>
          <w:ilvl w:val="0"/>
          <w:numId w:val="28"/>
        </w:numPr>
        <w:spacing w:after="120" w:line="240" w:lineRule="auto"/>
        <w:rPr>
          <w:rFonts w:ascii="Calibri" w:eastAsia="Times New Roman" w:hAnsi="Calibri" w:cs="Calibri"/>
          <w:kern w:val="0"/>
          <w:sz w:val="28"/>
          <w:szCs w:val="28"/>
          <w14:ligatures w14:val="none"/>
        </w:rPr>
      </w:pPr>
      <w:r w:rsidRPr="004320B8">
        <w:rPr>
          <w:rFonts w:ascii="Calibri" w:eastAsia="Times New Roman" w:hAnsi="Calibri" w:cs="Calibri"/>
          <w:b/>
          <w:bCs/>
          <w:kern w:val="0"/>
          <w:sz w:val="28"/>
          <w:szCs w:val="28"/>
          <w14:ligatures w14:val="none"/>
        </w:rPr>
        <w:t>Advertising and Outreach:</w:t>
      </w:r>
      <w:r w:rsidRPr="004320B8">
        <w:rPr>
          <w:rFonts w:ascii="Calibri" w:eastAsia="Times New Roman" w:hAnsi="Calibri" w:cs="Calibri"/>
          <w:kern w:val="0"/>
          <w:sz w:val="28"/>
          <w:szCs w:val="28"/>
          <w14:ligatures w14:val="none"/>
        </w:rPr>
        <w:t xml:space="preserve"> Listing in a local newspaper or on a radio station for standard advertising or routine outreach activities.</w:t>
      </w:r>
    </w:p>
    <w:p w14:paraId="7064750E" w14:textId="77777777" w:rsidR="004320B8" w:rsidRPr="004320B8" w:rsidRDefault="004320B8" w:rsidP="004E3A32">
      <w:pPr>
        <w:numPr>
          <w:ilvl w:val="0"/>
          <w:numId w:val="28"/>
        </w:numPr>
        <w:spacing w:after="240" w:line="240" w:lineRule="auto"/>
        <w:rPr>
          <w:rFonts w:ascii="Calibri" w:eastAsia="Times New Roman" w:hAnsi="Calibri" w:cs="Calibri"/>
          <w:kern w:val="0"/>
          <w:sz w:val="28"/>
          <w:szCs w:val="28"/>
          <w14:ligatures w14:val="none"/>
        </w:rPr>
      </w:pPr>
      <w:r w:rsidRPr="004320B8">
        <w:rPr>
          <w:rFonts w:ascii="Calibri" w:eastAsia="Times New Roman" w:hAnsi="Calibri" w:cs="Calibri"/>
          <w:b/>
          <w:bCs/>
          <w:kern w:val="0"/>
          <w:sz w:val="28"/>
          <w:szCs w:val="28"/>
          <w14:ligatures w14:val="none"/>
        </w:rPr>
        <w:t>Existing Services:</w:t>
      </w:r>
      <w:r w:rsidRPr="004320B8">
        <w:rPr>
          <w:rFonts w:ascii="Calibri" w:eastAsia="Times New Roman" w:hAnsi="Calibri" w:cs="Calibri"/>
          <w:kern w:val="0"/>
          <w:sz w:val="28"/>
          <w:szCs w:val="28"/>
          <w14:ligatures w14:val="none"/>
        </w:rPr>
        <w:t xml:space="preserve"> Referring individuals to services or programs already offered by an organization as part of its regular operations.</w:t>
      </w:r>
    </w:p>
    <w:p w14:paraId="58EB7B6B" w14:textId="77777777" w:rsidR="004320B8" w:rsidRPr="004320B8" w:rsidRDefault="004320B8" w:rsidP="004E3A32">
      <w:pPr>
        <w:spacing w:after="0" w:line="240" w:lineRule="auto"/>
        <w:outlineLvl w:val="2"/>
        <w:rPr>
          <w:rFonts w:ascii="Calibri" w:eastAsia="Times New Roman" w:hAnsi="Calibri" w:cs="Calibri"/>
          <w:b/>
          <w:bCs/>
          <w:kern w:val="0"/>
          <w:sz w:val="28"/>
          <w:szCs w:val="28"/>
          <w14:ligatures w14:val="none"/>
        </w:rPr>
      </w:pPr>
      <w:r w:rsidRPr="004320B8">
        <w:rPr>
          <w:rFonts w:ascii="Calibri" w:eastAsia="Times New Roman" w:hAnsi="Calibri" w:cs="Calibri"/>
          <w:b/>
          <w:bCs/>
          <w:kern w:val="0"/>
          <w:sz w:val="28"/>
          <w:szCs w:val="28"/>
          <w14:ligatures w14:val="none"/>
        </w:rPr>
        <w:t>When a Letter of Commitment IS Required</w:t>
      </w:r>
    </w:p>
    <w:p w14:paraId="5CEA8FE9" w14:textId="77777777" w:rsidR="004320B8" w:rsidRPr="004320B8" w:rsidRDefault="004320B8" w:rsidP="004E3A32">
      <w:pPr>
        <w:spacing w:after="120" w:line="240" w:lineRule="auto"/>
        <w:rPr>
          <w:rFonts w:ascii="Calibri" w:eastAsia="Times New Roman" w:hAnsi="Calibri" w:cs="Calibri"/>
          <w:kern w:val="0"/>
          <w:sz w:val="28"/>
          <w:szCs w:val="28"/>
          <w14:ligatures w14:val="none"/>
        </w:rPr>
      </w:pPr>
      <w:r w:rsidRPr="004320B8">
        <w:rPr>
          <w:rFonts w:ascii="Calibri" w:eastAsia="Times New Roman" w:hAnsi="Calibri" w:cs="Calibri"/>
          <w:kern w:val="0"/>
          <w:sz w:val="28"/>
          <w:szCs w:val="28"/>
          <w14:ligatures w14:val="none"/>
        </w:rPr>
        <w:t>A Letter of Commitment is required when a partner agrees to provide specific services, activities, or resources directly related to the proposed project that extend beyond their normal scope of work.</w:t>
      </w:r>
    </w:p>
    <w:p w14:paraId="2D9FC7E5" w14:textId="77777777" w:rsidR="004320B8" w:rsidRPr="004320B8" w:rsidRDefault="004320B8" w:rsidP="004E3A32">
      <w:pPr>
        <w:spacing w:after="120" w:line="240" w:lineRule="auto"/>
        <w:rPr>
          <w:rFonts w:ascii="Calibri" w:eastAsia="Times New Roman" w:hAnsi="Calibri" w:cs="Calibri"/>
          <w:kern w:val="0"/>
          <w:sz w:val="28"/>
          <w:szCs w:val="28"/>
          <w14:ligatures w14:val="none"/>
        </w:rPr>
      </w:pPr>
      <w:r w:rsidRPr="004320B8">
        <w:rPr>
          <w:rFonts w:ascii="Calibri" w:eastAsia="Times New Roman" w:hAnsi="Calibri" w:cs="Calibri"/>
          <w:kern w:val="0"/>
          <w:sz w:val="28"/>
          <w:szCs w:val="28"/>
          <w14:ligatures w14:val="none"/>
        </w:rPr>
        <w:t>Examples include:</w:t>
      </w:r>
    </w:p>
    <w:p w14:paraId="65C46565" w14:textId="77777777" w:rsidR="004320B8" w:rsidRPr="004320B8" w:rsidRDefault="004320B8" w:rsidP="004E3A32">
      <w:pPr>
        <w:numPr>
          <w:ilvl w:val="0"/>
          <w:numId w:val="29"/>
        </w:numPr>
        <w:spacing w:after="60" w:line="240" w:lineRule="auto"/>
        <w:rPr>
          <w:rFonts w:ascii="Calibri" w:eastAsia="Times New Roman" w:hAnsi="Calibri" w:cs="Calibri"/>
          <w:kern w:val="0"/>
          <w:sz w:val="28"/>
          <w:szCs w:val="28"/>
          <w14:ligatures w14:val="none"/>
        </w:rPr>
      </w:pPr>
      <w:r w:rsidRPr="004320B8">
        <w:rPr>
          <w:rFonts w:ascii="Calibri" w:eastAsia="Times New Roman" w:hAnsi="Calibri" w:cs="Calibri"/>
          <w:b/>
          <w:bCs/>
          <w:kern w:val="0"/>
          <w:sz w:val="28"/>
          <w:szCs w:val="28"/>
          <w14:ligatures w14:val="none"/>
        </w:rPr>
        <w:t>Dedicated Staff Time:</w:t>
      </w:r>
      <w:r w:rsidRPr="004320B8">
        <w:rPr>
          <w:rFonts w:ascii="Calibri" w:eastAsia="Times New Roman" w:hAnsi="Calibri" w:cs="Calibri"/>
          <w:kern w:val="0"/>
          <w:sz w:val="28"/>
          <w:szCs w:val="28"/>
          <w14:ligatures w14:val="none"/>
        </w:rPr>
        <w:t xml:space="preserve"> A service provider committing staff time to deliver opioid-specific programming as part of the project.</w:t>
      </w:r>
    </w:p>
    <w:p w14:paraId="3A72BF4A" w14:textId="77777777" w:rsidR="004320B8" w:rsidRPr="004320B8" w:rsidRDefault="004320B8" w:rsidP="004E3A32">
      <w:pPr>
        <w:numPr>
          <w:ilvl w:val="0"/>
          <w:numId w:val="29"/>
        </w:numPr>
        <w:spacing w:after="60" w:line="240" w:lineRule="auto"/>
        <w:rPr>
          <w:rFonts w:ascii="Calibri" w:eastAsia="Times New Roman" w:hAnsi="Calibri" w:cs="Calibri"/>
          <w:kern w:val="0"/>
          <w:sz w:val="28"/>
          <w:szCs w:val="28"/>
          <w14:ligatures w14:val="none"/>
        </w:rPr>
      </w:pPr>
      <w:r w:rsidRPr="004320B8">
        <w:rPr>
          <w:rFonts w:ascii="Calibri" w:eastAsia="Times New Roman" w:hAnsi="Calibri" w:cs="Calibri"/>
          <w:b/>
          <w:bCs/>
          <w:kern w:val="0"/>
          <w:sz w:val="28"/>
          <w:szCs w:val="28"/>
          <w14:ligatures w14:val="none"/>
        </w:rPr>
        <w:t>Specialized Services:</w:t>
      </w:r>
      <w:r w:rsidRPr="004320B8">
        <w:rPr>
          <w:rFonts w:ascii="Calibri" w:eastAsia="Times New Roman" w:hAnsi="Calibri" w:cs="Calibri"/>
          <w:kern w:val="0"/>
          <w:sz w:val="28"/>
          <w:szCs w:val="28"/>
          <w14:ligatures w14:val="none"/>
        </w:rPr>
        <w:t xml:space="preserve"> An organization agreeing to provide specialized services or programming developed specifically for the project.</w:t>
      </w:r>
    </w:p>
    <w:p w14:paraId="5F214D6D" w14:textId="77777777" w:rsidR="004320B8" w:rsidRPr="004320B8" w:rsidRDefault="004320B8" w:rsidP="004E3A32">
      <w:pPr>
        <w:numPr>
          <w:ilvl w:val="0"/>
          <w:numId w:val="29"/>
        </w:numPr>
        <w:spacing w:after="60" w:line="240" w:lineRule="auto"/>
        <w:rPr>
          <w:rFonts w:ascii="Calibri" w:eastAsia="Times New Roman" w:hAnsi="Calibri" w:cs="Calibri"/>
          <w:kern w:val="0"/>
          <w:sz w:val="28"/>
          <w:szCs w:val="28"/>
          <w14:ligatures w14:val="none"/>
        </w:rPr>
      </w:pPr>
      <w:r w:rsidRPr="004320B8">
        <w:rPr>
          <w:rFonts w:ascii="Calibri" w:eastAsia="Times New Roman" w:hAnsi="Calibri" w:cs="Calibri"/>
          <w:b/>
          <w:bCs/>
          <w:kern w:val="0"/>
          <w:sz w:val="28"/>
          <w:szCs w:val="28"/>
          <w14:ligatures w14:val="none"/>
        </w:rPr>
        <w:t>Targeted Outreach:</w:t>
      </w:r>
      <w:r w:rsidRPr="004320B8">
        <w:rPr>
          <w:rFonts w:ascii="Calibri" w:eastAsia="Times New Roman" w:hAnsi="Calibri" w:cs="Calibri"/>
          <w:kern w:val="0"/>
          <w:sz w:val="28"/>
          <w:szCs w:val="28"/>
          <w14:ligatures w14:val="none"/>
        </w:rPr>
        <w:t xml:space="preserve"> A partner committing to outreach activities specifically designed to support the project's goals.</w:t>
      </w:r>
    </w:p>
    <w:p w14:paraId="1BA43CBF" w14:textId="77777777" w:rsidR="004320B8" w:rsidRPr="004320B8" w:rsidRDefault="004320B8" w:rsidP="004E3A32">
      <w:pPr>
        <w:numPr>
          <w:ilvl w:val="0"/>
          <w:numId w:val="29"/>
        </w:numPr>
        <w:spacing w:after="240" w:line="240" w:lineRule="auto"/>
        <w:rPr>
          <w:rFonts w:ascii="Calibri" w:eastAsia="Times New Roman" w:hAnsi="Calibri" w:cs="Calibri"/>
          <w:kern w:val="0"/>
          <w:sz w:val="28"/>
          <w:szCs w:val="28"/>
          <w14:ligatures w14:val="none"/>
        </w:rPr>
      </w:pPr>
      <w:r w:rsidRPr="004320B8">
        <w:rPr>
          <w:rFonts w:ascii="Calibri" w:eastAsia="Times New Roman" w:hAnsi="Calibri" w:cs="Calibri"/>
          <w:b/>
          <w:bCs/>
          <w:kern w:val="0"/>
          <w:sz w:val="28"/>
          <w:szCs w:val="28"/>
          <w14:ligatures w14:val="none"/>
        </w:rPr>
        <w:t>Data Sharing or Project Deliverables:</w:t>
      </w:r>
      <w:r w:rsidRPr="004320B8">
        <w:rPr>
          <w:rFonts w:ascii="Calibri" w:eastAsia="Times New Roman" w:hAnsi="Calibri" w:cs="Calibri"/>
          <w:kern w:val="0"/>
          <w:sz w:val="28"/>
          <w:szCs w:val="28"/>
          <w14:ligatures w14:val="none"/>
        </w:rPr>
        <w:t xml:space="preserve"> An organization agreeing to provide project-specific data sharing, dedicated programming, or other defined deliverables.</w:t>
      </w:r>
    </w:p>
    <w:p w14:paraId="06BB1F51" w14:textId="77777777" w:rsidR="004320B8" w:rsidRPr="004320B8" w:rsidRDefault="004320B8" w:rsidP="004E3A32">
      <w:pPr>
        <w:spacing w:after="0" w:line="240" w:lineRule="auto"/>
        <w:outlineLvl w:val="2"/>
        <w:rPr>
          <w:rFonts w:ascii="Calibri" w:eastAsia="Times New Roman" w:hAnsi="Calibri" w:cs="Calibri"/>
          <w:b/>
          <w:bCs/>
          <w:kern w:val="0"/>
          <w:sz w:val="28"/>
          <w:szCs w:val="28"/>
          <w14:ligatures w14:val="none"/>
        </w:rPr>
      </w:pPr>
      <w:r w:rsidRPr="004320B8">
        <w:rPr>
          <w:rFonts w:ascii="Calibri" w:eastAsia="Times New Roman" w:hAnsi="Calibri" w:cs="Calibri"/>
          <w:b/>
          <w:bCs/>
          <w:kern w:val="0"/>
          <w:sz w:val="28"/>
          <w:szCs w:val="28"/>
          <w14:ligatures w14:val="none"/>
        </w:rPr>
        <w:t>General Guideline</w:t>
      </w:r>
    </w:p>
    <w:p w14:paraId="53AD152E" w14:textId="77777777" w:rsidR="004320B8" w:rsidRPr="004320B8" w:rsidRDefault="004320B8" w:rsidP="004E3A32">
      <w:pPr>
        <w:spacing w:after="0" w:line="240" w:lineRule="auto"/>
        <w:rPr>
          <w:rFonts w:ascii="Calibri" w:eastAsia="Times New Roman" w:hAnsi="Calibri" w:cs="Calibri"/>
          <w:kern w:val="0"/>
          <w:sz w:val="28"/>
          <w:szCs w:val="28"/>
          <w14:ligatures w14:val="none"/>
        </w:rPr>
      </w:pPr>
      <w:r w:rsidRPr="004320B8">
        <w:rPr>
          <w:rFonts w:ascii="Calibri" w:eastAsia="Times New Roman" w:hAnsi="Calibri" w:cs="Calibri"/>
          <w:kern w:val="0"/>
          <w:sz w:val="28"/>
          <w:szCs w:val="28"/>
          <w14:ligatures w14:val="none"/>
        </w:rPr>
        <w:t>A Letter of Commitment is not required for general support or routine services. However, if a partner is committing to a specific role, responsibility, or deliverable directly related to the proposed project, a Letter of Commitment is required.</w:t>
      </w:r>
    </w:p>
    <w:tbl>
      <w:tblPr>
        <w:tblStyle w:val="TableGrid"/>
        <w:tblW w:w="0" w:type="auto"/>
        <w:tblLook w:val="04A0" w:firstRow="1" w:lastRow="0" w:firstColumn="1" w:lastColumn="0" w:noHBand="0" w:noVBand="1"/>
      </w:tblPr>
      <w:tblGrid>
        <w:gridCol w:w="1705"/>
        <w:gridCol w:w="3420"/>
        <w:gridCol w:w="1170"/>
        <w:gridCol w:w="3690"/>
      </w:tblGrid>
      <w:tr w:rsidR="002C0890" w14:paraId="05D0A894" w14:textId="5D0BDA6C" w:rsidTr="00574B27">
        <w:trPr>
          <w:trHeight w:val="800"/>
        </w:trPr>
        <w:tc>
          <w:tcPr>
            <w:tcW w:w="9985" w:type="dxa"/>
            <w:gridSpan w:val="4"/>
            <w:shd w:val="clear" w:color="auto" w:fill="B4C6E7"/>
            <w:vAlign w:val="center"/>
          </w:tcPr>
          <w:p w14:paraId="2AC73F6C" w14:textId="377A45D2" w:rsidR="002C0890" w:rsidRPr="00574B27" w:rsidRDefault="002C0890" w:rsidP="00574B27">
            <w:pPr>
              <w:jc w:val="center"/>
              <w:rPr>
                <w:rFonts w:cstheme="minorHAnsi"/>
                <w:b/>
                <w:bCs/>
                <w:sz w:val="32"/>
                <w:szCs w:val="32"/>
              </w:rPr>
            </w:pPr>
            <w:r w:rsidRPr="00574B27">
              <w:rPr>
                <w:rFonts w:cstheme="minorHAnsi"/>
                <w:b/>
                <w:bCs/>
                <w:sz w:val="36"/>
                <w:szCs w:val="36"/>
              </w:rPr>
              <w:lastRenderedPageBreak/>
              <w:t>Organizational Overview (10 points)</w:t>
            </w:r>
          </w:p>
        </w:tc>
      </w:tr>
      <w:tr w:rsidR="00B17ADE" w14:paraId="06C3C001" w14:textId="38D8D213" w:rsidTr="00720B63">
        <w:trPr>
          <w:trHeight w:val="620"/>
        </w:trPr>
        <w:tc>
          <w:tcPr>
            <w:tcW w:w="1705" w:type="dxa"/>
            <w:shd w:val="clear" w:color="auto" w:fill="D9E1F2"/>
            <w:vAlign w:val="center"/>
          </w:tcPr>
          <w:p w14:paraId="235A9CA2" w14:textId="2BA9B631" w:rsidR="00B17ADE" w:rsidRPr="00315DE9" w:rsidRDefault="00B17ADE" w:rsidP="003242AE">
            <w:pPr>
              <w:spacing w:line="259" w:lineRule="auto"/>
              <w:rPr>
                <w:rFonts w:cstheme="minorHAnsi"/>
                <w:sz w:val="24"/>
                <w:szCs w:val="24"/>
              </w:rPr>
            </w:pPr>
            <w:r w:rsidRPr="00315DE9">
              <w:rPr>
                <w:rFonts w:cstheme="minorHAnsi"/>
                <w:sz w:val="24"/>
                <w:szCs w:val="24"/>
              </w:rPr>
              <w:t>Legal Name:</w:t>
            </w:r>
          </w:p>
        </w:tc>
        <w:sdt>
          <w:sdtPr>
            <w:rPr>
              <w:rFonts w:cstheme="minorHAnsi"/>
              <w:sz w:val="24"/>
              <w:szCs w:val="24"/>
            </w:rPr>
            <w:id w:val="396482552"/>
            <w:placeholder>
              <w:docPart w:val="DEE4599ACCD54A098EDDB42003EA55DF"/>
            </w:placeholder>
            <w:showingPlcHdr/>
            <w:text/>
          </w:sdtPr>
          <w:sdtEndPr/>
          <w:sdtContent>
            <w:tc>
              <w:tcPr>
                <w:tcW w:w="8280" w:type="dxa"/>
                <w:gridSpan w:val="3"/>
                <w:shd w:val="clear" w:color="auto" w:fill="FFF2CC" w:themeFill="accent4" w:themeFillTint="33"/>
                <w:vAlign w:val="center"/>
              </w:tcPr>
              <w:p w14:paraId="70FFF373" w14:textId="73461475" w:rsidR="00B17ADE" w:rsidRPr="00315DE9" w:rsidRDefault="00582607" w:rsidP="003242AE">
                <w:pPr>
                  <w:rPr>
                    <w:rFonts w:cstheme="minorHAnsi"/>
                    <w:sz w:val="24"/>
                    <w:szCs w:val="24"/>
                  </w:rPr>
                </w:pPr>
                <w:r w:rsidRPr="00315DE9">
                  <w:rPr>
                    <w:rStyle w:val="PlaceholderText"/>
                    <w:sz w:val="24"/>
                    <w:szCs w:val="24"/>
                  </w:rPr>
                  <w:t>Click or tap here to enter text.</w:t>
                </w:r>
              </w:p>
            </w:tc>
          </w:sdtContent>
        </w:sdt>
      </w:tr>
      <w:tr w:rsidR="00B17ADE" w14:paraId="574645C6" w14:textId="262B66BC" w:rsidTr="00720B63">
        <w:trPr>
          <w:trHeight w:val="422"/>
        </w:trPr>
        <w:tc>
          <w:tcPr>
            <w:tcW w:w="1705" w:type="dxa"/>
            <w:shd w:val="clear" w:color="auto" w:fill="D9E1F2"/>
            <w:vAlign w:val="center"/>
          </w:tcPr>
          <w:p w14:paraId="1EA98E61" w14:textId="28BF3797" w:rsidR="00B17ADE" w:rsidRPr="00315DE9" w:rsidRDefault="00B17ADE" w:rsidP="003242AE">
            <w:pPr>
              <w:spacing w:line="259" w:lineRule="auto"/>
              <w:rPr>
                <w:rFonts w:cstheme="minorHAnsi"/>
                <w:sz w:val="24"/>
                <w:szCs w:val="24"/>
              </w:rPr>
            </w:pPr>
            <w:r w:rsidRPr="00315DE9">
              <w:rPr>
                <w:rFonts w:cstheme="minorHAnsi"/>
                <w:sz w:val="24"/>
                <w:szCs w:val="24"/>
              </w:rPr>
              <w:t>Address:</w:t>
            </w:r>
          </w:p>
        </w:tc>
        <w:sdt>
          <w:sdtPr>
            <w:rPr>
              <w:rFonts w:cstheme="minorHAnsi"/>
              <w:sz w:val="24"/>
              <w:szCs w:val="24"/>
            </w:rPr>
            <w:id w:val="-1039042489"/>
            <w:placeholder>
              <w:docPart w:val="5112A8414692449C81037A591CB10A47"/>
            </w:placeholder>
            <w:showingPlcHdr/>
            <w:text/>
          </w:sdtPr>
          <w:sdtEndPr/>
          <w:sdtContent>
            <w:tc>
              <w:tcPr>
                <w:tcW w:w="8280" w:type="dxa"/>
                <w:gridSpan w:val="3"/>
                <w:shd w:val="clear" w:color="auto" w:fill="FFF2CC" w:themeFill="accent4" w:themeFillTint="33"/>
                <w:vAlign w:val="center"/>
              </w:tcPr>
              <w:p w14:paraId="6A10F9C2" w14:textId="62A2717A" w:rsidR="00B17ADE" w:rsidRPr="00315DE9" w:rsidRDefault="00B17ADE" w:rsidP="003242AE">
                <w:pPr>
                  <w:rPr>
                    <w:rFonts w:cstheme="minorHAnsi"/>
                    <w:sz w:val="24"/>
                    <w:szCs w:val="24"/>
                  </w:rPr>
                </w:pPr>
                <w:r w:rsidRPr="00315DE9">
                  <w:rPr>
                    <w:rStyle w:val="PlaceholderText"/>
                    <w:sz w:val="24"/>
                    <w:szCs w:val="24"/>
                  </w:rPr>
                  <w:t>Click or tap here to enter text.</w:t>
                </w:r>
              </w:p>
            </w:tc>
          </w:sdtContent>
        </w:sdt>
      </w:tr>
      <w:tr w:rsidR="00B17ADE" w14:paraId="3274CBCF" w14:textId="284A81E9" w:rsidTr="00720B63">
        <w:trPr>
          <w:trHeight w:val="368"/>
        </w:trPr>
        <w:tc>
          <w:tcPr>
            <w:tcW w:w="1705" w:type="dxa"/>
            <w:shd w:val="clear" w:color="auto" w:fill="D9E1F2"/>
            <w:vAlign w:val="center"/>
          </w:tcPr>
          <w:p w14:paraId="3DEFB0C5" w14:textId="5220F514" w:rsidR="00B17ADE" w:rsidRPr="00315DE9" w:rsidRDefault="00B17ADE" w:rsidP="003242AE">
            <w:pPr>
              <w:spacing w:line="259" w:lineRule="auto"/>
              <w:rPr>
                <w:rFonts w:cstheme="minorHAnsi"/>
                <w:sz w:val="24"/>
                <w:szCs w:val="24"/>
              </w:rPr>
            </w:pPr>
            <w:r w:rsidRPr="00315DE9">
              <w:rPr>
                <w:rFonts w:cstheme="minorHAnsi"/>
                <w:sz w:val="24"/>
                <w:szCs w:val="24"/>
              </w:rPr>
              <w:t>Website:</w:t>
            </w:r>
          </w:p>
        </w:tc>
        <w:sdt>
          <w:sdtPr>
            <w:rPr>
              <w:rFonts w:cstheme="minorHAnsi"/>
              <w:sz w:val="24"/>
              <w:szCs w:val="24"/>
            </w:rPr>
            <w:id w:val="450593696"/>
            <w:placeholder>
              <w:docPart w:val="3D37E7CBBC1C42779776D77DC9F3F3C0"/>
            </w:placeholder>
            <w:showingPlcHdr/>
            <w:text/>
          </w:sdtPr>
          <w:sdtEndPr/>
          <w:sdtContent>
            <w:tc>
              <w:tcPr>
                <w:tcW w:w="8280" w:type="dxa"/>
                <w:gridSpan w:val="3"/>
                <w:shd w:val="clear" w:color="auto" w:fill="FFF2CC" w:themeFill="accent4" w:themeFillTint="33"/>
                <w:vAlign w:val="center"/>
              </w:tcPr>
              <w:p w14:paraId="4D6699D7" w14:textId="40B13B10" w:rsidR="00B17ADE" w:rsidRPr="00315DE9" w:rsidRDefault="00B17ADE" w:rsidP="003242AE">
                <w:pPr>
                  <w:rPr>
                    <w:rFonts w:cstheme="minorHAnsi"/>
                    <w:sz w:val="24"/>
                    <w:szCs w:val="24"/>
                  </w:rPr>
                </w:pPr>
                <w:r w:rsidRPr="00315DE9">
                  <w:rPr>
                    <w:rStyle w:val="PlaceholderText"/>
                    <w:sz w:val="24"/>
                    <w:szCs w:val="24"/>
                  </w:rPr>
                  <w:t>Click or tap here to enter text.</w:t>
                </w:r>
              </w:p>
            </w:tc>
          </w:sdtContent>
        </w:sdt>
      </w:tr>
      <w:tr w:rsidR="003F0282" w14:paraId="5C248E42" w14:textId="77777777" w:rsidTr="00720B63">
        <w:trPr>
          <w:trHeight w:val="368"/>
        </w:trPr>
        <w:tc>
          <w:tcPr>
            <w:tcW w:w="1705" w:type="dxa"/>
            <w:shd w:val="clear" w:color="auto" w:fill="D9E1F2"/>
            <w:vAlign w:val="center"/>
          </w:tcPr>
          <w:p w14:paraId="1942577D" w14:textId="6CD3F212" w:rsidR="003F0282" w:rsidRPr="00315DE9" w:rsidRDefault="003F0282" w:rsidP="003242AE">
            <w:pPr>
              <w:rPr>
                <w:rFonts w:cstheme="minorHAnsi"/>
                <w:sz w:val="24"/>
                <w:szCs w:val="24"/>
              </w:rPr>
            </w:pPr>
            <w:r>
              <w:rPr>
                <w:rFonts w:cstheme="minorHAnsi"/>
                <w:sz w:val="24"/>
                <w:szCs w:val="24"/>
              </w:rPr>
              <w:t>How did you hear about the RFP?</w:t>
            </w:r>
          </w:p>
        </w:tc>
        <w:sdt>
          <w:sdtPr>
            <w:rPr>
              <w:rFonts w:cstheme="minorHAnsi"/>
              <w:sz w:val="24"/>
              <w:szCs w:val="24"/>
            </w:rPr>
            <w:id w:val="682557970"/>
            <w:placeholder>
              <w:docPart w:val="3C1C4223970D4ED2A939492E0421A898"/>
            </w:placeholder>
            <w:showingPlcHdr/>
          </w:sdtPr>
          <w:sdtEndPr/>
          <w:sdtContent>
            <w:tc>
              <w:tcPr>
                <w:tcW w:w="8280" w:type="dxa"/>
                <w:gridSpan w:val="3"/>
                <w:shd w:val="clear" w:color="auto" w:fill="FFF2CC" w:themeFill="accent4" w:themeFillTint="33"/>
                <w:vAlign w:val="center"/>
              </w:tcPr>
              <w:p w14:paraId="212323E3" w14:textId="5E9D13FC" w:rsidR="003F0282" w:rsidRDefault="003F0282" w:rsidP="003242AE">
                <w:pPr>
                  <w:rPr>
                    <w:rFonts w:cstheme="minorHAnsi"/>
                    <w:sz w:val="24"/>
                    <w:szCs w:val="24"/>
                  </w:rPr>
                </w:pPr>
                <w:r w:rsidRPr="00937DF8">
                  <w:rPr>
                    <w:rStyle w:val="PlaceholderText"/>
                  </w:rPr>
                  <w:t>Click or tap here to enter text.</w:t>
                </w:r>
              </w:p>
            </w:tc>
          </w:sdtContent>
        </w:sdt>
      </w:tr>
      <w:tr w:rsidR="00720B63" w14:paraId="0BDDBAE3" w14:textId="7428B0E8" w:rsidTr="00720B63">
        <w:tc>
          <w:tcPr>
            <w:tcW w:w="1705" w:type="dxa"/>
            <w:vMerge w:val="restart"/>
            <w:shd w:val="clear" w:color="auto" w:fill="D9E1F2"/>
            <w:vAlign w:val="center"/>
          </w:tcPr>
          <w:p w14:paraId="45BB9592" w14:textId="1F516C2B" w:rsidR="00720B63" w:rsidRPr="00315DE9" w:rsidRDefault="00720B63" w:rsidP="003242AE">
            <w:pPr>
              <w:spacing w:line="259" w:lineRule="auto"/>
              <w:rPr>
                <w:rFonts w:cstheme="minorHAnsi"/>
                <w:sz w:val="24"/>
                <w:szCs w:val="24"/>
              </w:rPr>
            </w:pPr>
            <w:r w:rsidRPr="00315DE9">
              <w:rPr>
                <w:rFonts w:cstheme="minorHAnsi"/>
                <w:sz w:val="24"/>
                <w:szCs w:val="24"/>
              </w:rPr>
              <w:t>Contact Name:</w:t>
            </w:r>
          </w:p>
        </w:tc>
        <w:sdt>
          <w:sdtPr>
            <w:rPr>
              <w:rFonts w:cstheme="minorHAnsi"/>
              <w:sz w:val="24"/>
              <w:szCs w:val="24"/>
            </w:rPr>
            <w:id w:val="1319302509"/>
            <w:placeholder>
              <w:docPart w:val="E747637151F14DED9DFBB7137318BA6A"/>
            </w:placeholder>
            <w:showingPlcHdr/>
            <w:text/>
          </w:sdtPr>
          <w:sdtEndPr/>
          <w:sdtContent>
            <w:tc>
              <w:tcPr>
                <w:tcW w:w="3420" w:type="dxa"/>
                <w:vMerge w:val="restart"/>
                <w:shd w:val="clear" w:color="auto" w:fill="FFF2CC" w:themeFill="accent4" w:themeFillTint="33"/>
                <w:vAlign w:val="center"/>
              </w:tcPr>
              <w:p w14:paraId="4865E5EB" w14:textId="3A4B64B9" w:rsidR="00720B63" w:rsidRPr="00315DE9" w:rsidRDefault="00720B63" w:rsidP="003242AE">
                <w:pPr>
                  <w:rPr>
                    <w:rFonts w:cstheme="minorHAnsi"/>
                    <w:sz w:val="24"/>
                    <w:szCs w:val="24"/>
                  </w:rPr>
                </w:pPr>
                <w:r w:rsidRPr="00134C7D">
                  <w:rPr>
                    <w:rStyle w:val="PlaceholderText"/>
                  </w:rPr>
                  <w:t>Click or tap here to enter text.</w:t>
                </w:r>
              </w:p>
            </w:tc>
          </w:sdtContent>
        </w:sdt>
        <w:tc>
          <w:tcPr>
            <w:tcW w:w="1170" w:type="dxa"/>
            <w:shd w:val="clear" w:color="auto" w:fill="D9E1F2"/>
            <w:vAlign w:val="center"/>
          </w:tcPr>
          <w:p w14:paraId="31D36B6E" w14:textId="1233A66A" w:rsidR="00720B63" w:rsidRPr="00315DE9" w:rsidRDefault="00720B63" w:rsidP="003242AE">
            <w:pPr>
              <w:rPr>
                <w:rFonts w:cstheme="minorHAnsi"/>
                <w:sz w:val="24"/>
                <w:szCs w:val="24"/>
              </w:rPr>
            </w:pPr>
            <w:r w:rsidRPr="00315DE9">
              <w:rPr>
                <w:rFonts w:cstheme="minorHAnsi"/>
                <w:sz w:val="24"/>
                <w:szCs w:val="24"/>
              </w:rPr>
              <w:t>Contact Email:</w:t>
            </w:r>
          </w:p>
        </w:tc>
        <w:sdt>
          <w:sdtPr>
            <w:rPr>
              <w:rFonts w:cstheme="minorHAnsi"/>
              <w:sz w:val="24"/>
              <w:szCs w:val="24"/>
            </w:rPr>
            <w:id w:val="1098918085"/>
            <w:placeholder>
              <w:docPart w:val="ABAB19558D8848D692B77F10BABD56E1"/>
            </w:placeholder>
            <w:showingPlcHdr/>
            <w:text/>
          </w:sdtPr>
          <w:sdtEndPr/>
          <w:sdtContent>
            <w:tc>
              <w:tcPr>
                <w:tcW w:w="3690" w:type="dxa"/>
                <w:shd w:val="clear" w:color="auto" w:fill="FFF2CC" w:themeFill="accent4" w:themeFillTint="33"/>
              </w:tcPr>
              <w:p w14:paraId="5817B262" w14:textId="1A67858A" w:rsidR="00720B63" w:rsidRPr="00315DE9" w:rsidRDefault="00720B63" w:rsidP="003242AE">
                <w:pPr>
                  <w:rPr>
                    <w:rFonts w:cstheme="minorHAnsi"/>
                    <w:sz w:val="24"/>
                    <w:szCs w:val="24"/>
                  </w:rPr>
                </w:pPr>
                <w:r w:rsidRPr="00134C7D">
                  <w:rPr>
                    <w:rStyle w:val="PlaceholderText"/>
                  </w:rPr>
                  <w:t>Click or tap here to enter text.</w:t>
                </w:r>
              </w:p>
            </w:tc>
          </w:sdtContent>
        </w:sdt>
      </w:tr>
      <w:tr w:rsidR="00720B63" w14:paraId="752DE5EA" w14:textId="20234E6B" w:rsidTr="00720B63">
        <w:tc>
          <w:tcPr>
            <w:tcW w:w="1705" w:type="dxa"/>
            <w:vMerge/>
            <w:shd w:val="clear" w:color="auto" w:fill="D9E1F2"/>
            <w:vAlign w:val="center"/>
          </w:tcPr>
          <w:p w14:paraId="54574A2A" w14:textId="014E26D0" w:rsidR="00720B63" w:rsidRPr="00315DE9" w:rsidRDefault="00720B63" w:rsidP="003242AE">
            <w:pPr>
              <w:spacing w:line="259" w:lineRule="auto"/>
              <w:rPr>
                <w:rFonts w:cstheme="minorHAnsi"/>
                <w:sz w:val="24"/>
                <w:szCs w:val="24"/>
              </w:rPr>
            </w:pPr>
          </w:p>
        </w:tc>
        <w:tc>
          <w:tcPr>
            <w:tcW w:w="3420" w:type="dxa"/>
            <w:vMerge/>
            <w:vAlign w:val="center"/>
          </w:tcPr>
          <w:p w14:paraId="33C513D6" w14:textId="1AE12E76" w:rsidR="00720B63" w:rsidRPr="00315DE9" w:rsidRDefault="00720B63" w:rsidP="003242AE">
            <w:pPr>
              <w:rPr>
                <w:rFonts w:cstheme="minorHAnsi"/>
                <w:sz w:val="24"/>
                <w:szCs w:val="24"/>
              </w:rPr>
            </w:pPr>
          </w:p>
        </w:tc>
        <w:tc>
          <w:tcPr>
            <w:tcW w:w="1170" w:type="dxa"/>
            <w:shd w:val="clear" w:color="auto" w:fill="D9E1F2"/>
            <w:vAlign w:val="center"/>
          </w:tcPr>
          <w:p w14:paraId="576A056C" w14:textId="77017D14" w:rsidR="00720B63" w:rsidRPr="00315DE9" w:rsidRDefault="00720B63" w:rsidP="003242AE">
            <w:pPr>
              <w:rPr>
                <w:rFonts w:cstheme="minorHAnsi"/>
                <w:sz w:val="24"/>
                <w:szCs w:val="24"/>
              </w:rPr>
            </w:pPr>
            <w:r w:rsidRPr="00315DE9">
              <w:rPr>
                <w:rFonts w:cstheme="minorHAnsi"/>
                <w:sz w:val="24"/>
                <w:szCs w:val="24"/>
              </w:rPr>
              <w:t>Contact Phone:</w:t>
            </w:r>
          </w:p>
        </w:tc>
        <w:sdt>
          <w:sdtPr>
            <w:rPr>
              <w:rFonts w:cstheme="minorHAnsi"/>
              <w:sz w:val="24"/>
              <w:szCs w:val="24"/>
            </w:rPr>
            <w:id w:val="-45375299"/>
            <w:placeholder>
              <w:docPart w:val="33C56E6D2E094FF0A65CEEEC82808E6E"/>
            </w:placeholder>
            <w:showingPlcHdr/>
            <w:text/>
          </w:sdtPr>
          <w:sdtEndPr/>
          <w:sdtContent>
            <w:tc>
              <w:tcPr>
                <w:tcW w:w="3690" w:type="dxa"/>
                <w:shd w:val="clear" w:color="auto" w:fill="FFF2CC" w:themeFill="accent4" w:themeFillTint="33"/>
              </w:tcPr>
              <w:p w14:paraId="0584192B" w14:textId="6A1C45C7" w:rsidR="00720B63" w:rsidRPr="00315DE9" w:rsidRDefault="00720B63" w:rsidP="003242AE">
                <w:pPr>
                  <w:rPr>
                    <w:rFonts w:cstheme="minorHAnsi"/>
                    <w:sz w:val="24"/>
                    <w:szCs w:val="24"/>
                  </w:rPr>
                </w:pPr>
                <w:r w:rsidRPr="00C61C1E">
                  <w:rPr>
                    <w:rStyle w:val="PlaceholderText"/>
                  </w:rPr>
                  <w:t>Click or tap here to enter text.</w:t>
                </w:r>
              </w:p>
            </w:tc>
          </w:sdtContent>
        </w:sdt>
      </w:tr>
      <w:tr w:rsidR="00720B63" w14:paraId="7AB0CD6C" w14:textId="1792A1CB" w:rsidTr="00720B63">
        <w:tc>
          <w:tcPr>
            <w:tcW w:w="1705" w:type="dxa"/>
            <w:vMerge w:val="restart"/>
            <w:shd w:val="clear" w:color="auto" w:fill="D9E1F2"/>
            <w:vAlign w:val="center"/>
          </w:tcPr>
          <w:p w14:paraId="411258AE" w14:textId="6699EAC6" w:rsidR="00720B63" w:rsidRPr="00315DE9" w:rsidRDefault="00720B63" w:rsidP="003242AE">
            <w:pPr>
              <w:spacing w:line="259" w:lineRule="auto"/>
              <w:rPr>
                <w:rFonts w:cstheme="minorHAnsi"/>
                <w:sz w:val="24"/>
                <w:szCs w:val="24"/>
              </w:rPr>
            </w:pPr>
            <w:r w:rsidRPr="00315DE9">
              <w:rPr>
                <w:rFonts w:cstheme="minorHAnsi"/>
                <w:sz w:val="24"/>
                <w:szCs w:val="24"/>
              </w:rPr>
              <w:t>Director Name:</w:t>
            </w:r>
          </w:p>
        </w:tc>
        <w:tc>
          <w:tcPr>
            <w:tcW w:w="3420" w:type="dxa"/>
            <w:vMerge w:val="restart"/>
            <w:shd w:val="clear" w:color="auto" w:fill="FFF2CC" w:themeFill="accent4" w:themeFillTint="33"/>
            <w:vAlign w:val="center"/>
          </w:tcPr>
          <w:p w14:paraId="77E0EBB7" w14:textId="74A3A942" w:rsidR="00720B63" w:rsidRPr="00315DE9" w:rsidRDefault="0090270B" w:rsidP="003242AE">
            <w:pPr>
              <w:rPr>
                <w:rFonts w:cstheme="minorHAnsi"/>
                <w:sz w:val="24"/>
                <w:szCs w:val="24"/>
              </w:rPr>
            </w:pPr>
            <w:sdt>
              <w:sdtPr>
                <w:rPr>
                  <w:rFonts w:cstheme="minorHAnsi"/>
                  <w:sz w:val="24"/>
                  <w:szCs w:val="24"/>
                </w:rPr>
                <w:id w:val="2075859647"/>
                <w:placeholder>
                  <w:docPart w:val="E50E3BD3A4424BF79901D262DA82B8A6"/>
                </w:placeholder>
                <w:showingPlcHdr/>
                <w:text/>
              </w:sdtPr>
              <w:sdtEndPr/>
              <w:sdtContent>
                <w:r w:rsidR="00720B63" w:rsidRPr="00134C7D">
                  <w:rPr>
                    <w:rStyle w:val="PlaceholderText"/>
                  </w:rPr>
                  <w:t>Click or tap here to enter text.</w:t>
                </w:r>
              </w:sdtContent>
            </w:sdt>
            <w:r w:rsidR="00720B63">
              <w:rPr>
                <w:rFonts w:cstheme="minorHAnsi"/>
                <w:sz w:val="24"/>
                <w:szCs w:val="24"/>
              </w:rPr>
              <w:t xml:space="preserve"> </w:t>
            </w:r>
          </w:p>
        </w:tc>
        <w:tc>
          <w:tcPr>
            <w:tcW w:w="1170" w:type="dxa"/>
            <w:shd w:val="clear" w:color="auto" w:fill="D9E1F2"/>
            <w:vAlign w:val="center"/>
          </w:tcPr>
          <w:p w14:paraId="348B57A2" w14:textId="12794546" w:rsidR="00720B63" w:rsidRPr="00315DE9" w:rsidRDefault="00720B63" w:rsidP="003242AE">
            <w:pPr>
              <w:rPr>
                <w:rFonts w:cstheme="minorHAnsi"/>
                <w:sz w:val="24"/>
                <w:szCs w:val="24"/>
              </w:rPr>
            </w:pPr>
            <w:r w:rsidRPr="00315DE9">
              <w:rPr>
                <w:rFonts w:cstheme="minorHAnsi"/>
                <w:sz w:val="24"/>
                <w:szCs w:val="24"/>
              </w:rPr>
              <w:t>Director Email:</w:t>
            </w:r>
          </w:p>
        </w:tc>
        <w:sdt>
          <w:sdtPr>
            <w:rPr>
              <w:rFonts w:cstheme="minorHAnsi"/>
              <w:sz w:val="24"/>
              <w:szCs w:val="24"/>
            </w:rPr>
            <w:id w:val="1409812911"/>
            <w:placeholder>
              <w:docPart w:val="E710F52BDEC1427D949D4B2476C84780"/>
            </w:placeholder>
            <w:showingPlcHdr/>
            <w:text/>
          </w:sdtPr>
          <w:sdtEndPr/>
          <w:sdtContent>
            <w:tc>
              <w:tcPr>
                <w:tcW w:w="3690" w:type="dxa"/>
                <w:shd w:val="clear" w:color="auto" w:fill="FFF2CC" w:themeFill="accent4" w:themeFillTint="33"/>
              </w:tcPr>
              <w:p w14:paraId="6F55A6EF" w14:textId="39979E39" w:rsidR="00720B63" w:rsidRPr="00315DE9" w:rsidRDefault="00720B63" w:rsidP="003242AE">
                <w:pPr>
                  <w:rPr>
                    <w:rFonts w:cstheme="minorHAnsi"/>
                    <w:sz w:val="24"/>
                    <w:szCs w:val="24"/>
                  </w:rPr>
                </w:pPr>
                <w:r w:rsidRPr="00134C7D">
                  <w:rPr>
                    <w:rStyle w:val="PlaceholderText"/>
                  </w:rPr>
                  <w:t>Click or tap here to enter text.</w:t>
                </w:r>
              </w:p>
            </w:tc>
          </w:sdtContent>
        </w:sdt>
      </w:tr>
      <w:tr w:rsidR="00720B63" w14:paraId="240C4F49" w14:textId="43F215E3" w:rsidTr="00720B63">
        <w:tc>
          <w:tcPr>
            <w:tcW w:w="1705" w:type="dxa"/>
            <w:vMerge/>
            <w:shd w:val="clear" w:color="auto" w:fill="D9E1F2"/>
            <w:vAlign w:val="center"/>
          </w:tcPr>
          <w:p w14:paraId="6BC59EC5" w14:textId="043D8AFD" w:rsidR="00720B63" w:rsidRPr="00315DE9" w:rsidRDefault="00720B63" w:rsidP="003242AE">
            <w:pPr>
              <w:spacing w:line="259" w:lineRule="auto"/>
              <w:rPr>
                <w:rFonts w:cstheme="minorHAnsi"/>
                <w:sz w:val="24"/>
                <w:szCs w:val="24"/>
              </w:rPr>
            </w:pPr>
          </w:p>
        </w:tc>
        <w:tc>
          <w:tcPr>
            <w:tcW w:w="3420" w:type="dxa"/>
            <w:vMerge/>
            <w:vAlign w:val="center"/>
          </w:tcPr>
          <w:p w14:paraId="1768D332" w14:textId="61DFFDAA" w:rsidR="00720B63" w:rsidRPr="00315DE9" w:rsidRDefault="00720B63" w:rsidP="003242AE">
            <w:pPr>
              <w:rPr>
                <w:rFonts w:cstheme="minorHAnsi"/>
                <w:sz w:val="24"/>
                <w:szCs w:val="24"/>
              </w:rPr>
            </w:pPr>
          </w:p>
        </w:tc>
        <w:tc>
          <w:tcPr>
            <w:tcW w:w="1170" w:type="dxa"/>
            <w:shd w:val="clear" w:color="auto" w:fill="D9E1F2"/>
            <w:vAlign w:val="center"/>
          </w:tcPr>
          <w:p w14:paraId="008B2F11" w14:textId="0F286A58" w:rsidR="00720B63" w:rsidRPr="00315DE9" w:rsidRDefault="00720B63" w:rsidP="003242AE">
            <w:pPr>
              <w:rPr>
                <w:rFonts w:cstheme="minorHAnsi"/>
                <w:sz w:val="24"/>
                <w:szCs w:val="24"/>
              </w:rPr>
            </w:pPr>
            <w:r w:rsidRPr="00315DE9">
              <w:rPr>
                <w:rFonts w:cstheme="minorHAnsi"/>
                <w:sz w:val="24"/>
                <w:szCs w:val="24"/>
              </w:rPr>
              <w:t>Director Phone:</w:t>
            </w:r>
          </w:p>
        </w:tc>
        <w:sdt>
          <w:sdtPr>
            <w:rPr>
              <w:rStyle w:val="Emphasis"/>
              <w:i w:val="0"/>
              <w:iCs w:val="0"/>
              <w:color w:val="808080"/>
              <w:kern w:val="0"/>
              <w14:ligatures w14:val="none"/>
            </w:rPr>
            <w:id w:val="-657449854"/>
            <w:placeholder>
              <w:docPart w:val="D275FFA7036F4986A46D3CC8A5815090"/>
            </w:placeholder>
            <w:text/>
          </w:sdtPr>
          <w:sdtEndPr>
            <w:rPr>
              <w:rStyle w:val="Emphasis"/>
            </w:rPr>
          </w:sdtEndPr>
          <w:sdtContent>
            <w:tc>
              <w:tcPr>
                <w:tcW w:w="3690" w:type="dxa"/>
                <w:shd w:val="clear" w:color="auto" w:fill="FFF2CC" w:themeFill="accent4" w:themeFillTint="33"/>
              </w:tcPr>
              <w:p w14:paraId="393E7111" w14:textId="28261EEB" w:rsidR="00720B63" w:rsidRPr="00315DE9" w:rsidRDefault="00720B63" w:rsidP="003242AE">
                <w:pPr>
                  <w:rPr>
                    <w:rFonts w:cstheme="minorHAnsi"/>
                    <w:sz w:val="24"/>
                    <w:szCs w:val="24"/>
                  </w:rPr>
                </w:pPr>
                <w:r w:rsidRPr="00C61C1E">
                  <w:rPr>
                    <w:rStyle w:val="Emphasis"/>
                    <w:i w:val="0"/>
                    <w:iCs w:val="0"/>
                    <w:color w:val="808080"/>
                    <w:kern w:val="0"/>
                    <w14:ligatures w14:val="none"/>
                  </w:rPr>
                  <w:t>Click or tap here to enter text.</w:t>
                </w:r>
              </w:p>
            </w:tc>
          </w:sdtContent>
        </w:sdt>
      </w:tr>
      <w:tr w:rsidR="00720B63" w14:paraId="216581F4" w14:textId="2B847D95" w:rsidTr="00720B63">
        <w:tc>
          <w:tcPr>
            <w:tcW w:w="1705" w:type="dxa"/>
            <w:vMerge w:val="restart"/>
            <w:shd w:val="clear" w:color="auto" w:fill="D9E1F2"/>
            <w:vAlign w:val="center"/>
          </w:tcPr>
          <w:p w14:paraId="0EA10943" w14:textId="730EE8E3" w:rsidR="00720B63" w:rsidRPr="00315DE9" w:rsidRDefault="00720B63" w:rsidP="003242AE">
            <w:pPr>
              <w:spacing w:line="259" w:lineRule="auto"/>
              <w:rPr>
                <w:rFonts w:cstheme="minorHAnsi"/>
                <w:sz w:val="24"/>
                <w:szCs w:val="24"/>
              </w:rPr>
            </w:pPr>
            <w:r w:rsidRPr="00315DE9">
              <w:rPr>
                <w:rFonts w:cstheme="minorHAnsi"/>
                <w:sz w:val="24"/>
                <w:szCs w:val="24"/>
              </w:rPr>
              <w:t>Financial Contact Name:</w:t>
            </w:r>
          </w:p>
        </w:tc>
        <w:tc>
          <w:tcPr>
            <w:tcW w:w="3420" w:type="dxa"/>
            <w:vMerge w:val="restart"/>
            <w:shd w:val="clear" w:color="auto" w:fill="FFF2CC" w:themeFill="accent4" w:themeFillTint="33"/>
            <w:vAlign w:val="center"/>
          </w:tcPr>
          <w:p w14:paraId="52ED14A6" w14:textId="3D91F3FA" w:rsidR="00720B63" w:rsidRPr="00315DE9" w:rsidRDefault="0090270B" w:rsidP="003242AE">
            <w:pPr>
              <w:rPr>
                <w:rFonts w:cstheme="minorHAnsi"/>
                <w:sz w:val="24"/>
                <w:szCs w:val="24"/>
              </w:rPr>
            </w:pPr>
            <w:sdt>
              <w:sdtPr>
                <w:rPr>
                  <w:rFonts w:cstheme="minorHAnsi"/>
                  <w:sz w:val="24"/>
                  <w:szCs w:val="24"/>
                </w:rPr>
                <w:id w:val="781928145"/>
                <w:placeholder>
                  <w:docPart w:val="F40213BD16294F98A5946ADF48141E97"/>
                </w:placeholder>
                <w:showingPlcHdr/>
                <w:text/>
              </w:sdtPr>
              <w:sdtEndPr/>
              <w:sdtContent>
                <w:r w:rsidR="00720B63" w:rsidRPr="00134C7D">
                  <w:rPr>
                    <w:rStyle w:val="PlaceholderText"/>
                  </w:rPr>
                  <w:t>Click or tap here to enter text.</w:t>
                </w:r>
              </w:sdtContent>
            </w:sdt>
            <w:r w:rsidR="00720B63">
              <w:rPr>
                <w:rFonts w:cstheme="minorHAnsi"/>
                <w:sz w:val="24"/>
                <w:szCs w:val="24"/>
              </w:rPr>
              <w:t xml:space="preserve">  </w:t>
            </w:r>
          </w:p>
        </w:tc>
        <w:tc>
          <w:tcPr>
            <w:tcW w:w="1170" w:type="dxa"/>
            <w:shd w:val="clear" w:color="auto" w:fill="D9E1F2"/>
            <w:vAlign w:val="center"/>
          </w:tcPr>
          <w:p w14:paraId="74AE0F33" w14:textId="37AA92BB" w:rsidR="00720B63" w:rsidRPr="00315DE9" w:rsidRDefault="00720B63" w:rsidP="003242AE">
            <w:pPr>
              <w:rPr>
                <w:rFonts w:cstheme="minorHAnsi"/>
                <w:sz w:val="24"/>
                <w:szCs w:val="24"/>
              </w:rPr>
            </w:pPr>
            <w:r w:rsidRPr="00315DE9">
              <w:rPr>
                <w:rFonts w:cstheme="minorHAnsi"/>
                <w:sz w:val="24"/>
                <w:szCs w:val="24"/>
              </w:rPr>
              <w:t>Contact Email:</w:t>
            </w:r>
          </w:p>
        </w:tc>
        <w:sdt>
          <w:sdtPr>
            <w:rPr>
              <w:rFonts w:cstheme="minorHAnsi"/>
              <w:sz w:val="24"/>
              <w:szCs w:val="24"/>
            </w:rPr>
            <w:id w:val="-1291354564"/>
            <w:placeholder>
              <w:docPart w:val="A75C0DC73F094209A80E91823A5F9D16"/>
            </w:placeholder>
            <w:showingPlcHdr/>
            <w:text/>
          </w:sdtPr>
          <w:sdtEndPr/>
          <w:sdtContent>
            <w:tc>
              <w:tcPr>
                <w:tcW w:w="3690" w:type="dxa"/>
                <w:shd w:val="clear" w:color="auto" w:fill="FFF2CC" w:themeFill="accent4" w:themeFillTint="33"/>
              </w:tcPr>
              <w:p w14:paraId="14D27FE5" w14:textId="3EB93622" w:rsidR="00720B63" w:rsidRPr="00315DE9" w:rsidRDefault="00720B63" w:rsidP="003242AE">
                <w:pPr>
                  <w:rPr>
                    <w:rFonts w:cstheme="minorHAnsi"/>
                    <w:sz w:val="24"/>
                    <w:szCs w:val="24"/>
                  </w:rPr>
                </w:pPr>
                <w:r w:rsidRPr="00134C7D">
                  <w:rPr>
                    <w:rStyle w:val="PlaceholderText"/>
                  </w:rPr>
                  <w:t>Click or tap here to enter text.</w:t>
                </w:r>
              </w:p>
            </w:tc>
          </w:sdtContent>
        </w:sdt>
      </w:tr>
      <w:tr w:rsidR="00720B63" w14:paraId="4A6E139E" w14:textId="6A812198" w:rsidTr="00720B63">
        <w:tc>
          <w:tcPr>
            <w:tcW w:w="1705" w:type="dxa"/>
            <w:vMerge/>
            <w:shd w:val="clear" w:color="auto" w:fill="D9E1F2"/>
            <w:vAlign w:val="center"/>
          </w:tcPr>
          <w:p w14:paraId="4E372204" w14:textId="5B59DC87" w:rsidR="00720B63" w:rsidRPr="00315DE9" w:rsidRDefault="00720B63" w:rsidP="003242AE">
            <w:pPr>
              <w:spacing w:line="259" w:lineRule="auto"/>
              <w:rPr>
                <w:rFonts w:cstheme="minorHAnsi"/>
                <w:sz w:val="24"/>
                <w:szCs w:val="24"/>
              </w:rPr>
            </w:pPr>
          </w:p>
        </w:tc>
        <w:tc>
          <w:tcPr>
            <w:tcW w:w="3420" w:type="dxa"/>
            <w:vMerge/>
            <w:vAlign w:val="center"/>
          </w:tcPr>
          <w:p w14:paraId="3420CC05" w14:textId="40297DEA" w:rsidR="00720B63" w:rsidRPr="00315DE9" w:rsidRDefault="00720B63" w:rsidP="003242AE">
            <w:pPr>
              <w:rPr>
                <w:rFonts w:cstheme="minorHAnsi"/>
                <w:sz w:val="24"/>
                <w:szCs w:val="24"/>
              </w:rPr>
            </w:pPr>
          </w:p>
        </w:tc>
        <w:tc>
          <w:tcPr>
            <w:tcW w:w="1170" w:type="dxa"/>
            <w:shd w:val="clear" w:color="auto" w:fill="D9E1F2"/>
            <w:vAlign w:val="center"/>
          </w:tcPr>
          <w:p w14:paraId="4D3C5B08" w14:textId="75E1552F" w:rsidR="00720B63" w:rsidRPr="00315DE9" w:rsidRDefault="00720B63" w:rsidP="003242AE">
            <w:pPr>
              <w:rPr>
                <w:rFonts w:cstheme="minorHAnsi"/>
                <w:sz w:val="24"/>
                <w:szCs w:val="24"/>
              </w:rPr>
            </w:pPr>
            <w:r w:rsidRPr="00315DE9">
              <w:rPr>
                <w:rFonts w:cstheme="minorHAnsi"/>
                <w:sz w:val="24"/>
                <w:szCs w:val="24"/>
              </w:rPr>
              <w:t>Contact Phone:</w:t>
            </w:r>
          </w:p>
        </w:tc>
        <w:sdt>
          <w:sdtPr>
            <w:rPr>
              <w:rFonts w:cstheme="minorHAnsi"/>
              <w:sz w:val="24"/>
              <w:szCs w:val="24"/>
            </w:rPr>
            <w:id w:val="-825281672"/>
            <w:placeholder>
              <w:docPart w:val="E6103FB7D98140F28C718E9C936084B7"/>
            </w:placeholder>
            <w:showingPlcHdr/>
            <w:text/>
          </w:sdtPr>
          <w:sdtEndPr/>
          <w:sdtContent>
            <w:tc>
              <w:tcPr>
                <w:tcW w:w="3690" w:type="dxa"/>
                <w:shd w:val="clear" w:color="auto" w:fill="FFF2CC" w:themeFill="accent4" w:themeFillTint="33"/>
              </w:tcPr>
              <w:p w14:paraId="76F2C744" w14:textId="65DBCB63" w:rsidR="00720B63" w:rsidRPr="00315DE9" w:rsidRDefault="00720B63" w:rsidP="003242AE">
                <w:pPr>
                  <w:rPr>
                    <w:rFonts w:cstheme="minorHAnsi"/>
                    <w:sz w:val="24"/>
                    <w:szCs w:val="24"/>
                  </w:rPr>
                </w:pPr>
                <w:r w:rsidRPr="00C61C1E">
                  <w:rPr>
                    <w:rStyle w:val="PlaceholderText"/>
                  </w:rPr>
                  <w:t>Click or tap here to enter text.</w:t>
                </w:r>
              </w:p>
            </w:tc>
          </w:sdtContent>
        </w:sdt>
      </w:tr>
    </w:tbl>
    <w:p w14:paraId="2EBEDD8B" w14:textId="6B45DDEF" w:rsidR="00574B27" w:rsidRDefault="00574B27" w:rsidP="00574B27">
      <w:pPr>
        <w:pStyle w:val="ListParagraph"/>
        <w:rPr>
          <w:rFonts w:eastAsia="Times New Roman" w:cstheme="minorHAnsi"/>
          <w:kern w:val="0"/>
          <w:sz w:val="28"/>
          <w:szCs w:val="28"/>
          <w14:ligatures w14:val="none"/>
        </w:rPr>
      </w:pPr>
    </w:p>
    <w:p w14:paraId="508FB089" w14:textId="0C157890" w:rsidR="006E14CB" w:rsidRPr="00ED7BE7" w:rsidRDefault="006E14CB" w:rsidP="00ED7BE7">
      <w:pPr>
        <w:pStyle w:val="ListParagraph"/>
        <w:numPr>
          <w:ilvl w:val="0"/>
          <w:numId w:val="14"/>
        </w:numPr>
        <w:rPr>
          <w:rFonts w:eastAsia="Times New Roman" w:cstheme="minorHAnsi"/>
          <w:kern w:val="0"/>
          <w:sz w:val="28"/>
          <w:szCs w:val="28"/>
          <w14:ligatures w14:val="none"/>
        </w:rPr>
      </w:pPr>
      <w:r w:rsidRPr="00ED7BE7">
        <w:rPr>
          <w:rFonts w:eastAsia="Times New Roman" w:cstheme="minorHAnsi"/>
          <w:kern w:val="0"/>
          <w:sz w:val="28"/>
          <w:szCs w:val="28"/>
          <w14:ligatures w14:val="none"/>
        </w:rPr>
        <w:t>Briefly describe the history of the organization and the current staff, leadership, and board (if applicable). Describe the organization’s major areas of current work, as well as the organization’s mission, vision, and/or values. Include details regarding the organization’s experience with opioid/substance use prevention, treatment, recovery, and harm reduction.</w:t>
      </w:r>
    </w:p>
    <w:tbl>
      <w:tblPr>
        <w:tblStyle w:val="TableGrid"/>
        <w:tblW w:w="0" w:type="auto"/>
        <w:tblInd w:w="715" w:type="dxa"/>
        <w:tblLook w:val="04A0" w:firstRow="1" w:lastRow="0" w:firstColumn="1" w:lastColumn="0" w:noHBand="0" w:noVBand="1"/>
      </w:tblPr>
      <w:tblGrid>
        <w:gridCol w:w="9355"/>
      </w:tblGrid>
      <w:tr w:rsidR="00ED7BE7" w14:paraId="05EE42F6" w14:textId="77777777" w:rsidTr="000123E7">
        <w:trPr>
          <w:trHeight w:val="1313"/>
        </w:trPr>
        <w:tc>
          <w:tcPr>
            <w:tcW w:w="9355" w:type="dxa"/>
          </w:tcPr>
          <w:p w14:paraId="1802C884" w14:textId="77777777" w:rsidR="00ED7BE7" w:rsidRDefault="0090270B" w:rsidP="00B63368">
            <w:pPr>
              <w:rPr>
                <w:rFonts w:cstheme="minorHAnsi"/>
                <w:sz w:val="28"/>
                <w:szCs w:val="28"/>
              </w:rPr>
            </w:pPr>
            <w:sdt>
              <w:sdtPr>
                <w:rPr>
                  <w:rFonts w:cstheme="minorHAnsi"/>
                  <w:sz w:val="28"/>
                  <w:szCs w:val="28"/>
                </w:rPr>
                <w:id w:val="1348910993"/>
                <w:placeholder>
                  <w:docPart w:val="1973C0E2C4B24D5098D04E50814A8F84"/>
                </w:placeholder>
                <w:showingPlcHdr/>
                <w:text/>
              </w:sdtPr>
              <w:sdtEndPr/>
              <w:sdtContent>
                <w:r w:rsidR="004C04B5" w:rsidRPr="00ED7BE7">
                  <w:rPr>
                    <w:rStyle w:val="PlaceholderText"/>
                    <w:sz w:val="20"/>
                    <w:szCs w:val="20"/>
                  </w:rPr>
                  <w:t>Click or tap here to enter text.</w:t>
                </w:r>
              </w:sdtContent>
            </w:sdt>
            <w:r w:rsidR="00ED7BE7">
              <w:rPr>
                <w:rFonts w:cstheme="minorHAnsi"/>
                <w:sz w:val="28"/>
                <w:szCs w:val="28"/>
              </w:rPr>
              <w:t xml:space="preserve">  </w:t>
            </w:r>
          </w:p>
          <w:p w14:paraId="691FA354" w14:textId="77777777" w:rsidR="003F0282" w:rsidRDefault="003F0282" w:rsidP="003F0282">
            <w:pPr>
              <w:rPr>
                <w:rFonts w:cstheme="minorHAnsi"/>
                <w:sz w:val="28"/>
                <w:szCs w:val="28"/>
              </w:rPr>
            </w:pPr>
          </w:p>
          <w:p w14:paraId="7BC3144A" w14:textId="7DC9C399" w:rsidR="003F0282" w:rsidRPr="003F0282" w:rsidRDefault="003F0282" w:rsidP="003F0282">
            <w:pPr>
              <w:tabs>
                <w:tab w:val="left" w:pos="2612"/>
              </w:tabs>
              <w:rPr>
                <w:sz w:val="28"/>
                <w:szCs w:val="28"/>
              </w:rPr>
            </w:pPr>
            <w:r>
              <w:rPr>
                <w:sz w:val="28"/>
                <w:szCs w:val="28"/>
              </w:rPr>
              <w:tab/>
            </w:r>
          </w:p>
        </w:tc>
      </w:tr>
    </w:tbl>
    <w:p w14:paraId="0C4DDFCC" w14:textId="4271B5AD" w:rsidR="006E14CB" w:rsidRDefault="006E14CB" w:rsidP="00ED7BE7">
      <w:pPr>
        <w:pStyle w:val="ListParagraph"/>
        <w:numPr>
          <w:ilvl w:val="0"/>
          <w:numId w:val="14"/>
        </w:numPr>
        <w:shd w:val="clear" w:color="auto" w:fill="FFFFFF"/>
        <w:spacing w:before="240" w:line="240" w:lineRule="auto"/>
        <w:rPr>
          <w:rFonts w:eastAsia="Times New Roman" w:cstheme="minorHAnsi"/>
          <w:kern w:val="0"/>
          <w:sz w:val="28"/>
          <w:szCs w:val="28"/>
          <w14:ligatures w14:val="none"/>
        </w:rPr>
      </w:pPr>
      <w:r w:rsidRPr="00ED7BE7">
        <w:rPr>
          <w:rFonts w:eastAsia="Times New Roman" w:cstheme="minorHAnsi"/>
          <w:kern w:val="0"/>
          <w:sz w:val="28"/>
          <w:szCs w:val="28"/>
          <w14:ligatures w14:val="none"/>
        </w:rPr>
        <w:t>Describe the community(ies) the organization serves, including demographics and aspects of diversity such as age, race, ethnicity, gender, socioeconomic status, culture, religion, and sexual orientation. Describe how the community(ies) is represented in decision-making for the organization.</w:t>
      </w:r>
    </w:p>
    <w:tbl>
      <w:tblPr>
        <w:tblStyle w:val="TableGrid"/>
        <w:tblW w:w="0" w:type="auto"/>
        <w:tblInd w:w="715" w:type="dxa"/>
        <w:tblLook w:val="04A0" w:firstRow="1" w:lastRow="0" w:firstColumn="1" w:lastColumn="0" w:noHBand="0" w:noVBand="1"/>
      </w:tblPr>
      <w:tblGrid>
        <w:gridCol w:w="9355"/>
      </w:tblGrid>
      <w:tr w:rsidR="00ED7BE7" w14:paraId="7E3DB9AA" w14:textId="77777777" w:rsidTr="000123E7">
        <w:trPr>
          <w:trHeight w:val="1376"/>
        </w:trPr>
        <w:tc>
          <w:tcPr>
            <w:tcW w:w="9355" w:type="dxa"/>
          </w:tcPr>
          <w:p w14:paraId="674A0489" w14:textId="77777777" w:rsidR="00ED7BE7" w:rsidRDefault="0090270B" w:rsidP="00ED7BE7">
            <w:pPr>
              <w:rPr>
                <w:rFonts w:eastAsia="Times New Roman" w:cstheme="minorHAnsi"/>
                <w:kern w:val="0"/>
                <w:sz w:val="28"/>
                <w:szCs w:val="28"/>
                <w14:ligatures w14:val="none"/>
              </w:rPr>
            </w:pPr>
            <w:sdt>
              <w:sdtPr>
                <w:rPr>
                  <w:rFonts w:eastAsia="Times New Roman" w:cstheme="minorHAnsi"/>
                  <w:kern w:val="0"/>
                  <w:sz w:val="28"/>
                  <w:szCs w:val="28"/>
                  <w14:ligatures w14:val="none"/>
                </w:rPr>
                <w:id w:val="-593250195"/>
                <w:placeholder>
                  <w:docPart w:val="310C9DF8C736478AB1B41F15EB555798"/>
                </w:placeholder>
                <w:showingPlcHdr/>
                <w:text/>
              </w:sdtPr>
              <w:sdtEndPr/>
              <w:sdtContent>
                <w:r w:rsidR="00ED7BE7" w:rsidRPr="00ED7BE7">
                  <w:rPr>
                    <w:rStyle w:val="PlaceholderText"/>
                    <w:sz w:val="20"/>
                    <w:szCs w:val="20"/>
                  </w:rPr>
                  <w:t>Click or tap here to enter text.</w:t>
                </w:r>
              </w:sdtContent>
            </w:sdt>
            <w:r w:rsidR="00ED7BE7">
              <w:rPr>
                <w:rFonts w:eastAsia="Times New Roman" w:cstheme="minorHAnsi"/>
                <w:kern w:val="0"/>
                <w:sz w:val="28"/>
                <w:szCs w:val="28"/>
                <w14:ligatures w14:val="none"/>
              </w:rPr>
              <w:t xml:space="preserve">  </w:t>
            </w:r>
          </w:p>
          <w:p w14:paraId="2802ED95" w14:textId="77777777" w:rsidR="00574B27" w:rsidRDefault="00574B27" w:rsidP="00ED7BE7">
            <w:pPr>
              <w:rPr>
                <w:rFonts w:eastAsia="Times New Roman" w:cstheme="minorHAnsi"/>
                <w:kern w:val="0"/>
                <w:sz w:val="28"/>
                <w:szCs w:val="28"/>
                <w14:ligatures w14:val="none"/>
              </w:rPr>
            </w:pPr>
          </w:p>
          <w:p w14:paraId="13BEC2DC" w14:textId="77777777" w:rsidR="00574B27" w:rsidRDefault="00574B27" w:rsidP="00ED7BE7">
            <w:pPr>
              <w:rPr>
                <w:rFonts w:eastAsia="Times New Roman" w:cstheme="minorHAnsi"/>
                <w:kern w:val="0"/>
                <w:sz w:val="28"/>
                <w:szCs w:val="28"/>
                <w14:ligatures w14:val="none"/>
              </w:rPr>
            </w:pPr>
          </w:p>
          <w:p w14:paraId="5518971B" w14:textId="77777777" w:rsidR="00574B27" w:rsidRDefault="00574B27" w:rsidP="00ED7BE7">
            <w:pPr>
              <w:rPr>
                <w:rFonts w:eastAsia="Times New Roman" w:cstheme="minorHAnsi"/>
                <w:kern w:val="0"/>
                <w:sz w:val="28"/>
                <w:szCs w:val="28"/>
                <w14:ligatures w14:val="none"/>
              </w:rPr>
            </w:pPr>
          </w:p>
          <w:p w14:paraId="02291CAD" w14:textId="0F86F15B" w:rsidR="00574B27" w:rsidRPr="00ED7BE7" w:rsidRDefault="00574B27" w:rsidP="00ED7BE7">
            <w:pPr>
              <w:rPr>
                <w:rFonts w:eastAsia="Times New Roman" w:cstheme="minorHAnsi"/>
                <w:kern w:val="0"/>
                <w:sz w:val="28"/>
                <w:szCs w:val="28"/>
                <w14:ligatures w14:val="none"/>
              </w:rPr>
            </w:pPr>
          </w:p>
        </w:tc>
      </w:tr>
    </w:tbl>
    <w:p w14:paraId="346FFD3D" w14:textId="50B8A0BC" w:rsidR="005F311C" w:rsidRPr="00574B27" w:rsidRDefault="005F311C" w:rsidP="00574B27">
      <w:pPr>
        <w:spacing w:after="240"/>
        <w:jc w:val="center"/>
        <w:rPr>
          <w:rFonts w:cstheme="minorHAnsi"/>
          <w:b/>
          <w:bCs/>
          <w:sz w:val="36"/>
          <w:szCs w:val="36"/>
        </w:rPr>
      </w:pPr>
      <w:r w:rsidRPr="00574B27">
        <w:rPr>
          <w:rFonts w:cstheme="minorHAnsi"/>
          <w:b/>
          <w:bCs/>
          <w:sz w:val="36"/>
          <w:szCs w:val="36"/>
        </w:rPr>
        <w:t>Project Narrative</w:t>
      </w:r>
      <w:r w:rsidR="002C0890">
        <w:rPr>
          <w:rFonts w:cstheme="minorHAnsi"/>
          <w:b/>
          <w:bCs/>
          <w:sz w:val="36"/>
          <w:szCs w:val="36"/>
        </w:rPr>
        <w:t xml:space="preserve"> (40 Points)</w:t>
      </w:r>
      <w:r w:rsidRPr="00574B27">
        <w:rPr>
          <w:rFonts w:cstheme="minorHAnsi"/>
          <w:b/>
          <w:bCs/>
          <w:sz w:val="36"/>
          <w:szCs w:val="36"/>
        </w:rPr>
        <w:t>:</w:t>
      </w:r>
    </w:p>
    <w:p w14:paraId="2BF392EF" w14:textId="4D90C8AF" w:rsidR="005F311C" w:rsidRDefault="005F311C" w:rsidP="006E14CB">
      <w:pPr>
        <w:rPr>
          <w:rStyle w:val="Emphasis"/>
          <w:rFonts w:cstheme="minorHAnsi"/>
          <w:color w:val="393939"/>
          <w:sz w:val="28"/>
          <w:szCs w:val="28"/>
          <w:shd w:val="clear" w:color="auto" w:fill="FFFFFF"/>
        </w:rPr>
      </w:pPr>
      <w:r w:rsidRPr="00BE16BF">
        <w:rPr>
          <w:rFonts w:cstheme="minorHAnsi"/>
          <w:color w:val="393939"/>
          <w:sz w:val="28"/>
          <w:szCs w:val="28"/>
          <w:shd w:val="clear" w:color="auto" w:fill="FFFFFF"/>
        </w:rPr>
        <w:t>State which category, subcategory(ies), and abatement strategy(ies) (from Exhibit A of the Minnesota Opioids State-Subdivision Memorandum of Agreement) the project addresses. </w:t>
      </w:r>
      <w:r w:rsidRPr="00BE16BF">
        <w:rPr>
          <w:rStyle w:val="Emphasis"/>
          <w:rFonts w:cstheme="minorHAnsi"/>
          <w:color w:val="393939"/>
          <w:sz w:val="28"/>
          <w:szCs w:val="28"/>
          <w:shd w:val="clear" w:color="auto" w:fill="FFFFFF"/>
        </w:rPr>
        <w:t>Each project proposal can only address one category but may address multiple subcategories and abatement strategies.</w:t>
      </w:r>
    </w:p>
    <w:p w14:paraId="7B7EA485" w14:textId="46E5F96A" w:rsidR="005F311C" w:rsidRPr="004F627F" w:rsidRDefault="005F311C" w:rsidP="003F2E07">
      <w:pPr>
        <w:spacing w:before="360"/>
        <w:rPr>
          <w:rFonts w:cstheme="minorHAnsi"/>
          <w:b/>
          <w:bCs/>
          <w:sz w:val="28"/>
          <w:szCs w:val="28"/>
        </w:rPr>
      </w:pPr>
      <w:r w:rsidRPr="004F627F">
        <w:rPr>
          <w:rFonts w:cstheme="minorHAnsi"/>
          <w:b/>
          <w:bCs/>
          <w:sz w:val="28"/>
          <w:szCs w:val="28"/>
        </w:rPr>
        <w:t>Select one Category</w:t>
      </w:r>
      <w:r w:rsidR="005174D5" w:rsidRPr="004F627F">
        <w:rPr>
          <w:rFonts w:cstheme="minorHAnsi"/>
          <w:b/>
          <w:bCs/>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119"/>
        <w:gridCol w:w="3420"/>
      </w:tblGrid>
      <w:tr w:rsidR="00B17ADE" w14:paraId="6C167FA9" w14:textId="77777777" w:rsidTr="00A54DB3">
        <w:trPr>
          <w:trHeight w:val="530"/>
        </w:trPr>
        <w:tc>
          <w:tcPr>
            <w:tcW w:w="3356" w:type="dxa"/>
            <w:vAlign w:val="center"/>
          </w:tcPr>
          <w:p w14:paraId="4E65D756" w14:textId="137341BF" w:rsidR="00B17ADE" w:rsidRPr="00315DE9" w:rsidRDefault="0090270B" w:rsidP="00B17ADE">
            <w:pPr>
              <w:rPr>
                <w:rFonts w:cstheme="minorHAnsi"/>
                <w:sz w:val="28"/>
                <w:szCs w:val="28"/>
              </w:rPr>
            </w:pPr>
            <w:sdt>
              <w:sdtPr>
                <w:rPr>
                  <w:rFonts w:cstheme="minorHAnsi"/>
                  <w:sz w:val="28"/>
                  <w:szCs w:val="28"/>
                </w:rPr>
                <w:id w:val="-593011328"/>
                <w14:checkbox>
                  <w14:checked w14:val="0"/>
                  <w14:checkedState w14:val="2612" w14:font="MS Gothic"/>
                  <w14:uncheckedState w14:val="2610" w14:font="MS Gothic"/>
                </w14:checkbox>
              </w:sdtPr>
              <w:sdtEndPr/>
              <w:sdtContent>
                <w:r w:rsidR="00714229">
                  <w:rPr>
                    <w:rFonts w:ascii="MS Gothic" w:eastAsia="MS Gothic" w:hAnsi="MS Gothic" w:cstheme="minorHAnsi" w:hint="eastAsia"/>
                    <w:sz w:val="28"/>
                    <w:szCs w:val="28"/>
                  </w:rPr>
                  <w:t>☐</w:t>
                </w:r>
              </w:sdtContent>
            </w:sdt>
            <w:r w:rsidR="00A54DB3" w:rsidRPr="00315DE9">
              <w:rPr>
                <w:rFonts w:cstheme="minorHAnsi"/>
                <w:sz w:val="28"/>
                <w:szCs w:val="28"/>
              </w:rPr>
              <w:t xml:space="preserve"> </w:t>
            </w:r>
            <w:r w:rsidR="00B17ADE" w:rsidRPr="00315DE9">
              <w:rPr>
                <w:rFonts w:cstheme="minorHAnsi"/>
                <w:sz w:val="28"/>
                <w:szCs w:val="28"/>
              </w:rPr>
              <w:t>Treatment</w:t>
            </w:r>
          </w:p>
        </w:tc>
        <w:tc>
          <w:tcPr>
            <w:tcW w:w="3119" w:type="dxa"/>
            <w:vAlign w:val="center"/>
          </w:tcPr>
          <w:p w14:paraId="3402DB4E" w14:textId="1787A4D8" w:rsidR="00B17ADE" w:rsidRPr="00315DE9" w:rsidRDefault="0090270B" w:rsidP="00B17ADE">
            <w:pPr>
              <w:rPr>
                <w:rFonts w:cstheme="minorHAnsi"/>
                <w:sz w:val="28"/>
                <w:szCs w:val="28"/>
              </w:rPr>
            </w:pPr>
            <w:sdt>
              <w:sdtPr>
                <w:rPr>
                  <w:rFonts w:cstheme="minorHAnsi"/>
                  <w:sz w:val="28"/>
                  <w:szCs w:val="28"/>
                </w:rPr>
                <w:id w:val="160974539"/>
                <w14:checkbox>
                  <w14:checked w14:val="0"/>
                  <w14:checkedState w14:val="2612" w14:font="MS Gothic"/>
                  <w14:uncheckedState w14:val="2610" w14:font="MS Gothic"/>
                </w14:checkbox>
              </w:sdtPr>
              <w:sdtEndPr/>
              <w:sdtContent>
                <w:r w:rsidR="00A54DB3" w:rsidRPr="00315DE9">
                  <w:rPr>
                    <w:rFonts w:ascii="MS Gothic" w:eastAsia="MS Gothic" w:hAnsi="MS Gothic" w:cstheme="minorHAnsi" w:hint="eastAsia"/>
                    <w:sz w:val="28"/>
                    <w:szCs w:val="28"/>
                  </w:rPr>
                  <w:t>☐</w:t>
                </w:r>
              </w:sdtContent>
            </w:sdt>
            <w:r w:rsidR="00A54DB3" w:rsidRPr="00315DE9">
              <w:rPr>
                <w:rFonts w:cstheme="minorHAnsi"/>
                <w:sz w:val="28"/>
                <w:szCs w:val="28"/>
              </w:rPr>
              <w:t xml:space="preserve"> </w:t>
            </w:r>
            <w:r w:rsidR="00B17ADE" w:rsidRPr="00315DE9">
              <w:rPr>
                <w:rFonts w:cstheme="minorHAnsi"/>
                <w:sz w:val="28"/>
                <w:szCs w:val="28"/>
              </w:rPr>
              <w:t>Prevention</w:t>
            </w:r>
          </w:p>
        </w:tc>
        <w:tc>
          <w:tcPr>
            <w:tcW w:w="3420" w:type="dxa"/>
            <w:vAlign w:val="center"/>
          </w:tcPr>
          <w:p w14:paraId="6CA409BD" w14:textId="49CBB47B" w:rsidR="00B17ADE" w:rsidRPr="00315DE9" w:rsidRDefault="0090270B" w:rsidP="00B17ADE">
            <w:pPr>
              <w:rPr>
                <w:rFonts w:cstheme="minorHAnsi"/>
                <w:sz w:val="28"/>
                <w:szCs w:val="28"/>
              </w:rPr>
            </w:pPr>
            <w:sdt>
              <w:sdtPr>
                <w:rPr>
                  <w:rFonts w:cstheme="minorHAnsi"/>
                  <w:sz w:val="28"/>
                  <w:szCs w:val="28"/>
                </w:rPr>
                <w:id w:val="1852754803"/>
                <w14:checkbox>
                  <w14:checked w14:val="0"/>
                  <w14:checkedState w14:val="2612" w14:font="MS Gothic"/>
                  <w14:uncheckedState w14:val="2610" w14:font="MS Gothic"/>
                </w14:checkbox>
              </w:sdtPr>
              <w:sdtEndPr/>
              <w:sdtContent>
                <w:r w:rsidR="00B17ADE" w:rsidRPr="00315DE9">
                  <w:rPr>
                    <w:rFonts w:ascii="Segoe UI Symbol" w:eastAsia="MS Gothic" w:hAnsi="Segoe UI Symbol" w:cs="Segoe UI Symbol"/>
                    <w:sz w:val="28"/>
                    <w:szCs w:val="28"/>
                  </w:rPr>
                  <w:t>☐</w:t>
                </w:r>
              </w:sdtContent>
            </w:sdt>
            <w:r w:rsidR="00A54DB3" w:rsidRPr="00315DE9">
              <w:rPr>
                <w:rFonts w:cstheme="minorHAnsi"/>
                <w:sz w:val="28"/>
                <w:szCs w:val="28"/>
              </w:rPr>
              <w:t xml:space="preserve"> </w:t>
            </w:r>
            <w:r w:rsidR="00B17ADE" w:rsidRPr="00315DE9">
              <w:rPr>
                <w:rFonts w:cstheme="minorHAnsi"/>
                <w:sz w:val="28"/>
                <w:szCs w:val="28"/>
              </w:rPr>
              <w:t>Other</w:t>
            </w:r>
          </w:p>
        </w:tc>
      </w:tr>
    </w:tbl>
    <w:p w14:paraId="0FEBA240" w14:textId="77777777" w:rsidR="005174D5" w:rsidRDefault="005174D5" w:rsidP="000123E7">
      <w:pPr>
        <w:shd w:val="clear" w:color="auto" w:fill="FFFFFF"/>
        <w:spacing w:before="480" w:line="240" w:lineRule="auto"/>
        <w:rPr>
          <w:rFonts w:eastAsia="Times New Roman" w:cstheme="minorHAnsi"/>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Treatment</w:t>
      </w:r>
      <w:r w:rsidRPr="00BE16BF">
        <w:rPr>
          <w:rFonts w:eastAsia="Times New Roman" w:cstheme="minorHAnsi"/>
          <w:color w:val="393939"/>
          <w:kern w:val="0"/>
          <w:sz w:val="28"/>
          <w:szCs w:val="28"/>
          <w14:ligatures w14:val="none"/>
        </w:rPr>
        <w:t> subcategory(ies)</w:t>
      </w:r>
    </w:p>
    <w:tbl>
      <w:tblPr>
        <w:tblStyle w:val="TableGrid"/>
        <w:tblW w:w="0" w:type="auto"/>
        <w:tblLook w:val="04A0" w:firstRow="1" w:lastRow="0" w:firstColumn="1" w:lastColumn="0" w:noHBand="0" w:noVBand="1"/>
      </w:tblPr>
      <w:tblGrid>
        <w:gridCol w:w="625"/>
        <w:gridCol w:w="9445"/>
      </w:tblGrid>
      <w:tr w:rsidR="00A54DB3" w14:paraId="3BDDCD1E" w14:textId="77777777" w:rsidTr="00A54DB3">
        <w:tc>
          <w:tcPr>
            <w:tcW w:w="625" w:type="dxa"/>
          </w:tcPr>
          <w:p w14:paraId="178149F7" w14:textId="5AABA8BC" w:rsidR="00A54DB3" w:rsidRPr="00A54DB3" w:rsidRDefault="0090270B" w:rsidP="00A54DB3">
            <w:pPr>
              <w:jc w:val="center"/>
              <w:rPr>
                <w:rFonts w:eastAsia="Times New Roman" w:cstheme="minorHAnsi"/>
                <w:color w:val="393939"/>
                <w:kern w:val="0"/>
                <w:sz w:val="28"/>
                <w:szCs w:val="28"/>
                <w14:ligatures w14:val="none"/>
              </w:rPr>
            </w:pPr>
            <w:sdt>
              <w:sdtPr>
                <w:rPr>
                  <w:rFonts w:eastAsia="Times New Roman" w:cstheme="minorHAnsi"/>
                  <w:color w:val="393939"/>
                  <w:kern w:val="0"/>
                  <w:sz w:val="28"/>
                  <w:szCs w:val="28"/>
                  <w14:ligatures w14:val="none"/>
                </w:rPr>
                <w:id w:val="-822115163"/>
                <w14:checkbox>
                  <w14:checked w14:val="0"/>
                  <w14:checkedState w14:val="2612" w14:font="MS Gothic"/>
                  <w14:uncheckedState w14:val="2610" w14:font="MS Gothic"/>
                </w14:checkbox>
              </w:sdtPr>
              <w:sdtEndPr/>
              <w:sdtContent>
                <w:r w:rsidR="00A54DB3" w:rsidRPr="00A54DB3">
                  <w:rPr>
                    <w:rFonts w:ascii="MS Gothic" w:eastAsia="MS Gothic" w:hAnsi="MS Gothic" w:cstheme="minorHAnsi" w:hint="eastAsia"/>
                    <w:color w:val="393939"/>
                    <w:kern w:val="0"/>
                    <w:sz w:val="28"/>
                    <w:szCs w:val="28"/>
                    <w14:ligatures w14:val="none"/>
                  </w:rPr>
                  <w:t>☐</w:t>
                </w:r>
              </w:sdtContent>
            </w:sdt>
          </w:p>
        </w:tc>
        <w:tc>
          <w:tcPr>
            <w:tcW w:w="9445" w:type="dxa"/>
          </w:tcPr>
          <w:p w14:paraId="55FF3D41" w14:textId="0D6EB21B" w:rsidR="00A54DB3" w:rsidRPr="00A54DB3" w:rsidRDefault="00A54DB3" w:rsidP="00A54DB3">
            <w:pPr>
              <w:rPr>
                <w:rFonts w:eastAsia="Times New Roman" w:cstheme="minorHAnsi"/>
                <w:color w:val="393939"/>
                <w:kern w:val="0"/>
                <w:sz w:val="24"/>
                <w:szCs w:val="24"/>
                <w14:ligatures w14:val="none"/>
              </w:rPr>
            </w:pPr>
            <w:r w:rsidRPr="00A54DB3">
              <w:rPr>
                <w:rFonts w:eastAsia="Times New Roman" w:cstheme="minorHAnsi"/>
                <w:color w:val="393939"/>
                <w:kern w:val="0"/>
                <w:sz w:val="24"/>
                <w:szCs w:val="24"/>
                <w14:ligatures w14:val="none"/>
              </w:rPr>
              <w:t>Treat Opioid Use Disorder (OUD)</w:t>
            </w:r>
          </w:p>
        </w:tc>
      </w:tr>
      <w:tr w:rsidR="00A54DB3" w14:paraId="7CD99021" w14:textId="77777777" w:rsidTr="00A54DB3">
        <w:tc>
          <w:tcPr>
            <w:tcW w:w="625" w:type="dxa"/>
          </w:tcPr>
          <w:p w14:paraId="4712BDF5" w14:textId="56DE3041" w:rsidR="00A54DB3" w:rsidRPr="00A54DB3" w:rsidRDefault="0090270B" w:rsidP="00A54DB3">
            <w:pPr>
              <w:jc w:val="center"/>
              <w:rPr>
                <w:rFonts w:eastAsia="Times New Roman" w:cstheme="minorHAnsi"/>
                <w:color w:val="393939"/>
                <w:kern w:val="0"/>
                <w:sz w:val="28"/>
                <w:szCs w:val="28"/>
                <w14:ligatures w14:val="none"/>
              </w:rPr>
            </w:pPr>
            <w:sdt>
              <w:sdtPr>
                <w:rPr>
                  <w:rFonts w:eastAsia="Times New Roman" w:cstheme="minorHAnsi"/>
                  <w:color w:val="393939"/>
                  <w:kern w:val="0"/>
                  <w:sz w:val="28"/>
                  <w:szCs w:val="28"/>
                  <w14:ligatures w14:val="none"/>
                </w:rPr>
                <w:id w:val="594060671"/>
                <w14:checkbox>
                  <w14:checked w14:val="0"/>
                  <w14:checkedState w14:val="2612" w14:font="MS Gothic"/>
                  <w14:uncheckedState w14:val="2610" w14:font="MS Gothic"/>
                </w14:checkbox>
              </w:sdtPr>
              <w:sdtEndPr/>
              <w:sdtContent>
                <w:r w:rsidR="00714229">
                  <w:rPr>
                    <w:rFonts w:ascii="MS Gothic" w:eastAsia="MS Gothic" w:hAnsi="MS Gothic" w:cstheme="minorHAnsi" w:hint="eastAsia"/>
                    <w:color w:val="393939"/>
                    <w:kern w:val="0"/>
                    <w:sz w:val="28"/>
                    <w:szCs w:val="28"/>
                    <w14:ligatures w14:val="none"/>
                  </w:rPr>
                  <w:t>☐</w:t>
                </w:r>
              </w:sdtContent>
            </w:sdt>
          </w:p>
        </w:tc>
        <w:tc>
          <w:tcPr>
            <w:tcW w:w="9445" w:type="dxa"/>
          </w:tcPr>
          <w:p w14:paraId="350E337A" w14:textId="6F1224C6" w:rsidR="00A54DB3" w:rsidRPr="00A54DB3" w:rsidRDefault="00A54DB3" w:rsidP="00A54DB3">
            <w:pPr>
              <w:rPr>
                <w:rFonts w:eastAsia="Times New Roman" w:cstheme="minorHAnsi"/>
                <w:color w:val="393939"/>
                <w:kern w:val="0"/>
                <w:sz w:val="24"/>
                <w:szCs w:val="24"/>
                <w14:ligatures w14:val="none"/>
              </w:rPr>
            </w:pPr>
            <w:r w:rsidRPr="00A54DB3">
              <w:rPr>
                <w:rFonts w:eastAsia="Times New Roman" w:cstheme="minorHAnsi"/>
                <w:color w:val="393939"/>
                <w:kern w:val="0"/>
                <w:sz w:val="24"/>
                <w:szCs w:val="24"/>
                <w14:ligatures w14:val="none"/>
              </w:rPr>
              <w:t>Support People in Treatment and Recovery</w:t>
            </w:r>
          </w:p>
        </w:tc>
      </w:tr>
      <w:tr w:rsidR="00A54DB3" w14:paraId="5DCFEDAD" w14:textId="77777777" w:rsidTr="00A54DB3">
        <w:tc>
          <w:tcPr>
            <w:tcW w:w="625" w:type="dxa"/>
          </w:tcPr>
          <w:p w14:paraId="417B46C3" w14:textId="7D2449F4" w:rsidR="00A54DB3" w:rsidRPr="00A54DB3" w:rsidRDefault="0090270B" w:rsidP="00A54DB3">
            <w:pPr>
              <w:jc w:val="center"/>
              <w:rPr>
                <w:rFonts w:eastAsia="Times New Roman" w:cstheme="minorHAnsi"/>
                <w:color w:val="393939"/>
                <w:kern w:val="0"/>
                <w:sz w:val="28"/>
                <w:szCs w:val="28"/>
                <w14:ligatures w14:val="none"/>
              </w:rPr>
            </w:pPr>
            <w:sdt>
              <w:sdtPr>
                <w:rPr>
                  <w:rFonts w:eastAsia="Times New Roman" w:cstheme="minorHAnsi"/>
                  <w:color w:val="393939"/>
                  <w:kern w:val="0"/>
                  <w:sz w:val="28"/>
                  <w:szCs w:val="28"/>
                  <w14:ligatures w14:val="none"/>
                </w:rPr>
                <w:id w:val="1409967735"/>
                <w14:checkbox>
                  <w14:checked w14:val="0"/>
                  <w14:checkedState w14:val="2612" w14:font="MS Gothic"/>
                  <w14:uncheckedState w14:val="2610" w14:font="MS Gothic"/>
                </w14:checkbox>
              </w:sdtPr>
              <w:sdtEndPr/>
              <w:sdtContent>
                <w:r w:rsidR="00A54DB3" w:rsidRPr="00A54DB3">
                  <w:rPr>
                    <w:rFonts w:ascii="MS Gothic" w:eastAsia="MS Gothic" w:hAnsi="MS Gothic" w:cstheme="minorHAnsi" w:hint="eastAsia"/>
                    <w:color w:val="393939"/>
                    <w:kern w:val="0"/>
                    <w:sz w:val="28"/>
                    <w:szCs w:val="28"/>
                    <w14:ligatures w14:val="none"/>
                  </w:rPr>
                  <w:t>☐</w:t>
                </w:r>
              </w:sdtContent>
            </w:sdt>
          </w:p>
        </w:tc>
        <w:tc>
          <w:tcPr>
            <w:tcW w:w="9445" w:type="dxa"/>
          </w:tcPr>
          <w:p w14:paraId="31567B96" w14:textId="35B25983" w:rsidR="00A54DB3" w:rsidRPr="00A54DB3" w:rsidRDefault="00A54DB3" w:rsidP="00A54DB3">
            <w:pPr>
              <w:rPr>
                <w:rFonts w:eastAsia="Times New Roman" w:cstheme="minorHAnsi"/>
                <w:color w:val="393939"/>
                <w:kern w:val="0"/>
                <w:sz w:val="24"/>
                <w:szCs w:val="24"/>
                <w14:ligatures w14:val="none"/>
              </w:rPr>
            </w:pPr>
            <w:r w:rsidRPr="00A54DB3">
              <w:rPr>
                <w:rFonts w:eastAsia="Times New Roman" w:cstheme="minorHAnsi"/>
                <w:color w:val="393939"/>
                <w:kern w:val="0"/>
                <w:sz w:val="24"/>
                <w:szCs w:val="24"/>
                <w14:ligatures w14:val="none"/>
              </w:rPr>
              <w:t xml:space="preserve">Connect People Who Need Help </w:t>
            </w:r>
            <w:r w:rsidRPr="00315DE9">
              <w:rPr>
                <w:rFonts w:eastAsia="Times New Roman" w:cstheme="minorHAnsi"/>
                <w:color w:val="393939"/>
                <w:kern w:val="0"/>
                <w:sz w:val="24"/>
                <w:szCs w:val="24"/>
                <w14:ligatures w14:val="none"/>
              </w:rPr>
              <w:t>to</w:t>
            </w:r>
            <w:r w:rsidRPr="00A54DB3">
              <w:rPr>
                <w:rFonts w:eastAsia="Times New Roman" w:cstheme="minorHAnsi"/>
                <w:color w:val="393939"/>
                <w:kern w:val="0"/>
                <w:sz w:val="24"/>
                <w:szCs w:val="24"/>
                <w14:ligatures w14:val="none"/>
              </w:rPr>
              <w:t xml:space="preserve"> the Help They Need (Connections to Care)</w:t>
            </w:r>
          </w:p>
        </w:tc>
      </w:tr>
      <w:tr w:rsidR="00574B27" w14:paraId="2D016F1F" w14:textId="77777777" w:rsidTr="00A54DB3">
        <w:sdt>
          <w:sdtPr>
            <w:rPr>
              <w:rFonts w:eastAsia="Times New Roman" w:cstheme="minorHAnsi"/>
              <w:color w:val="393939"/>
              <w:kern w:val="0"/>
              <w:sz w:val="28"/>
              <w:szCs w:val="28"/>
              <w14:ligatures w14:val="none"/>
            </w:rPr>
            <w:id w:val="1191109019"/>
            <w14:checkbox>
              <w14:checked w14:val="0"/>
              <w14:checkedState w14:val="2612" w14:font="MS Gothic"/>
              <w14:uncheckedState w14:val="2610" w14:font="MS Gothic"/>
            </w14:checkbox>
          </w:sdtPr>
          <w:sdtEndPr/>
          <w:sdtContent>
            <w:tc>
              <w:tcPr>
                <w:tcW w:w="625" w:type="dxa"/>
              </w:tcPr>
              <w:p w14:paraId="2A852F89" w14:textId="3A4C7C94" w:rsidR="00574B27" w:rsidRDefault="00574B27" w:rsidP="00A54DB3">
                <w:pPr>
                  <w:jc w:val="center"/>
                  <w:rPr>
                    <w:rFonts w:eastAsia="Times New Roman" w:cstheme="minorHAnsi"/>
                    <w:color w:val="393939"/>
                    <w:kern w:val="0"/>
                    <w:sz w:val="28"/>
                    <w:szCs w:val="28"/>
                    <w14:ligatures w14:val="none"/>
                  </w:rPr>
                </w:pPr>
                <w:r>
                  <w:rPr>
                    <w:rFonts w:ascii="MS Gothic" w:eastAsia="MS Gothic" w:hAnsi="MS Gothic" w:cstheme="minorHAnsi" w:hint="eastAsia"/>
                    <w:color w:val="393939"/>
                    <w:kern w:val="0"/>
                    <w:sz w:val="28"/>
                    <w:szCs w:val="28"/>
                    <w14:ligatures w14:val="none"/>
                  </w:rPr>
                  <w:t>☐</w:t>
                </w:r>
              </w:p>
            </w:tc>
          </w:sdtContent>
        </w:sdt>
        <w:tc>
          <w:tcPr>
            <w:tcW w:w="9445" w:type="dxa"/>
          </w:tcPr>
          <w:p w14:paraId="527D53B7" w14:textId="44F250FC" w:rsidR="00574B27" w:rsidRPr="00A54DB3" w:rsidRDefault="00574B27" w:rsidP="00A54DB3">
            <w:pPr>
              <w:rPr>
                <w:rFonts w:eastAsia="Times New Roman" w:cstheme="minorHAnsi"/>
                <w:color w:val="393939"/>
                <w:kern w:val="0"/>
                <w:sz w:val="24"/>
                <w:szCs w:val="24"/>
                <w14:ligatures w14:val="none"/>
              </w:rPr>
            </w:pPr>
            <w:r>
              <w:rPr>
                <w:rFonts w:eastAsia="Times New Roman" w:cstheme="minorHAnsi"/>
                <w:color w:val="393939"/>
                <w:kern w:val="0"/>
                <w:sz w:val="24"/>
                <w:szCs w:val="24"/>
                <w14:ligatures w14:val="none"/>
              </w:rPr>
              <w:t>Address the Needs of Criminal Justice Involved Persons</w:t>
            </w:r>
          </w:p>
        </w:tc>
      </w:tr>
      <w:tr w:rsidR="00A54DB3" w14:paraId="2FC029AA" w14:textId="77777777" w:rsidTr="00A54DB3">
        <w:trPr>
          <w:trHeight w:val="710"/>
        </w:trPr>
        <w:tc>
          <w:tcPr>
            <w:tcW w:w="625" w:type="dxa"/>
          </w:tcPr>
          <w:p w14:paraId="0CDDEAEE" w14:textId="66D51C34" w:rsidR="00A54DB3" w:rsidRPr="00A54DB3" w:rsidRDefault="0090270B" w:rsidP="00A54DB3">
            <w:pPr>
              <w:jc w:val="center"/>
              <w:rPr>
                <w:rFonts w:eastAsia="Times New Roman" w:cstheme="minorHAnsi"/>
                <w:color w:val="393939"/>
                <w:kern w:val="0"/>
                <w:sz w:val="28"/>
                <w:szCs w:val="28"/>
                <w14:ligatures w14:val="none"/>
              </w:rPr>
            </w:pPr>
            <w:sdt>
              <w:sdtPr>
                <w:rPr>
                  <w:rFonts w:eastAsia="Times New Roman" w:cstheme="minorHAnsi"/>
                  <w:color w:val="393939"/>
                  <w:kern w:val="0"/>
                  <w:sz w:val="28"/>
                  <w:szCs w:val="28"/>
                  <w14:ligatures w14:val="none"/>
                </w:rPr>
                <w:id w:val="321011547"/>
                <w14:checkbox>
                  <w14:checked w14:val="0"/>
                  <w14:checkedState w14:val="2612" w14:font="MS Gothic"/>
                  <w14:uncheckedState w14:val="2610" w14:font="MS Gothic"/>
                </w14:checkbox>
              </w:sdtPr>
              <w:sdtEndPr/>
              <w:sdtContent>
                <w:r w:rsidR="00A54DB3" w:rsidRPr="00A54DB3">
                  <w:rPr>
                    <w:rFonts w:ascii="MS Gothic" w:eastAsia="MS Gothic" w:hAnsi="MS Gothic" w:cstheme="minorHAnsi" w:hint="eastAsia"/>
                    <w:color w:val="393939"/>
                    <w:kern w:val="0"/>
                    <w:sz w:val="28"/>
                    <w:szCs w:val="28"/>
                    <w14:ligatures w14:val="none"/>
                  </w:rPr>
                  <w:t>☐</w:t>
                </w:r>
              </w:sdtContent>
            </w:sdt>
          </w:p>
        </w:tc>
        <w:tc>
          <w:tcPr>
            <w:tcW w:w="9445" w:type="dxa"/>
          </w:tcPr>
          <w:p w14:paraId="388A6136" w14:textId="70E63528" w:rsidR="00A54DB3" w:rsidRPr="00A54DB3" w:rsidRDefault="00A54DB3" w:rsidP="00A54DB3">
            <w:pPr>
              <w:rPr>
                <w:rFonts w:eastAsia="Times New Roman" w:cstheme="minorHAnsi"/>
                <w:color w:val="393939"/>
                <w:kern w:val="0"/>
                <w:sz w:val="24"/>
                <w:szCs w:val="24"/>
                <w14:ligatures w14:val="none"/>
              </w:rPr>
            </w:pPr>
            <w:r w:rsidRPr="00A54DB3">
              <w:rPr>
                <w:rFonts w:eastAsia="Times New Roman" w:cstheme="minorHAnsi"/>
                <w:color w:val="393939"/>
                <w:kern w:val="0"/>
                <w:sz w:val="24"/>
                <w:szCs w:val="24"/>
                <w14:ligatures w14:val="none"/>
              </w:rPr>
              <w:t>Address the Needs of the Perinatal Population, Caregivers, and Families, Including Babies With Neonatal Opioid Withdrawal Syndrome</w:t>
            </w:r>
          </w:p>
        </w:tc>
      </w:tr>
    </w:tbl>
    <w:p w14:paraId="6E1A04B3" w14:textId="4D4DF3A1" w:rsidR="006B411B" w:rsidRDefault="005174D5" w:rsidP="00574B27">
      <w:pPr>
        <w:shd w:val="clear" w:color="auto" w:fill="FFFFFF"/>
        <w:spacing w:before="480" w:line="240" w:lineRule="auto"/>
        <w:rPr>
          <w:rFonts w:eastAsia="Times New Roman" w:cstheme="minorHAnsi"/>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Treat Opioid Use Disorder (OUD)</w:t>
      </w:r>
      <w:r w:rsidRPr="00BE16BF">
        <w:rPr>
          <w:rFonts w:eastAsia="Times New Roman" w:cstheme="minorHAnsi"/>
          <w:color w:val="393939"/>
          <w:kern w:val="0"/>
          <w:sz w:val="28"/>
          <w:szCs w:val="28"/>
          <w14:ligatures w14:val="none"/>
        </w:rPr>
        <w:t> abatement strategy(ies)</w:t>
      </w:r>
    </w:p>
    <w:tbl>
      <w:tblPr>
        <w:tblStyle w:val="TableGrid"/>
        <w:tblW w:w="0" w:type="auto"/>
        <w:tblLook w:val="04A0" w:firstRow="1" w:lastRow="0" w:firstColumn="1" w:lastColumn="0" w:noHBand="0" w:noVBand="1"/>
      </w:tblPr>
      <w:tblGrid>
        <w:gridCol w:w="715"/>
        <w:gridCol w:w="9355"/>
      </w:tblGrid>
      <w:tr w:rsidR="00802807" w14:paraId="782FC7E3" w14:textId="77777777" w:rsidTr="00594CFA">
        <w:trPr>
          <w:trHeight w:val="1313"/>
        </w:trPr>
        <w:tc>
          <w:tcPr>
            <w:tcW w:w="715" w:type="dxa"/>
          </w:tcPr>
          <w:p w14:paraId="3D187DAA" w14:textId="01D8DCF1" w:rsidR="00802807"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1367207411"/>
                <w14:checkbox>
                  <w14:checked w14:val="0"/>
                  <w14:checkedState w14:val="2612" w14:font="MS Gothic"/>
                  <w14:uncheckedState w14:val="2610" w14:font="MS Gothic"/>
                </w14:checkbox>
              </w:sdtPr>
              <w:sdtEndPr/>
              <w:sdtContent>
                <w:r w:rsidR="00594CFA">
                  <w:rPr>
                    <w:rFonts w:ascii="MS Gothic" w:eastAsia="MS Gothic" w:hAnsi="MS Gothic" w:cs="Arial" w:hint="eastAsia"/>
                    <w:color w:val="393939"/>
                    <w:kern w:val="0"/>
                    <w:sz w:val="28"/>
                    <w:szCs w:val="28"/>
                    <w14:ligatures w14:val="none"/>
                  </w:rPr>
                  <w:t>☐</w:t>
                </w:r>
              </w:sdtContent>
            </w:sdt>
            <w:r w:rsidR="00594CFA" w:rsidRPr="00594CFA">
              <w:rPr>
                <w:rFonts w:ascii="Arial" w:eastAsia="Times New Roman" w:hAnsi="Arial" w:cs="Arial"/>
                <w:color w:val="393939"/>
                <w:kern w:val="0"/>
                <w:sz w:val="28"/>
                <w:szCs w:val="28"/>
                <w14:ligatures w14:val="none"/>
              </w:rPr>
              <w:t xml:space="preserve"> </w:t>
            </w:r>
          </w:p>
        </w:tc>
        <w:tc>
          <w:tcPr>
            <w:tcW w:w="9355" w:type="dxa"/>
          </w:tcPr>
          <w:p w14:paraId="6F99BE8B" w14:textId="3A0F5122" w:rsidR="00A54DB3" w:rsidRPr="00802807" w:rsidRDefault="00A54DB3"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Expand availability of treatment for OUD and any co-occurring SUD/MH conditions, including all forms of Medication for Opioid Use Disorder (“MOUD”)7 approved by the U.S. Food and Drug Administration, including by making capital expenditures to purchase, rehabilitate, or expand facilities that offer treatment.</w:t>
            </w:r>
          </w:p>
        </w:tc>
      </w:tr>
      <w:tr w:rsidR="00594CFA" w14:paraId="7BB19612" w14:textId="77777777" w:rsidTr="00594CFA">
        <w:tc>
          <w:tcPr>
            <w:tcW w:w="715" w:type="dxa"/>
          </w:tcPr>
          <w:p w14:paraId="5C145729" w14:textId="7889D2D1" w:rsidR="00A54DB3" w:rsidRPr="00594CFA" w:rsidRDefault="0090270B" w:rsidP="00594CFA">
            <w:pPr>
              <w:shd w:val="clear" w:color="auto" w:fill="FFFFFF"/>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1998256457"/>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136097F0" w14:textId="192DEC79" w:rsidR="00A54DB3" w:rsidRPr="00802807" w:rsidRDefault="00A54DB3"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Support and reimburse evidence-based services that adhere to the American Society of Addiction Medicine (“ASAM”) continuum of care for OUD and any cooccurring SUD/MH conditions.</w:t>
            </w:r>
          </w:p>
        </w:tc>
      </w:tr>
      <w:tr w:rsidR="00594CFA" w14:paraId="667B2432" w14:textId="77777777" w:rsidTr="00594CFA">
        <w:tc>
          <w:tcPr>
            <w:tcW w:w="715" w:type="dxa"/>
          </w:tcPr>
          <w:p w14:paraId="66D7201B" w14:textId="20AF5ED8"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1009217106"/>
                <w14:checkbox>
                  <w14:checked w14:val="0"/>
                  <w14:checkedState w14:val="2612" w14:font="MS Gothic"/>
                  <w14:uncheckedState w14:val="2610" w14:font="MS Gothic"/>
                </w14:checkbox>
              </w:sdtPr>
              <w:sdtEndPr/>
              <w:sdtContent>
                <w:r w:rsidR="00714229">
                  <w:rPr>
                    <w:rFonts w:ascii="MS Gothic" w:eastAsia="MS Gothic" w:hAnsi="MS Gothic" w:cs="Arial" w:hint="eastAsia"/>
                    <w:color w:val="393939"/>
                    <w:kern w:val="0"/>
                    <w:sz w:val="28"/>
                    <w:szCs w:val="28"/>
                    <w14:ligatures w14:val="none"/>
                  </w:rPr>
                  <w:t>☐</w:t>
                </w:r>
              </w:sdtContent>
            </w:sdt>
          </w:p>
        </w:tc>
        <w:tc>
          <w:tcPr>
            <w:tcW w:w="9355" w:type="dxa"/>
          </w:tcPr>
          <w:p w14:paraId="65F7977B" w14:textId="39D33325" w:rsidR="00A54DB3" w:rsidRPr="00802807" w:rsidRDefault="00A54DB3"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Expand telehealth to increase access to treatment for OUD and any co-occurring SUD/MH conditions, including MOUD, as well as counseling, psychiatric support, and other treatment and recovery support services.</w:t>
            </w:r>
          </w:p>
        </w:tc>
      </w:tr>
      <w:tr w:rsidR="00594CFA" w14:paraId="37766F0B" w14:textId="77777777" w:rsidTr="00594CFA">
        <w:tc>
          <w:tcPr>
            <w:tcW w:w="715" w:type="dxa"/>
          </w:tcPr>
          <w:p w14:paraId="1D287C31" w14:textId="2B41FC8B"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1779303405"/>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3531181A" w14:textId="42B4AB06" w:rsidR="00A54DB3" w:rsidRPr="00802807" w:rsidRDefault="00A54DB3"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Improve oversight of Opioid Treatment Programs (“OTPs”) to assure evidence based or evidence-informed practices such as adequate methadone dosing and low threshold approaches to treatment.</w:t>
            </w:r>
          </w:p>
        </w:tc>
      </w:tr>
      <w:tr w:rsidR="00594CFA" w14:paraId="4B0F21B9" w14:textId="77777777" w:rsidTr="00594CFA">
        <w:tc>
          <w:tcPr>
            <w:tcW w:w="715" w:type="dxa"/>
          </w:tcPr>
          <w:p w14:paraId="558ECB6B" w14:textId="1D822775"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2011353315"/>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621E9A37" w14:textId="5BB811D0" w:rsidR="00A54DB3" w:rsidRPr="00802807" w:rsidRDefault="00A54DB3"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Support mobile intervention, treatment, and recovery services, offered by qualified professionals and service providers, such as peer recovery coaches, for persons with OUD and any co-occurring SUD/MH conditions and for persons who have experienced an opioid overdose.</w:t>
            </w:r>
          </w:p>
        </w:tc>
      </w:tr>
      <w:tr w:rsidR="00594CFA" w14:paraId="19526D63" w14:textId="77777777" w:rsidTr="00594CFA">
        <w:tc>
          <w:tcPr>
            <w:tcW w:w="715" w:type="dxa"/>
          </w:tcPr>
          <w:p w14:paraId="1E8D85B5" w14:textId="25306782"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734818859"/>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364F3FE1" w14:textId="5F94DCA0" w:rsidR="00A54DB3" w:rsidRPr="00802807" w:rsidRDefault="00802807"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Provide treatment of trauma for individuals with OUD (e.g., violence, sexual assault, human trafficking, or adverse childhood experiences) and family members (e.g., surviving family members after an overdose or overdose fatality), and training of health care personnel to identify and address such trauma.</w:t>
            </w:r>
          </w:p>
        </w:tc>
      </w:tr>
      <w:tr w:rsidR="00594CFA" w14:paraId="093B0F07" w14:textId="77777777" w:rsidTr="00594CFA">
        <w:tc>
          <w:tcPr>
            <w:tcW w:w="715" w:type="dxa"/>
          </w:tcPr>
          <w:p w14:paraId="0A3B2FDB" w14:textId="4CFF9BF3"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1886408138"/>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1BA7A393" w14:textId="2C38C025" w:rsidR="00A54DB3" w:rsidRPr="00802807" w:rsidRDefault="00802807"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Support detoxification (detox) and withdrawal management services for people with OUD and any co-occurring SUD/MH conditions, including but not limited to medical detox, referral to treatment, or connections to other services or supports.</w:t>
            </w:r>
          </w:p>
        </w:tc>
      </w:tr>
      <w:tr w:rsidR="00594CFA" w14:paraId="7CB49BDE" w14:textId="77777777" w:rsidTr="00594CFA">
        <w:tc>
          <w:tcPr>
            <w:tcW w:w="715" w:type="dxa"/>
          </w:tcPr>
          <w:p w14:paraId="39BC441A" w14:textId="050E9C30"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42678261"/>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068D7B01" w14:textId="6E2154ED" w:rsidR="00A54DB3" w:rsidRPr="00802807" w:rsidRDefault="00802807"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Provide training on MOUD for health care providers, first responders, students, or other supporting professionals, such as peer recovery coaches or recovery outreach specialists, including telementoring to assist community-based providers in rural or underserved areas.</w:t>
            </w:r>
          </w:p>
        </w:tc>
      </w:tr>
      <w:tr w:rsidR="00594CFA" w14:paraId="5394EA5C" w14:textId="77777777" w:rsidTr="00594CFA">
        <w:tc>
          <w:tcPr>
            <w:tcW w:w="715" w:type="dxa"/>
          </w:tcPr>
          <w:p w14:paraId="7388734D" w14:textId="1C8A87ED"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1181043431"/>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54BC36F3" w14:textId="4482DC9A" w:rsidR="00A54DB3" w:rsidRPr="00802807" w:rsidRDefault="00802807"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Support workforce development for addiction professionals who work with persons with OUD and any co-occurring SUD/MH or mental health conditions.</w:t>
            </w:r>
          </w:p>
        </w:tc>
      </w:tr>
      <w:tr w:rsidR="00594CFA" w14:paraId="7A418C7D" w14:textId="77777777" w:rsidTr="00594CFA">
        <w:tc>
          <w:tcPr>
            <w:tcW w:w="715" w:type="dxa"/>
          </w:tcPr>
          <w:p w14:paraId="12EF9C59" w14:textId="098D4234"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1603912475"/>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0D4DBC68" w14:textId="1B0E56AB" w:rsidR="00A54DB3" w:rsidRPr="00802807" w:rsidRDefault="00802807"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Offer fellowships for addiction medicine specialists for direct patient care, instructors, and clinical research for treatments.</w:t>
            </w:r>
          </w:p>
        </w:tc>
      </w:tr>
      <w:tr w:rsidR="00594CFA" w14:paraId="1198EE0A" w14:textId="77777777" w:rsidTr="00594CFA">
        <w:tc>
          <w:tcPr>
            <w:tcW w:w="715" w:type="dxa"/>
          </w:tcPr>
          <w:p w14:paraId="3FB785C8" w14:textId="5D8C6087"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310365870"/>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7E94128F" w14:textId="116F7CCF" w:rsidR="00A54DB3" w:rsidRPr="00802807" w:rsidRDefault="00802807"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Offer scholarships and supports for certified addiction counselors, licensed alcohol and drug counselors, licensed clinical social workers, licensed mental health counselors, and other mental and behavioral health practitioners or workers, including peer recovery coaches, peer recovery supports, and treatment coordinators, involved in addressing OUD and any co-occurring SUD/MH or mental health conditions, including, but not limited to, training, scholarships, fellowships, loan repayment programs, continuing education, licensing fees, or other incentives for providers to work in rural or underserved areas.</w:t>
            </w:r>
          </w:p>
        </w:tc>
      </w:tr>
      <w:tr w:rsidR="00594CFA" w14:paraId="4EEF40FD" w14:textId="77777777" w:rsidTr="00594CFA">
        <w:tc>
          <w:tcPr>
            <w:tcW w:w="715" w:type="dxa"/>
          </w:tcPr>
          <w:p w14:paraId="32F0B34D" w14:textId="033147D8"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422025192"/>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571B5741" w14:textId="198D51BA" w:rsidR="00A54DB3" w:rsidRPr="00802807" w:rsidRDefault="00802807"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Provide funding and training for clinicians to obtain a waiver under the federal Drug Addiction Treatment Act of 2000 (“DATA 2000”) to prescribe MOUD for OUD and provide technical assistance and professional support to clinicians who have obtained a DATA 2000 waiver.</w:t>
            </w:r>
          </w:p>
        </w:tc>
      </w:tr>
      <w:tr w:rsidR="00594CFA" w14:paraId="45B49F34" w14:textId="77777777" w:rsidTr="00594CFA">
        <w:tc>
          <w:tcPr>
            <w:tcW w:w="715" w:type="dxa"/>
          </w:tcPr>
          <w:p w14:paraId="4B9D04B9" w14:textId="149DCF76"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1281716822"/>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61CB0CBD" w14:textId="0A1841E7" w:rsidR="00A54DB3" w:rsidRPr="00802807" w:rsidRDefault="00802807"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Dissemination of web-based training curricula, such as the American Academy of Addiction Psychiatry’s Provider Clinical Support Service–Opioids web-based training curriculum and motivational interviewing.</w:t>
            </w:r>
          </w:p>
        </w:tc>
      </w:tr>
      <w:tr w:rsidR="00594CFA" w14:paraId="262AD38A" w14:textId="77777777" w:rsidTr="00594CFA">
        <w:tc>
          <w:tcPr>
            <w:tcW w:w="715" w:type="dxa"/>
          </w:tcPr>
          <w:p w14:paraId="3D4C60FD" w14:textId="6833360B" w:rsidR="00A54DB3" w:rsidRPr="00594CFA" w:rsidRDefault="0090270B" w:rsidP="00594CFA">
            <w:pPr>
              <w:ind w:left="144"/>
              <w:jc w:val="right"/>
              <w:rPr>
                <w:rFonts w:ascii="Arial" w:eastAsia="Times New Roman" w:hAnsi="Arial" w:cs="Arial"/>
                <w:color w:val="393939"/>
                <w:kern w:val="0"/>
                <w:sz w:val="28"/>
                <w:szCs w:val="28"/>
                <w14:ligatures w14:val="none"/>
              </w:rPr>
            </w:pPr>
            <w:sdt>
              <w:sdtPr>
                <w:rPr>
                  <w:rFonts w:ascii="Arial" w:eastAsia="Times New Roman" w:hAnsi="Arial" w:cs="Arial"/>
                  <w:color w:val="393939"/>
                  <w:kern w:val="0"/>
                  <w:sz w:val="28"/>
                  <w:szCs w:val="28"/>
                  <w14:ligatures w14:val="none"/>
                </w:rPr>
                <w:id w:val="1565757334"/>
                <w14:checkbox>
                  <w14:checked w14:val="0"/>
                  <w14:checkedState w14:val="2612" w14:font="MS Gothic"/>
                  <w14:uncheckedState w14:val="2610" w14:font="MS Gothic"/>
                </w14:checkbox>
              </w:sdtPr>
              <w:sdtEndPr/>
              <w:sdtContent>
                <w:r w:rsidR="00802807" w:rsidRPr="00594CFA">
                  <w:rPr>
                    <w:rFonts w:ascii="Segoe UI Symbol" w:eastAsia="MS Gothic" w:hAnsi="Segoe UI Symbol" w:cs="Segoe UI Symbol"/>
                    <w:color w:val="393939"/>
                    <w:kern w:val="0"/>
                    <w:sz w:val="28"/>
                    <w:szCs w:val="28"/>
                    <w14:ligatures w14:val="none"/>
                  </w:rPr>
                  <w:t>☐</w:t>
                </w:r>
              </w:sdtContent>
            </w:sdt>
          </w:p>
        </w:tc>
        <w:tc>
          <w:tcPr>
            <w:tcW w:w="9355" w:type="dxa"/>
          </w:tcPr>
          <w:p w14:paraId="36318E3F" w14:textId="24DCC929" w:rsidR="00A54DB3" w:rsidRPr="00802807" w:rsidRDefault="00802807" w:rsidP="00594CFA">
            <w:pPr>
              <w:spacing w:after="120"/>
              <w:rPr>
                <w:rFonts w:eastAsia="Times New Roman" w:cstheme="minorHAnsi"/>
                <w:color w:val="393939"/>
                <w:kern w:val="0"/>
                <w:sz w:val="24"/>
                <w:szCs w:val="24"/>
                <w14:ligatures w14:val="none"/>
              </w:rPr>
            </w:pPr>
            <w:r w:rsidRPr="00802807">
              <w:rPr>
                <w:rFonts w:eastAsia="Times New Roman" w:cstheme="minorHAnsi"/>
                <w:color w:val="393939"/>
                <w:kern w:val="0"/>
                <w:sz w:val="24"/>
                <w:szCs w:val="24"/>
                <w14:ligatures w14:val="none"/>
              </w:rPr>
              <w:t>Develop and disseminate new curricula, such as the American Academy of Addiction Psychiatry’s Provider Clinical Support Service for Medication– Assisted Treatment.</w:t>
            </w:r>
          </w:p>
        </w:tc>
      </w:tr>
    </w:tbl>
    <w:p w14:paraId="7974BF99" w14:textId="3198ABFB" w:rsidR="00EF4A92" w:rsidRPr="00BE16BF" w:rsidRDefault="00EF4A92" w:rsidP="00574B27">
      <w:pPr>
        <w:shd w:val="clear" w:color="auto" w:fill="FFFFFF"/>
        <w:spacing w:before="360" w:line="510" w:lineRule="atLeast"/>
        <w:rPr>
          <w:rFonts w:eastAsia="Times New Roman" w:cstheme="minorHAnsi"/>
          <w:color w:val="393939"/>
          <w:kern w:val="0"/>
          <w:sz w:val="28"/>
          <w:szCs w:val="28"/>
          <w14:ligatures w14:val="none"/>
        </w:rPr>
      </w:pPr>
      <w:r w:rsidRPr="00BE16BF">
        <w:rPr>
          <w:rFonts w:eastAsia="Times New Roman" w:cstheme="minorHAnsi"/>
          <w:color w:val="393939"/>
          <w:kern w:val="0"/>
          <w:sz w:val="28"/>
          <w:szCs w:val="28"/>
          <w14:ligatures w14:val="none"/>
        </w:rPr>
        <w:lastRenderedPageBreak/>
        <w:t>Please select your </w:t>
      </w:r>
      <w:r w:rsidRPr="00BE16BF">
        <w:rPr>
          <w:rFonts w:eastAsia="Times New Roman" w:cstheme="minorHAnsi"/>
          <w:b/>
          <w:bCs/>
          <w:color w:val="393939"/>
          <w:kern w:val="0"/>
          <w:sz w:val="28"/>
          <w:szCs w:val="28"/>
          <w14:ligatures w14:val="none"/>
        </w:rPr>
        <w:t>Support People in Treatment and Recovery</w:t>
      </w:r>
      <w:r w:rsidRPr="00BE16BF">
        <w:rPr>
          <w:rFonts w:eastAsia="Times New Roman" w:cstheme="minorHAnsi"/>
          <w:color w:val="393939"/>
          <w:kern w:val="0"/>
          <w:sz w:val="28"/>
          <w:szCs w:val="28"/>
          <w14:ligatures w14:val="none"/>
        </w:rPr>
        <w:t xml:space="preserve"> strategy(ies)</w:t>
      </w:r>
    </w:p>
    <w:tbl>
      <w:tblPr>
        <w:tblStyle w:val="TableGrid"/>
        <w:tblW w:w="0" w:type="auto"/>
        <w:tblLook w:val="04A0" w:firstRow="1" w:lastRow="0" w:firstColumn="1" w:lastColumn="0" w:noHBand="0" w:noVBand="1"/>
      </w:tblPr>
      <w:tblGrid>
        <w:gridCol w:w="715"/>
        <w:gridCol w:w="9355"/>
      </w:tblGrid>
      <w:tr w:rsidR="00594CFA" w14:paraId="617AAF5D" w14:textId="77777777" w:rsidTr="00DC0DB3">
        <w:trPr>
          <w:trHeight w:val="962"/>
        </w:trPr>
        <w:tc>
          <w:tcPr>
            <w:tcW w:w="715" w:type="dxa"/>
          </w:tcPr>
          <w:p w14:paraId="361F6913"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221785131"/>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08F41F4B" w14:textId="77777777" w:rsidR="00594CFA" w:rsidRDefault="00594CFA" w:rsidP="00DC0DB3">
            <w:pPr>
              <w:spacing w:after="100"/>
              <w:jc w:val="right"/>
              <w:rPr>
                <w:rFonts w:eastAsia="Times New Roman" w:cstheme="minorHAnsi"/>
                <w:color w:val="393939"/>
                <w:kern w:val="0"/>
                <w:sz w:val="28"/>
                <w:szCs w:val="28"/>
                <w14:ligatures w14:val="none"/>
              </w:rPr>
            </w:pPr>
          </w:p>
        </w:tc>
        <w:tc>
          <w:tcPr>
            <w:tcW w:w="9355" w:type="dxa"/>
          </w:tcPr>
          <w:p w14:paraId="6FF7CBDB"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Provide comprehensive wrap-around services to individuals with OUD and any</w:t>
            </w:r>
          </w:p>
          <w:p w14:paraId="10549077"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co-occurring SUD/MH conditions, including housing, transportation, education,</w:t>
            </w:r>
          </w:p>
          <w:p w14:paraId="186122A4" w14:textId="51D0B7C9"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job placement, job training, or childcare.</w:t>
            </w:r>
          </w:p>
        </w:tc>
      </w:tr>
      <w:tr w:rsidR="00594CFA" w14:paraId="67DF279A" w14:textId="77777777" w:rsidTr="00DC0DB3">
        <w:trPr>
          <w:trHeight w:val="1250"/>
        </w:trPr>
        <w:tc>
          <w:tcPr>
            <w:tcW w:w="715" w:type="dxa"/>
          </w:tcPr>
          <w:p w14:paraId="073C9EBC"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602107568"/>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3AA66F0F" w14:textId="77777777" w:rsidR="00594CFA" w:rsidRDefault="00594CFA" w:rsidP="00DC0DB3">
            <w:pPr>
              <w:spacing w:after="100"/>
              <w:jc w:val="right"/>
              <w:rPr>
                <w:rFonts w:eastAsia="Times New Roman" w:cstheme="minorHAnsi"/>
                <w:color w:val="393939"/>
                <w:kern w:val="0"/>
                <w:sz w:val="28"/>
                <w:szCs w:val="28"/>
                <w14:ligatures w14:val="none"/>
              </w:rPr>
            </w:pPr>
          </w:p>
        </w:tc>
        <w:tc>
          <w:tcPr>
            <w:tcW w:w="9355" w:type="dxa"/>
          </w:tcPr>
          <w:p w14:paraId="08509708"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Provide the full continuum of care of treatment and recovery services for OUD</w:t>
            </w:r>
          </w:p>
          <w:p w14:paraId="16BED252"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and any co-occurring SUD/MH conditions, including supportive housing, peer</w:t>
            </w:r>
          </w:p>
          <w:p w14:paraId="3197410C"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support services and counseling, community navigators, case management, and</w:t>
            </w:r>
          </w:p>
          <w:p w14:paraId="1DFF57FC" w14:textId="79767E1B"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connections to community-based services.</w:t>
            </w:r>
          </w:p>
        </w:tc>
      </w:tr>
      <w:tr w:rsidR="00594CFA" w14:paraId="7C698030" w14:textId="77777777" w:rsidTr="00DC0DB3">
        <w:trPr>
          <w:trHeight w:val="980"/>
        </w:trPr>
        <w:tc>
          <w:tcPr>
            <w:tcW w:w="715" w:type="dxa"/>
          </w:tcPr>
          <w:p w14:paraId="3E1D0DFF"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2000992828"/>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76FF1C9A" w14:textId="73650D93" w:rsidR="00594CFA" w:rsidRPr="00594CFA" w:rsidRDefault="00594CFA" w:rsidP="00DC0DB3">
            <w:pPr>
              <w:autoSpaceDE w:val="0"/>
              <w:autoSpaceDN w:val="0"/>
              <w:adjustRightInd w:val="0"/>
              <w:jc w:val="right"/>
              <w:rPr>
                <w:rFonts w:cstheme="minorHAnsi"/>
                <w:color w:val="000000"/>
                <w:kern w:val="0"/>
                <w:sz w:val="28"/>
                <w:szCs w:val="28"/>
              </w:rPr>
            </w:pPr>
          </w:p>
        </w:tc>
        <w:tc>
          <w:tcPr>
            <w:tcW w:w="9355" w:type="dxa"/>
          </w:tcPr>
          <w:p w14:paraId="3C19F111"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Provide counseling, peer-support, recovery case management and residential</w:t>
            </w:r>
          </w:p>
          <w:p w14:paraId="33F94219" w14:textId="4F277C1A"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treatment with access to medications for those who need it to persons with OUD and any co-occurring SUD/MH conditions.</w:t>
            </w:r>
          </w:p>
        </w:tc>
      </w:tr>
      <w:tr w:rsidR="00594CFA" w14:paraId="1D893077" w14:textId="77777777" w:rsidTr="00DC0DB3">
        <w:tc>
          <w:tcPr>
            <w:tcW w:w="715" w:type="dxa"/>
          </w:tcPr>
          <w:p w14:paraId="2D4641C0"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44903587"/>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7A5DA72A" w14:textId="77777777" w:rsidR="00594CFA" w:rsidRDefault="00594CFA" w:rsidP="00DC0DB3">
            <w:pPr>
              <w:autoSpaceDE w:val="0"/>
              <w:autoSpaceDN w:val="0"/>
              <w:adjustRightInd w:val="0"/>
              <w:jc w:val="right"/>
              <w:rPr>
                <w:rFonts w:cstheme="minorHAnsi"/>
                <w:color w:val="000000"/>
                <w:kern w:val="0"/>
                <w:sz w:val="28"/>
                <w:szCs w:val="28"/>
              </w:rPr>
            </w:pPr>
          </w:p>
        </w:tc>
        <w:tc>
          <w:tcPr>
            <w:tcW w:w="9355" w:type="dxa"/>
          </w:tcPr>
          <w:p w14:paraId="20627EBB"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Provide access to housing for people with OUD and any co-occurring SUD/MH</w:t>
            </w:r>
          </w:p>
          <w:p w14:paraId="7DA49AC1"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conditions, including supportive housing, recovery housing, housing assistance</w:t>
            </w:r>
          </w:p>
          <w:p w14:paraId="75E2EC1E" w14:textId="2ED1E19D" w:rsidR="00594CFA" w:rsidRPr="00594CFA" w:rsidRDefault="00594CFA" w:rsidP="00DC0DB3">
            <w:pPr>
              <w:autoSpaceDE w:val="0"/>
              <w:autoSpaceDN w:val="0"/>
              <w:adjustRightInd w:val="0"/>
              <w:rPr>
                <w:rFonts w:cstheme="minorHAnsi"/>
                <w:color w:val="000000"/>
                <w:kern w:val="0"/>
                <w:sz w:val="24"/>
                <w:szCs w:val="24"/>
              </w:rPr>
            </w:pPr>
            <w:r w:rsidRPr="00594CFA">
              <w:rPr>
                <w:rFonts w:cstheme="minorHAnsi"/>
                <w:color w:val="000000"/>
                <w:kern w:val="0"/>
                <w:sz w:val="24"/>
                <w:szCs w:val="24"/>
              </w:rPr>
              <w:t>programs, training for housing providers, or recovery housing programs that allow or integrate FDA-approved medication with other support services.</w:t>
            </w:r>
          </w:p>
        </w:tc>
      </w:tr>
      <w:tr w:rsidR="00594CFA" w14:paraId="2F032798" w14:textId="77777777" w:rsidTr="00DC0DB3">
        <w:trPr>
          <w:trHeight w:val="620"/>
        </w:trPr>
        <w:tc>
          <w:tcPr>
            <w:tcW w:w="715" w:type="dxa"/>
          </w:tcPr>
          <w:p w14:paraId="5C7A7103"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227351340"/>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766799BC" w14:textId="77777777" w:rsidR="00594CFA" w:rsidRDefault="00594CFA" w:rsidP="00DC0DB3">
            <w:pPr>
              <w:spacing w:after="100"/>
              <w:jc w:val="right"/>
              <w:rPr>
                <w:rFonts w:eastAsia="Times New Roman" w:cstheme="minorHAnsi"/>
                <w:color w:val="393939"/>
                <w:kern w:val="0"/>
                <w:sz w:val="28"/>
                <w:szCs w:val="28"/>
                <w14:ligatures w14:val="none"/>
              </w:rPr>
            </w:pPr>
          </w:p>
        </w:tc>
        <w:tc>
          <w:tcPr>
            <w:tcW w:w="9355" w:type="dxa"/>
          </w:tcPr>
          <w:p w14:paraId="27BE2795"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Provide community support services, including social and legal services, to assist</w:t>
            </w:r>
          </w:p>
          <w:p w14:paraId="450144E3"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in deinstitutionalizing persons with OUD and any co-occurring SUD/MH</w:t>
            </w:r>
          </w:p>
          <w:p w14:paraId="7F81BB80" w14:textId="0AF87B62"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conditions.</w:t>
            </w:r>
          </w:p>
        </w:tc>
      </w:tr>
      <w:tr w:rsidR="00594CFA" w14:paraId="3D6D34C6" w14:textId="77777777" w:rsidTr="00DC0DB3">
        <w:tc>
          <w:tcPr>
            <w:tcW w:w="715" w:type="dxa"/>
          </w:tcPr>
          <w:p w14:paraId="2DC30AF6"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063554643"/>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2712C311" w14:textId="77777777" w:rsidR="00594CFA" w:rsidRDefault="00594CFA" w:rsidP="00DC0DB3">
            <w:pPr>
              <w:spacing w:after="100"/>
              <w:jc w:val="right"/>
              <w:rPr>
                <w:rFonts w:eastAsia="Times New Roman" w:cstheme="minorHAnsi"/>
                <w:color w:val="393939"/>
                <w:kern w:val="0"/>
                <w:sz w:val="28"/>
                <w:szCs w:val="28"/>
                <w14:ligatures w14:val="none"/>
              </w:rPr>
            </w:pPr>
          </w:p>
        </w:tc>
        <w:tc>
          <w:tcPr>
            <w:tcW w:w="9355" w:type="dxa"/>
          </w:tcPr>
          <w:p w14:paraId="005D0F39"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Support or expand peer-recovery centers, which may include support groups,</w:t>
            </w:r>
          </w:p>
          <w:p w14:paraId="0D1DBA1A"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social events, computer access, or other services for persons with OUD and any</w:t>
            </w:r>
          </w:p>
          <w:p w14:paraId="15D23CA5" w14:textId="2B738D1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co-occurring SUD/MH conditions.</w:t>
            </w:r>
          </w:p>
        </w:tc>
      </w:tr>
      <w:tr w:rsidR="00594CFA" w14:paraId="68E0861E" w14:textId="77777777" w:rsidTr="00DC0DB3">
        <w:tc>
          <w:tcPr>
            <w:tcW w:w="715" w:type="dxa"/>
          </w:tcPr>
          <w:p w14:paraId="0CE77888"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561361393"/>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218E5790" w14:textId="77777777" w:rsidR="00594CFA" w:rsidRDefault="00594CFA" w:rsidP="00DC0DB3">
            <w:pPr>
              <w:spacing w:after="100"/>
              <w:jc w:val="right"/>
              <w:rPr>
                <w:rFonts w:eastAsia="Times New Roman" w:cstheme="minorHAnsi"/>
                <w:color w:val="393939"/>
                <w:kern w:val="0"/>
                <w:sz w:val="28"/>
                <w:szCs w:val="28"/>
                <w14:ligatures w14:val="none"/>
              </w:rPr>
            </w:pPr>
          </w:p>
        </w:tc>
        <w:tc>
          <w:tcPr>
            <w:tcW w:w="9355" w:type="dxa"/>
          </w:tcPr>
          <w:p w14:paraId="6CC1FBA9" w14:textId="60E226B3"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Provide or support transportation to treatment or recovery programs or services for persons with OUD and any co-occurring SUD/MH conditions.</w:t>
            </w:r>
            <w:r w:rsidR="00DC0DB3">
              <w:rPr>
                <w:rFonts w:cstheme="minorHAnsi"/>
                <w:color w:val="000000"/>
                <w:kern w:val="0"/>
                <w:sz w:val="24"/>
                <w:szCs w:val="24"/>
              </w:rPr>
              <w:t xml:space="preserve"> </w:t>
            </w:r>
          </w:p>
        </w:tc>
      </w:tr>
      <w:tr w:rsidR="00594CFA" w14:paraId="1041DDE7" w14:textId="77777777" w:rsidTr="00DC0DB3">
        <w:tc>
          <w:tcPr>
            <w:tcW w:w="715" w:type="dxa"/>
          </w:tcPr>
          <w:p w14:paraId="00365783"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309661692"/>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08861354" w14:textId="77777777" w:rsidR="00594CFA" w:rsidRDefault="00594CFA" w:rsidP="00DC0DB3">
            <w:pPr>
              <w:spacing w:after="100"/>
              <w:jc w:val="right"/>
              <w:rPr>
                <w:rFonts w:eastAsia="Times New Roman" w:cstheme="minorHAnsi"/>
                <w:color w:val="393939"/>
                <w:kern w:val="0"/>
                <w:sz w:val="28"/>
                <w:szCs w:val="28"/>
                <w14:ligatures w14:val="none"/>
              </w:rPr>
            </w:pPr>
          </w:p>
        </w:tc>
        <w:tc>
          <w:tcPr>
            <w:tcW w:w="9355" w:type="dxa"/>
          </w:tcPr>
          <w:p w14:paraId="1AA03C9C" w14:textId="791B2025"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Provide employment training or educational services for persons in treatment for or recovery from OUD and any co-occurring SUD/MH conditions.</w:t>
            </w:r>
          </w:p>
        </w:tc>
      </w:tr>
      <w:tr w:rsidR="00594CFA" w14:paraId="42F4E642" w14:textId="77777777" w:rsidTr="00DC0DB3">
        <w:trPr>
          <w:trHeight w:val="962"/>
        </w:trPr>
        <w:tc>
          <w:tcPr>
            <w:tcW w:w="715" w:type="dxa"/>
          </w:tcPr>
          <w:p w14:paraId="65E2F264"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2140138013"/>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49EAA75B" w14:textId="77777777" w:rsidR="00594CFA" w:rsidRDefault="00594CFA" w:rsidP="00DC0DB3">
            <w:pPr>
              <w:spacing w:after="100"/>
              <w:jc w:val="right"/>
              <w:rPr>
                <w:rFonts w:eastAsia="Times New Roman" w:cstheme="minorHAnsi"/>
                <w:color w:val="393939"/>
                <w:kern w:val="0"/>
                <w:sz w:val="28"/>
                <w:szCs w:val="28"/>
                <w14:ligatures w14:val="none"/>
              </w:rPr>
            </w:pPr>
          </w:p>
        </w:tc>
        <w:tc>
          <w:tcPr>
            <w:tcW w:w="9355" w:type="dxa"/>
          </w:tcPr>
          <w:p w14:paraId="1AF74125"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Identify successful recovery programs such as physician, pilot, and college</w:t>
            </w:r>
          </w:p>
          <w:p w14:paraId="4A232FFD" w14:textId="0E6FD0A3"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recovery programs and provide support and technical assistance to increase the number and capacity of high-quality programs to help those in recovery.</w:t>
            </w:r>
          </w:p>
        </w:tc>
      </w:tr>
      <w:tr w:rsidR="00594CFA" w14:paraId="68EBDE63" w14:textId="77777777" w:rsidTr="00DC0DB3">
        <w:trPr>
          <w:trHeight w:val="980"/>
        </w:trPr>
        <w:tc>
          <w:tcPr>
            <w:tcW w:w="715" w:type="dxa"/>
          </w:tcPr>
          <w:p w14:paraId="4C2F8164"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661836769"/>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17B04753" w14:textId="77777777" w:rsidR="00594CFA" w:rsidRDefault="00594CFA" w:rsidP="00DC0DB3">
            <w:pPr>
              <w:spacing w:after="100"/>
              <w:jc w:val="right"/>
              <w:rPr>
                <w:rFonts w:eastAsia="Times New Roman" w:cstheme="minorHAnsi"/>
                <w:color w:val="393939"/>
                <w:kern w:val="0"/>
                <w:sz w:val="28"/>
                <w:szCs w:val="28"/>
                <w14:ligatures w14:val="none"/>
              </w:rPr>
            </w:pPr>
          </w:p>
        </w:tc>
        <w:tc>
          <w:tcPr>
            <w:tcW w:w="9355" w:type="dxa"/>
          </w:tcPr>
          <w:p w14:paraId="4452A1A8"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Engage non-profits, faith-based communities, and community coalitions to</w:t>
            </w:r>
          </w:p>
          <w:p w14:paraId="60AD06D4" w14:textId="46C4DAF5"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support people in treatment and recovery and to support family members in their efforts to support the person with OUD in the family.</w:t>
            </w:r>
          </w:p>
        </w:tc>
      </w:tr>
      <w:tr w:rsidR="00594CFA" w14:paraId="3B15A353" w14:textId="77777777" w:rsidTr="00DC0DB3">
        <w:trPr>
          <w:trHeight w:val="980"/>
        </w:trPr>
        <w:tc>
          <w:tcPr>
            <w:tcW w:w="715" w:type="dxa"/>
          </w:tcPr>
          <w:p w14:paraId="3BBF60F8" w14:textId="1E8C460F" w:rsidR="00594CFA" w:rsidRPr="00DC0DB3"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425641837"/>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tc>
        <w:tc>
          <w:tcPr>
            <w:tcW w:w="9355" w:type="dxa"/>
          </w:tcPr>
          <w:p w14:paraId="18A73823"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Provide training and development of procedures for government staff to</w:t>
            </w:r>
          </w:p>
          <w:p w14:paraId="37F7DE3D" w14:textId="20FC1EB9"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appropriately interact and provide social and other services to individuals with or in recovery from OUD, including reducing stigma.</w:t>
            </w:r>
          </w:p>
        </w:tc>
      </w:tr>
      <w:tr w:rsidR="00594CFA" w14:paraId="740A9DC6" w14:textId="77777777" w:rsidTr="00DC0DB3">
        <w:trPr>
          <w:trHeight w:val="710"/>
        </w:trPr>
        <w:tc>
          <w:tcPr>
            <w:tcW w:w="715" w:type="dxa"/>
          </w:tcPr>
          <w:p w14:paraId="482786D6" w14:textId="0668717D" w:rsidR="00594CFA" w:rsidRPr="00DC0DB3"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787385643"/>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tc>
        <w:tc>
          <w:tcPr>
            <w:tcW w:w="9355" w:type="dxa"/>
          </w:tcPr>
          <w:p w14:paraId="2F6C97DC" w14:textId="5F42933F"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Support stigma reduction efforts regarding treatment and support for persons with OUD, including reducing the stigma on effective treatment.</w:t>
            </w:r>
          </w:p>
        </w:tc>
      </w:tr>
      <w:tr w:rsidR="00594CFA" w14:paraId="667B0A98" w14:textId="77777777" w:rsidTr="00DC0DB3">
        <w:trPr>
          <w:trHeight w:val="980"/>
        </w:trPr>
        <w:tc>
          <w:tcPr>
            <w:tcW w:w="715" w:type="dxa"/>
          </w:tcPr>
          <w:p w14:paraId="2529AE2D"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572967435"/>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5653A060" w14:textId="77777777" w:rsidR="00594CFA" w:rsidRDefault="00594CFA" w:rsidP="00DC0DB3">
            <w:pPr>
              <w:spacing w:after="100"/>
              <w:jc w:val="right"/>
              <w:rPr>
                <w:rFonts w:eastAsia="Times New Roman" w:cstheme="minorHAnsi"/>
                <w:color w:val="393939"/>
                <w:kern w:val="0"/>
                <w:sz w:val="28"/>
                <w:szCs w:val="28"/>
                <w14:ligatures w14:val="none"/>
              </w:rPr>
            </w:pPr>
          </w:p>
        </w:tc>
        <w:tc>
          <w:tcPr>
            <w:tcW w:w="9355" w:type="dxa"/>
          </w:tcPr>
          <w:p w14:paraId="410ED3ED"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Create or support culturally appropriate services and programs for persons with</w:t>
            </w:r>
          </w:p>
          <w:p w14:paraId="70E50755" w14:textId="77777777"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OUD and any co-occurring SUD/MH conditions, including but not limited to new</w:t>
            </w:r>
          </w:p>
          <w:p w14:paraId="613C6EFF" w14:textId="1817BA0C" w:rsidR="00594CFA" w:rsidRPr="00594CFA" w:rsidRDefault="00594CFA" w:rsidP="00594CFA">
            <w:pPr>
              <w:autoSpaceDE w:val="0"/>
              <w:autoSpaceDN w:val="0"/>
              <w:adjustRightInd w:val="0"/>
              <w:rPr>
                <w:rFonts w:cstheme="minorHAnsi"/>
                <w:color w:val="000000"/>
                <w:kern w:val="0"/>
                <w:sz w:val="24"/>
                <w:szCs w:val="24"/>
              </w:rPr>
            </w:pPr>
            <w:r w:rsidRPr="00594CFA">
              <w:rPr>
                <w:rFonts w:cstheme="minorHAnsi"/>
                <w:color w:val="000000"/>
                <w:kern w:val="0"/>
                <w:sz w:val="24"/>
                <w:szCs w:val="24"/>
              </w:rPr>
              <w:t>Americans, African Americans, and American Indians.</w:t>
            </w:r>
          </w:p>
        </w:tc>
      </w:tr>
      <w:tr w:rsidR="00594CFA" w14:paraId="38C77549" w14:textId="77777777" w:rsidTr="00DC0DB3">
        <w:trPr>
          <w:trHeight w:val="530"/>
        </w:trPr>
        <w:tc>
          <w:tcPr>
            <w:tcW w:w="715" w:type="dxa"/>
          </w:tcPr>
          <w:p w14:paraId="299E39EF" w14:textId="73E1CABD" w:rsidR="00594CFA" w:rsidRPr="00594CFA"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776928221"/>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tc>
        <w:tc>
          <w:tcPr>
            <w:tcW w:w="9355" w:type="dxa"/>
          </w:tcPr>
          <w:p w14:paraId="36215BB1" w14:textId="4AF353C7" w:rsidR="00594CFA" w:rsidRPr="00594CFA" w:rsidRDefault="00594CFA" w:rsidP="00594CFA">
            <w:pPr>
              <w:rPr>
                <w:rFonts w:eastAsia="Times New Roman" w:cstheme="minorHAnsi"/>
                <w:color w:val="393939"/>
                <w:kern w:val="0"/>
                <w:sz w:val="24"/>
                <w:szCs w:val="24"/>
                <w14:ligatures w14:val="none"/>
              </w:rPr>
            </w:pPr>
            <w:r w:rsidRPr="00594CFA">
              <w:rPr>
                <w:rFonts w:cstheme="minorHAnsi"/>
                <w:color w:val="000000"/>
                <w:kern w:val="0"/>
                <w:sz w:val="24"/>
                <w:szCs w:val="24"/>
              </w:rPr>
              <w:t>Create and/or support recovery high schools.</w:t>
            </w:r>
          </w:p>
        </w:tc>
      </w:tr>
      <w:tr w:rsidR="00594CFA" w14:paraId="1A0437EF" w14:textId="77777777" w:rsidTr="00DC0DB3">
        <w:tc>
          <w:tcPr>
            <w:tcW w:w="715" w:type="dxa"/>
          </w:tcPr>
          <w:p w14:paraId="1C9F7212" w14:textId="77777777" w:rsidR="00594CFA" w:rsidRPr="00BE16BF" w:rsidRDefault="0090270B" w:rsidP="00DC0DB3">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579493888"/>
                <w14:checkbox>
                  <w14:checked w14:val="0"/>
                  <w14:checkedState w14:val="2612" w14:font="MS Gothic"/>
                  <w14:uncheckedState w14:val="2610" w14:font="MS Gothic"/>
                </w14:checkbox>
              </w:sdtPr>
              <w:sdtEndPr/>
              <w:sdtContent>
                <w:r w:rsidR="00594CFA" w:rsidRPr="00BE16BF">
                  <w:rPr>
                    <w:rFonts w:ascii="Segoe UI Symbol" w:eastAsia="MS Gothic" w:hAnsi="Segoe UI Symbol" w:cs="Segoe UI Symbol"/>
                    <w:color w:val="000000"/>
                    <w:kern w:val="0"/>
                    <w:sz w:val="28"/>
                    <w:szCs w:val="28"/>
                  </w:rPr>
                  <w:t>☐</w:t>
                </w:r>
              </w:sdtContent>
            </w:sdt>
          </w:p>
          <w:p w14:paraId="56EB3F25" w14:textId="77777777" w:rsidR="00594CFA" w:rsidRDefault="00594CFA" w:rsidP="00DC0DB3">
            <w:pPr>
              <w:spacing w:after="100"/>
              <w:jc w:val="right"/>
              <w:rPr>
                <w:rFonts w:eastAsia="Times New Roman" w:cstheme="minorHAnsi"/>
                <w:color w:val="393939"/>
                <w:kern w:val="0"/>
                <w:sz w:val="28"/>
                <w:szCs w:val="28"/>
                <w14:ligatures w14:val="none"/>
              </w:rPr>
            </w:pPr>
          </w:p>
        </w:tc>
        <w:tc>
          <w:tcPr>
            <w:tcW w:w="9355" w:type="dxa"/>
          </w:tcPr>
          <w:p w14:paraId="19E24F2D" w14:textId="04116F7B" w:rsidR="00594CFA" w:rsidRPr="00594CFA" w:rsidRDefault="00594CFA" w:rsidP="00594CFA">
            <w:pPr>
              <w:autoSpaceDE w:val="0"/>
              <w:autoSpaceDN w:val="0"/>
              <w:adjustRightInd w:val="0"/>
              <w:rPr>
                <w:rFonts w:eastAsia="Times New Roman" w:cstheme="minorHAnsi"/>
                <w:color w:val="393939"/>
                <w:kern w:val="0"/>
                <w:sz w:val="24"/>
                <w:szCs w:val="24"/>
                <w14:ligatures w14:val="none"/>
              </w:rPr>
            </w:pPr>
            <w:r w:rsidRPr="00594CFA">
              <w:rPr>
                <w:rFonts w:cstheme="minorHAnsi"/>
                <w:color w:val="000000"/>
                <w:kern w:val="0"/>
                <w:sz w:val="24"/>
                <w:szCs w:val="24"/>
              </w:rPr>
              <w:t>Hire or train behavioral health workers to provide or expand any of the services or supports listed above</w:t>
            </w:r>
            <w:r w:rsidR="00903A16">
              <w:rPr>
                <w:rFonts w:cstheme="minorHAnsi"/>
                <w:color w:val="000000"/>
                <w:kern w:val="0"/>
                <w:sz w:val="24"/>
                <w:szCs w:val="24"/>
              </w:rPr>
              <w:t>.</w:t>
            </w:r>
          </w:p>
        </w:tc>
      </w:tr>
    </w:tbl>
    <w:p w14:paraId="166AB0A1" w14:textId="64784B03" w:rsidR="00EF4A92" w:rsidRPr="00BE16BF" w:rsidRDefault="00EF4A92" w:rsidP="003F2E07">
      <w:pPr>
        <w:shd w:val="clear" w:color="auto" w:fill="FFFFFF"/>
        <w:spacing w:before="360" w:line="240" w:lineRule="auto"/>
        <w:rPr>
          <w:rFonts w:eastAsia="Times New Roman" w:cstheme="minorHAnsi"/>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Connect People Who Need Help They Need (Connections to Care)</w:t>
      </w:r>
      <w:r w:rsidRPr="00BE16BF">
        <w:rPr>
          <w:rFonts w:eastAsia="Times New Roman" w:cstheme="minorHAnsi"/>
          <w:color w:val="393939"/>
          <w:kern w:val="0"/>
          <w:sz w:val="28"/>
          <w:szCs w:val="28"/>
          <w14:ligatures w14:val="none"/>
        </w:rPr>
        <w:t xml:space="preserve"> strategy(ies)</w:t>
      </w:r>
    </w:p>
    <w:tbl>
      <w:tblPr>
        <w:tblStyle w:val="TableGrid"/>
        <w:tblW w:w="0" w:type="auto"/>
        <w:tblLook w:val="04A0" w:firstRow="1" w:lastRow="0" w:firstColumn="1" w:lastColumn="0" w:noHBand="0" w:noVBand="1"/>
      </w:tblPr>
      <w:tblGrid>
        <w:gridCol w:w="715"/>
        <w:gridCol w:w="9355"/>
      </w:tblGrid>
      <w:tr w:rsidR="00DC0DB3" w14:paraId="5C065CB6" w14:textId="77777777" w:rsidTr="00DC0DB3">
        <w:tc>
          <w:tcPr>
            <w:tcW w:w="715" w:type="dxa"/>
          </w:tcPr>
          <w:p w14:paraId="78EBB650" w14:textId="77777777"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537018310"/>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p w14:paraId="7C1872DD" w14:textId="77777777" w:rsidR="00DC0DB3" w:rsidRDefault="00DC0DB3" w:rsidP="00DC0DB3">
            <w:pPr>
              <w:tabs>
                <w:tab w:val="left" w:pos="2568"/>
              </w:tabs>
              <w:autoSpaceDE w:val="0"/>
              <w:autoSpaceDN w:val="0"/>
              <w:adjustRightInd w:val="0"/>
              <w:jc w:val="right"/>
              <w:rPr>
                <w:rFonts w:cstheme="minorHAnsi"/>
                <w:color w:val="000000"/>
                <w:kern w:val="0"/>
                <w:sz w:val="28"/>
                <w:szCs w:val="28"/>
              </w:rPr>
            </w:pPr>
          </w:p>
        </w:tc>
        <w:tc>
          <w:tcPr>
            <w:tcW w:w="9355" w:type="dxa"/>
          </w:tcPr>
          <w:p w14:paraId="50FB8411" w14:textId="2CDC251F" w:rsidR="00DC0DB3" w:rsidRDefault="00DC0DB3" w:rsidP="00DC0DB3">
            <w:pPr>
              <w:autoSpaceDE w:val="0"/>
              <w:autoSpaceDN w:val="0"/>
              <w:adjustRightInd w:val="0"/>
              <w:rPr>
                <w:rFonts w:cstheme="minorHAnsi"/>
                <w:color w:val="000000"/>
                <w:kern w:val="0"/>
                <w:sz w:val="28"/>
                <w:szCs w:val="28"/>
              </w:rPr>
            </w:pPr>
            <w:r w:rsidRPr="00DC0DB3">
              <w:rPr>
                <w:rFonts w:cstheme="minorHAnsi"/>
                <w:color w:val="000000"/>
                <w:kern w:val="0"/>
                <w:sz w:val="24"/>
                <w:szCs w:val="24"/>
              </w:rPr>
              <w:t>Ensure that health care providers are screening for OUD and other risk factors and know how to appropriately counsel and treat (or refer if necessary) a patient for OUD treatment.</w:t>
            </w:r>
          </w:p>
        </w:tc>
      </w:tr>
      <w:tr w:rsidR="00DC0DB3" w14:paraId="70A7650D" w14:textId="77777777" w:rsidTr="00DC0DB3">
        <w:trPr>
          <w:trHeight w:val="998"/>
        </w:trPr>
        <w:tc>
          <w:tcPr>
            <w:tcW w:w="715" w:type="dxa"/>
          </w:tcPr>
          <w:p w14:paraId="6295256F" w14:textId="77777777"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757981619"/>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p w14:paraId="7B1F9877" w14:textId="77777777" w:rsidR="00DC0DB3" w:rsidRDefault="00DC0DB3" w:rsidP="009C2B5C">
            <w:pPr>
              <w:tabs>
                <w:tab w:val="left" w:pos="2568"/>
              </w:tabs>
              <w:autoSpaceDE w:val="0"/>
              <w:autoSpaceDN w:val="0"/>
              <w:adjustRightInd w:val="0"/>
              <w:rPr>
                <w:rFonts w:cstheme="minorHAnsi"/>
                <w:color w:val="000000"/>
                <w:kern w:val="0"/>
                <w:sz w:val="28"/>
                <w:szCs w:val="28"/>
              </w:rPr>
            </w:pPr>
          </w:p>
        </w:tc>
        <w:tc>
          <w:tcPr>
            <w:tcW w:w="9355" w:type="dxa"/>
          </w:tcPr>
          <w:p w14:paraId="06291215" w14:textId="065D9DD3" w:rsidR="00DC0DB3" w:rsidRPr="00DC0DB3" w:rsidRDefault="00DC0DB3" w:rsidP="00DC0DB3">
            <w:pPr>
              <w:autoSpaceDE w:val="0"/>
              <w:autoSpaceDN w:val="0"/>
              <w:adjustRightInd w:val="0"/>
              <w:rPr>
                <w:rFonts w:cstheme="minorHAnsi"/>
                <w:color w:val="010000"/>
                <w:kern w:val="0"/>
                <w:sz w:val="24"/>
                <w:szCs w:val="24"/>
              </w:rPr>
            </w:pPr>
            <w:r w:rsidRPr="00DC0DB3">
              <w:rPr>
                <w:rFonts w:cstheme="minorHAnsi"/>
                <w:color w:val="000000"/>
                <w:kern w:val="0"/>
                <w:sz w:val="24"/>
                <w:szCs w:val="24"/>
              </w:rPr>
              <w:t>Fund Screening, Brief Intervention and Referral to Treatment (“SBIRT”)</w:t>
            </w:r>
            <w:r>
              <w:rPr>
                <w:rFonts w:cstheme="minorHAnsi"/>
                <w:color w:val="000000"/>
                <w:kern w:val="0"/>
                <w:sz w:val="24"/>
                <w:szCs w:val="24"/>
              </w:rPr>
              <w:t xml:space="preserve"> </w:t>
            </w:r>
            <w:r w:rsidRPr="00DC0DB3">
              <w:rPr>
                <w:rFonts w:cstheme="minorHAnsi"/>
                <w:color w:val="000000"/>
                <w:kern w:val="0"/>
                <w:sz w:val="24"/>
                <w:szCs w:val="24"/>
              </w:rPr>
              <w:t>programs to reduce the transition from use to disorders, including SBIRT</w:t>
            </w:r>
            <w:r>
              <w:rPr>
                <w:rFonts w:cstheme="minorHAnsi"/>
                <w:color w:val="000000"/>
                <w:kern w:val="0"/>
                <w:sz w:val="24"/>
                <w:szCs w:val="24"/>
              </w:rPr>
              <w:t xml:space="preserve"> </w:t>
            </w:r>
            <w:r w:rsidRPr="00DC0DB3">
              <w:rPr>
                <w:rFonts w:cstheme="minorHAnsi"/>
                <w:color w:val="000000"/>
                <w:kern w:val="0"/>
                <w:sz w:val="24"/>
                <w:szCs w:val="24"/>
              </w:rPr>
              <w:t>services to pregnant women who are uninsured or not eligible for Medicaid.</w:t>
            </w:r>
          </w:p>
        </w:tc>
      </w:tr>
      <w:tr w:rsidR="00DC0DB3" w14:paraId="17E06867" w14:textId="77777777" w:rsidTr="00DC0DB3">
        <w:trPr>
          <w:trHeight w:val="980"/>
        </w:trPr>
        <w:tc>
          <w:tcPr>
            <w:tcW w:w="715" w:type="dxa"/>
          </w:tcPr>
          <w:p w14:paraId="0164F6D2" w14:textId="77777777"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496233931"/>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p w14:paraId="60DC911E" w14:textId="77777777" w:rsidR="00DC0DB3" w:rsidRDefault="00DC0DB3" w:rsidP="009C2B5C">
            <w:pPr>
              <w:tabs>
                <w:tab w:val="left" w:pos="2568"/>
              </w:tabs>
              <w:autoSpaceDE w:val="0"/>
              <w:autoSpaceDN w:val="0"/>
              <w:adjustRightInd w:val="0"/>
              <w:rPr>
                <w:rFonts w:cstheme="minorHAnsi"/>
                <w:color w:val="000000"/>
                <w:kern w:val="0"/>
                <w:sz w:val="28"/>
                <w:szCs w:val="28"/>
              </w:rPr>
            </w:pPr>
          </w:p>
        </w:tc>
        <w:tc>
          <w:tcPr>
            <w:tcW w:w="9355" w:type="dxa"/>
          </w:tcPr>
          <w:p w14:paraId="08B80D3C" w14:textId="64462F1C" w:rsidR="00DC0DB3" w:rsidRP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Provide training and long-term implementation of SBIRT in key systems (health,</w:t>
            </w:r>
            <w:r>
              <w:rPr>
                <w:rFonts w:cstheme="minorHAnsi"/>
                <w:color w:val="000000"/>
                <w:kern w:val="0"/>
                <w:sz w:val="24"/>
                <w:szCs w:val="24"/>
              </w:rPr>
              <w:t xml:space="preserve"> </w:t>
            </w:r>
            <w:r w:rsidRPr="00DC0DB3">
              <w:rPr>
                <w:rFonts w:cstheme="minorHAnsi"/>
                <w:color w:val="000000"/>
                <w:kern w:val="0"/>
                <w:sz w:val="24"/>
                <w:szCs w:val="24"/>
              </w:rPr>
              <w:t>schools,</w:t>
            </w:r>
            <w:r>
              <w:rPr>
                <w:rFonts w:cstheme="minorHAnsi"/>
                <w:color w:val="000000"/>
                <w:kern w:val="0"/>
                <w:sz w:val="24"/>
                <w:szCs w:val="24"/>
              </w:rPr>
              <w:t xml:space="preserve"> </w:t>
            </w:r>
            <w:r w:rsidRPr="00DC0DB3">
              <w:rPr>
                <w:rFonts w:cstheme="minorHAnsi"/>
                <w:color w:val="000000"/>
                <w:kern w:val="0"/>
                <w:sz w:val="24"/>
                <w:szCs w:val="24"/>
              </w:rPr>
              <w:t>colleges, criminal justice, and probation), with a focus on youth and</w:t>
            </w:r>
            <w:r>
              <w:rPr>
                <w:rFonts w:cstheme="minorHAnsi"/>
                <w:color w:val="000000"/>
                <w:kern w:val="0"/>
                <w:sz w:val="24"/>
                <w:szCs w:val="24"/>
              </w:rPr>
              <w:t xml:space="preserve"> </w:t>
            </w:r>
            <w:r w:rsidRPr="00DC0DB3">
              <w:rPr>
                <w:rFonts w:cstheme="minorHAnsi"/>
                <w:color w:val="000000"/>
                <w:kern w:val="0"/>
                <w:sz w:val="24"/>
                <w:szCs w:val="24"/>
              </w:rPr>
              <w:t>young adults when transition from misuse to opioid disorder is common.</w:t>
            </w:r>
          </w:p>
        </w:tc>
      </w:tr>
      <w:tr w:rsidR="00DC0DB3" w14:paraId="2DD429E6" w14:textId="77777777" w:rsidTr="00DC0DB3">
        <w:trPr>
          <w:trHeight w:val="440"/>
        </w:trPr>
        <w:tc>
          <w:tcPr>
            <w:tcW w:w="715" w:type="dxa"/>
          </w:tcPr>
          <w:p w14:paraId="1711F456" w14:textId="02C9600A"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851076077"/>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tc>
        <w:tc>
          <w:tcPr>
            <w:tcW w:w="9355" w:type="dxa"/>
          </w:tcPr>
          <w:p w14:paraId="26D75492" w14:textId="3B10ACDE" w:rsidR="00DC0DB3" w:rsidRP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Purchase automated versions of SBIRT and support ongoing costs of the</w:t>
            </w:r>
            <w:r>
              <w:rPr>
                <w:rFonts w:cstheme="minorHAnsi"/>
                <w:color w:val="000000"/>
                <w:kern w:val="0"/>
                <w:sz w:val="24"/>
                <w:szCs w:val="24"/>
              </w:rPr>
              <w:t xml:space="preserve"> </w:t>
            </w:r>
            <w:r w:rsidRPr="00DC0DB3">
              <w:rPr>
                <w:rFonts w:cstheme="minorHAnsi"/>
                <w:color w:val="000000"/>
                <w:kern w:val="0"/>
                <w:sz w:val="24"/>
                <w:szCs w:val="24"/>
              </w:rPr>
              <w:t>technology.</w:t>
            </w:r>
          </w:p>
        </w:tc>
      </w:tr>
      <w:tr w:rsidR="00DC0DB3" w14:paraId="506D8538" w14:textId="77777777" w:rsidTr="00DC0DB3">
        <w:tc>
          <w:tcPr>
            <w:tcW w:w="715" w:type="dxa"/>
          </w:tcPr>
          <w:p w14:paraId="52216B79" w14:textId="77777777"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2008970698"/>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p w14:paraId="3F58339F" w14:textId="77777777" w:rsidR="00DC0DB3" w:rsidRDefault="00DC0DB3" w:rsidP="009C2B5C">
            <w:pPr>
              <w:tabs>
                <w:tab w:val="left" w:pos="2568"/>
              </w:tabs>
              <w:autoSpaceDE w:val="0"/>
              <w:autoSpaceDN w:val="0"/>
              <w:adjustRightInd w:val="0"/>
              <w:rPr>
                <w:rFonts w:cstheme="minorHAnsi"/>
                <w:color w:val="000000"/>
                <w:kern w:val="0"/>
                <w:sz w:val="28"/>
                <w:szCs w:val="28"/>
              </w:rPr>
            </w:pPr>
          </w:p>
        </w:tc>
        <w:tc>
          <w:tcPr>
            <w:tcW w:w="9355" w:type="dxa"/>
          </w:tcPr>
          <w:p w14:paraId="35C13726" w14:textId="278C18F9" w:rsidR="00DC0DB3" w:rsidRP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Expand services such as navigators and on-call teams to begin MOUD in hospital</w:t>
            </w:r>
            <w:r>
              <w:rPr>
                <w:rFonts w:cstheme="minorHAnsi"/>
                <w:color w:val="000000"/>
                <w:kern w:val="0"/>
                <w:sz w:val="24"/>
                <w:szCs w:val="24"/>
              </w:rPr>
              <w:t xml:space="preserve"> </w:t>
            </w:r>
            <w:r w:rsidRPr="00DC0DB3">
              <w:rPr>
                <w:rFonts w:cstheme="minorHAnsi"/>
                <w:color w:val="000000"/>
                <w:kern w:val="0"/>
                <w:sz w:val="24"/>
                <w:szCs w:val="24"/>
              </w:rPr>
              <w:t>emergency departments.</w:t>
            </w:r>
          </w:p>
        </w:tc>
      </w:tr>
      <w:tr w:rsidR="00DC0DB3" w14:paraId="70D6D0F8" w14:textId="77777777" w:rsidTr="00DC0DB3">
        <w:tc>
          <w:tcPr>
            <w:tcW w:w="715" w:type="dxa"/>
          </w:tcPr>
          <w:p w14:paraId="6E38595E" w14:textId="77777777"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834068801"/>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p w14:paraId="149C9C13" w14:textId="77777777" w:rsidR="00DC0DB3" w:rsidRDefault="00DC0DB3" w:rsidP="009C2B5C">
            <w:pPr>
              <w:tabs>
                <w:tab w:val="left" w:pos="2568"/>
              </w:tabs>
              <w:autoSpaceDE w:val="0"/>
              <w:autoSpaceDN w:val="0"/>
              <w:adjustRightInd w:val="0"/>
              <w:rPr>
                <w:rFonts w:cstheme="minorHAnsi"/>
                <w:color w:val="000000"/>
                <w:kern w:val="0"/>
                <w:sz w:val="28"/>
                <w:szCs w:val="28"/>
              </w:rPr>
            </w:pPr>
          </w:p>
        </w:tc>
        <w:tc>
          <w:tcPr>
            <w:tcW w:w="9355" w:type="dxa"/>
          </w:tcPr>
          <w:p w14:paraId="530D52B0" w14:textId="77777777" w:rsid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Provide training for emergency room personnel treating opioid overdose patients</w:t>
            </w:r>
            <w:r>
              <w:rPr>
                <w:rFonts w:cstheme="minorHAnsi"/>
                <w:color w:val="000000"/>
                <w:kern w:val="0"/>
                <w:sz w:val="24"/>
                <w:szCs w:val="24"/>
              </w:rPr>
              <w:t xml:space="preserve"> </w:t>
            </w:r>
            <w:r w:rsidRPr="00DC0DB3">
              <w:rPr>
                <w:rFonts w:cstheme="minorHAnsi"/>
                <w:color w:val="000000"/>
                <w:kern w:val="0"/>
                <w:sz w:val="24"/>
                <w:szCs w:val="24"/>
              </w:rPr>
              <w:t>on post-discharge planning, including community referrals for MOUD, recovery</w:t>
            </w:r>
            <w:r>
              <w:rPr>
                <w:rFonts w:cstheme="minorHAnsi"/>
                <w:color w:val="000000"/>
                <w:kern w:val="0"/>
                <w:sz w:val="24"/>
                <w:szCs w:val="24"/>
              </w:rPr>
              <w:t xml:space="preserve"> </w:t>
            </w:r>
            <w:r w:rsidRPr="00DC0DB3">
              <w:rPr>
                <w:rFonts w:cstheme="minorHAnsi"/>
                <w:color w:val="000000"/>
                <w:kern w:val="0"/>
                <w:sz w:val="24"/>
                <w:szCs w:val="24"/>
              </w:rPr>
              <w:t>case management or support services.</w:t>
            </w:r>
          </w:p>
          <w:p w14:paraId="571C3980" w14:textId="769D9992" w:rsidR="00903A16" w:rsidRPr="00903A16" w:rsidRDefault="00903A16" w:rsidP="00DC0DB3">
            <w:pPr>
              <w:autoSpaceDE w:val="0"/>
              <w:autoSpaceDN w:val="0"/>
              <w:adjustRightInd w:val="0"/>
              <w:rPr>
                <w:rFonts w:cstheme="minorHAnsi"/>
                <w:color w:val="000000"/>
                <w:kern w:val="0"/>
                <w:sz w:val="16"/>
                <w:szCs w:val="16"/>
              </w:rPr>
            </w:pPr>
          </w:p>
        </w:tc>
      </w:tr>
      <w:tr w:rsidR="00DC0DB3" w14:paraId="5119FB80" w14:textId="77777777" w:rsidTr="00903A16">
        <w:trPr>
          <w:trHeight w:val="980"/>
        </w:trPr>
        <w:tc>
          <w:tcPr>
            <w:tcW w:w="715" w:type="dxa"/>
          </w:tcPr>
          <w:p w14:paraId="01256CBE" w14:textId="77777777"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82579889"/>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p w14:paraId="7C1BA264" w14:textId="77777777" w:rsidR="00DC0DB3" w:rsidRDefault="00DC0DB3" w:rsidP="009C2B5C">
            <w:pPr>
              <w:tabs>
                <w:tab w:val="left" w:pos="2568"/>
              </w:tabs>
              <w:autoSpaceDE w:val="0"/>
              <w:autoSpaceDN w:val="0"/>
              <w:adjustRightInd w:val="0"/>
              <w:rPr>
                <w:rFonts w:cstheme="minorHAnsi"/>
                <w:color w:val="000000"/>
                <w:kern w:val="0"/>
                <w:sz w:val="28"/>
                <w:szCs w:val="28"/>
              </w:rPr>
            </w:pPr>
          </w:p>
        </w:tc>
        <w:tc>
          <w:tcPr>
            <w:tcW w:w="9355" w:type="dxa"/>
          </w:tcPr>
          <w:p w14:paraId="4B31D089" w14:textId="15FA51C1" w:rsidR="00DC0DB3" w:rsidRP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Support hospital programs that transition persons with OUD and any co-occurring</w:t>
            </w:r>
            <w:r>
              <w:rPr>
                <w:rFonts w:cstheme="minorHAnsi"/>
                <w:color w:val="000000"/>
                <w:kern w:val="0"/>
                <w:sz w:val="24"/>
                <w:szCs w:val="24"/>
              </w:rPr>
              <w:t xml:space="preserve"> </w:t>
            </w:r>
            <w:r w:rsidRPr="00DC0DB3">
              <w:rPr>
                <w:rFonts w:cstheme="minorHAnsi"/>
                <w:color w:val="000000"/>
                <w:kern w:val="0"/>
                <w:sz w:val="24"/>
                <w:szCs w:val="24"/>
              </w:rPr>
              <w:t>SUD/MH conditions, or persons who have experienced an opioid overdose, into</w:t>
            </w:r>
            <w:r>
              <w:rPr>
                <w:rFonts w:cstheme="minorHAnsi"/>
                <w:color w:val="000000"/>
                <w:kern w:val="0"/>
                <w:sz w:val="24"/>
                <w:szCs w:val="24"/>
              </w:rPr>
              <w:t xml:space="preserve"> </w:t>
            </w:r>
            <w:r w:rsidRPr="00DC0DB3">
              <w:rPr>
                <w:rFonts w:cstheme="minorHAnsi"/>
                <w:color w:val="000000"/>
                <w:kern w:val="0"/>
                <w:sz w:val="24"/>
                <w:szCs w:val="24"/>
              </w:rPr>
              <w:t>clinically appropriate follow-up care through a bridge clinic or similar approach.</w:t>
            </w:r>
          </w:p>
        </w:tc>
      </w:tr>
      <w:tr w:rsidR="00DC0DB3" w14:paraId="0EC017D5" w14:textId="77777777" w:rsidTr="00DC0DB3">
        <w:trPr>
          <w:trHeight w:val="998"/>
        </w:trPr>
        <w:tc>
          <w:tcPr>
            <w:tcW w:w="715" w:type="dxa"/>
          </w:tcPr>
          <w:p w14:paraId="10702812" w14:textId="77777777"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663904803"/>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p w14:paraId="7BB5C511" w14:textId="77777777" w:rsidR="00DC0DB3" w:rsidRDefault="00DC0DB3" w:rsidP="009C2B5C">
            <w:pPr>
              <w:tabs>
                <w:tab w:val="left" w:pos="2568"/>
              </w:tabs>
              <w:autoSpaceDE w:val="0"/>
              <w:autoSpaceDN w:val="0"/>
              <w:adjustRightInd w:val="0"/>
              <w:rPr>
                <w:rFonts w:cstheme="minorHAnsi"/>
                <w:color w:val="000000"/>
                <w:kern w:val="0"/>
                <w:sz w:val="28"/>
                <w:szCs w:val="28"/>
              </w:rPr>
            </w:pPr>
          </w:p>
        </w:tc>
        <w:tc>
          <w:tcPr>
            <w:tcW w:w="9355" w:type="dxa"/>
          </w:tcPr>
          <w:p w14:paraId="0756246D" w14:textId="0B9E043A" w:rsidR="00DC0DB3" w:rsidRP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Support crisis stabilization centers that serve as an alternative to hospital</w:t>
            </w:r>
            <w:r>
              <w:rPr>
                <w:rFonts w:cstheme="minorHAnsi"/>
                <w:color w:val="000000"/>
                <w:kern w:val="0"/>
                <w:sz w:val="24"/>
                <w:szCs w:val="24"/>
              </w:rPr>
              <w:t xml:space="preserve"> </w:t>
            </w:r>
            <w:r w:rsidRPr="00DC0DB3">
              <w:rPr>
                <w:rFonts w:cstheme="minorHAnsi"/>
                <w:color w:val="000000"/>
                <w:kern w:val="0"/>
                <w:sz w:val="24"/>
                <w:szCs w:val="24"/>
              </w:rPr>
              <w:t>emergency departments for persons with OUD and any co-occurring SUD/MH</w:t>
            </w:r>
            <w:r>
              <w:rPr>
                <w:rFonts w:cstheme="minorHAnsi"/>
                <w:color w:val="000000"/>
                <w:kern w:val="0"/>
                <w:sz w:val="24"/>
                <w:szCs w:val="24"/>
              </w:rPr>
              <w:t xml:space="preserve"> </w:t>
            </w:r>
            <w:r w:rsidRPr="00DC0DB3">
              <w:rPr>
                <w:rFonts w:cstheme="minorHAnsi"/>
                <w:color w:val="000000"/>
                <w:kern w:val="0"/>
                <w:sz w:val="24"/>
                <w:szCs w:val="24"/>
              </w:rPr>
              <w:t>conditions or persons that have experienced an opioid overdose.</w:t>
            </w:r>
          </w:p>
        </w:tc>
      </w:tr>
      <w:tr w:rsidR="00DC0DB3" w14:paraId="2A6FB6DB" w14:textId="77777777" w:rsidTr="00DC0DB3">
        <w:trPr>
          <w:trHeight w:val="1007"/>
        </w:trPr>
        <w:tc>
          <w:tcPr>
            <w:tcW w:w="715" w:type="dxa"/>
          </w:tcPr>
          <w:p w14:paraId="4278CD06" w14:textId="77777777"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1937477904"/>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p w14:paraId="7A5EFCA0" w14:textId="77777777" w:rsidR="00DC0DB3" w:rsidRDefault="00DC0DB3" w:rsidP="009C2B5C">
            <w:pPr>
              <w:tabs>
                <w:tab w:val="left" w:pos="2568"/>
              </w:tabs>
              <w:autoSpaceDE w:val="0"/>
              <w:autoSpaceDN w:val="0"/>
              <w:adjustRightInd w:val="0"/>
              <w:rPr>
                <w:rFonts w:cstheme="minorHAnsi"/>
                <w:color w:val="000000"/>
                <w:kern w:val="0"/>
                <w:sz w:val="28"/>
                <w:szCs w:val="28"/>
              </w:rPr>
            </w:pPr>
          </w:p>
        </w:tc>
        <w:tc>
          <w:tcPr>
            <w:tcW w:w="9355" w:type="dxa"/>
          </w:tcPr>
          <w:p w14:paraId="290E7372" w14:textId="5B591BDA" w:rsidR="00DC0DB3" w:rsidRP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Support the work of Emergency Medical Systems, including peer support</w:t>
            </w:r>
            <w:r>
              <w:rPr>
                <w:rFonts w:cstheme="minorHAnsi"/>
                <w:color w:val="000000"/>
                <w:kern w:val="0"/>
                <w:sz w:val="24"/>
                <w:szCs w:val="24"/>
              </w:rPr>
              <w:t xml:space="preserve"> </w:t>
            </w:r>
            <w:r w:rsidRPr="00DC0DB3">
              <w:rPr>
                <w:rFonts w:cstheme="minorHAnsi"/>
                <w:color w:val="000000"/>
                <w:kern w:val="0"/>
                <w:sz w:val="24"/>
                <w:szCs w:val="24"/>
              </w:rPr>
              <w:t>specialists, to connect individuals to treatment or other appropriate services</w:t>
            </w:r>
            <w:r>
              <w:rPr>
                <w:rFonts w:cstheme="minorHAnsi"/>
                <w:color w:val="000000"/>
                <w:kern w:val="0"/>
                <w:sz w:val="24"/>
                <w:szCs w:val="24"/>
              </w:rPr>
              <w:t xml:space="preserve"> </w:t>
            </w:r>
            <w:r w:rsidRPr="00DC0DB3">
              <w:rPr>
                <w:rFonts w:cstheme="minorHAnsi"/>
                <w:color w:val="000000"/>
                <w:kern w:val="0"/>
                <w:sz w:val="24"/>
                <w:szCs w:val="24"/>
              </w:rPr>
              <w:t>following an opioid overdose or other opioid-related adverse event.</w:t>
            </w:r>
          </w:p>
        </w:tc>
      </w:tr>
      <w:tr w:rsidR="00DC0DB3" w14:paraId="4EB4147E" w14:textId="77777777" w:rsidTr="00DC0DB3">
        <w:trPr>
          <w:trHeight w:val="1295"/>
        </w:trPr>
        <w:tc>
          <w:tcPr>
            <w:tcW w:w="715" w:type="dxa"/>
          </w:tcPr>
          <w:p w14:paraId="64666CBE" w14:textId="77777777"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1589351568"/>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p w14:paraId="1AC6AC41" w14:textId="77777777" w:rsidR="00DC0DB3" w:rsidRDefault="00DC0DB3" w:rsidP="009C2B5C">
            <w:pPr>
              <w:tabs>
                <w:tab w:val="left" w:pos="2568"/>
              </w:tabs>
              <w:autoSpaceDE w:val="0"/>
              <w:autoSpaceDN w:val="0"/>
              <w:adjustRightInd w:val="0"/>
              <w:rPr>
                <w:rFonts w:cstheme="minorHAnsi"/>
                <w:color w:val="000000"/>
                <w:kern w:val="0"/>
                <w:sz w:val="28"/>
                <w:szCs w:val="28"/>
              </w:rPr>
            </w:pPr>
          </w:p>
        </w:tc>
        <w:tc>
          <w:tcPr>
            <w:tcW w:w="9355" w:type="dxa"/>
          </w:tcPr>
          <w:p w14:paraId="52CAF209" w14:textId="79D7A2FA" w:rsidR="00DC0DB3" w:rsidRP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Provide funding for peer support specialists or recovery coaches in emergency</w:t>
            </w:r>
            <w:r>
              <w:rPr>
                <w:rFonts w:cstheme="minorHAnsi"/>
                <w:color w:val="000000"/>
                <w:kern w:val="0"/>
                <w:sz w:val="24"/>
                <w:szCs w:val="24"/>
              </w:rPr>
              <w:t xml:space="preserve"> </w:t>
            </w:r>
            <w:r w:rsidRPr="00DC0DB3">
              <w:rPr>
                <w:rFonts w:cstheme="minorHAnsi"/>
                <w:color w:val="000000"/>
                <w:kern w:val="0"/>
                <w:sz w:val="24"/>
                <w:szCs w:val="24"/>
              </w:rPr>
              <w:t>departments, detox facilities, recovery centers, recovery housing, or similar</w:t>
            </w:r>
            <w:r>
              <w:rPr>
                <w:rFonts w:cstheme="minorHAnsi"/>
                <w:color w:val="000000"/>
                <w:kern w:val="0"/>
                <w:sz w:val="24"/>
                <w:szCs w:val="24"/>
              </w:rPr>
              <w:t xml:space="preserve"> </w:t>
            </w:r>
            <w:r w:rsidRPr="00DC0DB3">
              <w:rPr>
                <w:rFonts w:cstheme="minorHAnsi"/>
                <w:color w:val="000000"/>
                <w:kern w:val="0"/>
                <w:sz w:val="24"/>
                <w:szCs w:val="24"/>
              </w:rPr>
              <w:t>settings; offer services, supports, or connections to care to persons with OUD</w:t>
            </w:r>
            <w:r>
              <w:rPr>
                <w:rFonts w:cstheme="minorHAnsi"/>
                <w:color w:val="000000"/>
                <w:kern w:val="0"/>
                <w:sz w:val="24"/>
                <w:szCs w:val="24"/>
              </w:rPr>
              <w:t xml:space="preserve"> </w:t>
            </w:r>
            <w:r w:rsidRPr="00DC0DB3">
              <w:rPr>
                <w:rFonts w:cstheme="minorHAnsi"/>
                <w:color w:val="000000"/>
                <w:kern w:val="0"/>
                <w:sz w:val="24"/>
                <w:szCs w:val="24"/>
              </w:rPr>
              <w:t>and any co-occurring SUD/MH conditions or to persons who have experienced</w:t>
            </w:r>
            <w:r>
              <w:rPr>
                <w:rFonts w:cstheme="minorHAnsi"/>
                <w:color w:val="000000"/>
                <w:kern w:val="0"/>
                <w:sz w:val="24"/>
                <w:szCs w:val="24"/>
              </w:rPr>
              <w:t xml:space="preserve"> </w:t>
            </w:r>
            <w:r w:rsidRPr="00DC0DB3">
              <w:rPr>
                <w:rFonts w:cstheme="minorHAnsi"/>
                <w:color w:val="000000"/>
                <w:kern w:val="0"/>
                <w:sz w:val="24"/>
                <w:szCs w:val="24"/>
              </w:rPr>
              <w:t>an opioid overdose.</w:t>
            </w:r>
          </w:p>
        </w:tc>
      </w:tr>
      <w:tr w:rsidR="00DC0DB3" w14:paraId="693BA5FA" w14:textId="77777777" w:rsidTr="00DC0DB3">
        <w:trPr>
          <w:trHeight w:val="467"/>
        </w:trPr>
        <w:tc>
          <w:tcPr>
            <w:tcW w:w="715" w:type="dxa"/>
          </w:tcPr>
          <w:p w14:paraId="6D82FBB7" w14:textId="2846BA89"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1865660046"/>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tc>
        <w:tc>
          <w:tcPr>
            <w:tcW w:w="9355" w:type="dxa"/>
          </w:tcPr>
          <w:p w14:paraId="54FF826E" w14:textId="20164F67" w:rsidR="00DC0DB3" w:rsidRDefault="00DC0DB3" w:rsidP="009C2B5C">
            <w:pPr>
              <w:tabs>
                <w:tab w:val="left" w:pos="2568"/>
              </w:tabs>
              <w:autoSpaceDE w:val="0"/>
              <w:autoSpaceDN w:val="0"/>
              <w:adjustRightInd w:val="0"/>
              <w:rPr>
                <w:rFonts w:cstheme="minorHAnsi"/>
                <w:color w:val="000000"/>
                <w:kern w:val="0"/>
                <w:sz w:val="28"/>
                <w:szCs w:val="28"/>
              </w:rPr>
            </w:pPr>
            <w:r w:rsidRPr="00DC0DB3">
              <w:rPr>
                <w:rFonts w:cstheme="minorHAnsi"/>
                <w:color w:val="000000"/>
                <w:kern w:val="0"/>
                <w:sz w:val="24"/>
                <w:szCs w:val="24"/>
              </w:rPr>
              <w:t>Expand warm hand-off services to transition to recovery services.</w:t>
            </w:r>
          </w:p>
        </w:tc>
      </w:tr>
      <w:tr w:rsidR="00DC0DB3" w14:paraId="5EE2EE9F" w14:textId="77777777" w:rsidTr="00903A16">
        <w:trPr>
          <w:trHeight w:val="953"/>
        </w:trPr>
        <w:tc>
          <w:tcPr>
            <w:tcW w:w="715" w:type="dxa"/>
          </w:tcPr>
          <w:p w14:paraId="4EAD513B" w14:textId="77777777"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1449579188"/>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p w14:paraId="305B56DE" w14:textId="77777777" w:rsidR="00DC0DB3" w:rsidRDefault="00DC0DB3" w:rsidP="009C2B5C">
            <w:pPr>
              <w:tabs>
                <w:tab w:val="left" w:pos="2568"/>
              </w:tabs>
              <w:autoSpaceDE w:val="0"/>
              <w:autoSpaceDN w:val="0"/>
              <w:adjustRightInd w:val="0"/>
              <w:rPr>
                <w:rFonts w:cstheme="minorHAnsi"/>
                <w:color w:val="000000"/>
                <w:kern w:val="0"/>
                <w:sz w:val="28"/>
                <w:szCs w:val="28"/>
              </w:rPr>
            </w:pPr>
          </w:p>
        </w:tc>
        <w:tc>
          <w:tcPr>
            <w:tcW w:w="9355" w:type="dxa"/>
          </w:tcPr>
          <w:p w14:paraId="3B203D78" w14:textId="195B320D" w:rsidR="00DC0DB3" w:rsidRP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Create or support school-based contacts that parents can engage with to seek</w:t>
            </w:r>
            <w:r>
              <w:rPr>
                <w:rFonts w:cstheme="minorHAnsi"/>
                <w:color w:val="000000"/>
                <w:kern w:val="0"/>
                <w:sz w:val="24"/>
                <w:szCs w:val="24"/>
              </w:rPr>
              <w:t xml:space="preserve"> </w:t>
            </w:r>
            <w:r w:rsidRPr="00DC0DB3">
              <w:rPr>
                <w:rFonts w:cstheme="minorHAnsi"/>
                <w:color w:val="000000"/>
                <w:kern w:val="0"/>
                <w:sz w:val="24"/>
                <w:szCs w:val="24"/>
              </w:rPr>
              <w:t>immediate treatment services for their child; and support prevention, intervention,</w:t>
            </w:r>
            <w:r>
              <w:rPr>
                <w:rFonts w:cstheme="minorHAnsi"/>
                <w:color w:val="000000"/>
                <w:kern w:val="0"/>
                <w:sz w:val="24"/>
                <w:szCs w:val="24"/>
              </w:rPr>
              <w:t xml:space="preserve"> </w:t>
            </w:r>
            <w:r w:rsidRPr="00DC0DB3">
              <w:rPr>
                <w:rFonts w:cstheme="minorHAnsi"/>
                <w:color w:val="000000"/>
                <w:kern w:val="0"/>
                <w:sz w:val="24"/>
                <w:szCs w:val="24"/>
              </w:rPr>
              <w:t>treatment, and recovery programs focused on young people.</w:t>
            </w:r>
          </w:p>
        </w:tc>
      </w:tr>
      <w:tr w:rsidR="00DC0DB3" w14:paraId="38F9D0FC" w14:textId="77777777" w:rsidTr="00903A16">
        <w:trPr>
          <w:trHeight w:val="422"/>
        </w:trPr>
        <w:tc>
          <w:tcPr>
            <w:tcW w:w="715" w:type="dxa"/>
          </w:tcPr>
          <w:p w14:paraId="42E93549" w14:textId="2BEE79BB" w:rsidR="00DC0DB3" w:rsidRPr="00903A16" w:rsidRDefault="0090270B" w:rsidP="00903A16">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735860604"/>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tc>
        <w:tc>
          <w:tcPr>
            <w:tcW w:w="9355" w:type="dxa"/>
          </w:tcPr>
          <w:p w14:paraId="07ADFE1A" w14:textId="66616B1D" w:rsidR="00DC0DB3" w:rsidRDefault="00DC0DB3" w:rsidP="009C2B5C">
            <w:pPr>
              <w:tabs>
                <w:tab w:val="left" w:pos="2568"/>
              </w:tabs>
              <w:autoSpaceDE w:val="0"/>
              <w:autoSpaceDN w:val="0"/>
              <w:adjustRightInd w:val="0"/>
              <w:rPr>
                <w:rFonts w:cstheme="minorHAnsi"/>
                <w:color w:val="000000"/>
                <w:kern w:val="0"/>
                <w:sz w:val="28"/>
                <w:szCs w:val="28"/>
              </w:rPr>
            </w:pPr>
            <w:r w:rsidRPr="00DC0DB3">
              <w:rPr>
                <w:rFonts w:cstheme="minorHAnsi"/>
                <w:color w:val="000000"/>
                <w:kern w:val="0"/>
                <w:sz w:val="24"/>
                <w:szCs w:val="24"/>
              </w:rPr>
              <w:t>Develop and support best practices on addressing OUD in the workplace.</w:t>
            </w:r>
          </w:p>
        </w:tc>
      </w:tr>
      <w:tr w:rsidR="00DC0DB3" w14:paraId="1048B080" w14:textId="77777777" w:rsidTr="00DC0DB3">
        <w:trPr>
          <w:trHeight w:val="395"/>
        </w:trPr>
        <w:tc>
          <w:tcPr>
            <w:tcW w:w="715" w:type="dxa"/>
          </w:tcPr>
          <w:p w14:paraId="62D32D76" w14:textId="0563416C"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421028563"/>
                <w14:checkbox>
                  <w14:checked w14:val="0"/>
                  <w14:checkedState w14:val="2612" w14:font="MS Gothic"/>
                  <w14:uncheckedState w14:val="2610" w14:font="MS Gothic"/>
                </w14:checkbox>
              </w:sdtPr>
              <w:sdtEndPr/>
              <w:sdtContent>
                <w:r w:rsidR="00DC0DB3" w:rsidRPr="00DC0DB3">
                  <w:rPr>
                    <w:rFonts w:ascii="Segoe UI Symbol" w:eastAsia="MS Gothic" w:hAnsi="Segoe UI Symbol" w:cs="Segoe UI Symbol"/>
                    <w:color w:val="000000"/>
                    <w:kern w:val="0"/>
                    <w:sz w:val="24"/>
                    <w:szCs w:val="24"/>
                  </w:rPr>
                  <w:t>☐</w:t>
                </w:r>
              </w:sdtContent>
            </w:sdt>
          </w:p>
        </w:tc>
        <w:tc>
          <w:tcPr>
            <w:tcW w:w="9355" w:type="dxa"/>
          </w:tcPr>
          <w:p w14:paraId="5A83E082" w14:textId="4649C40E" w:rsidR="00DC0DB3" w:rsidRDefault="00DC0DB3" w:rsidP="009C2B5C">
            <w:pPr>
              <w:tabs>
                <w:tab w:val="left" w:pos="2568"/>
              </w:tabs>
              <w:autoSpaceDE w:val="0"/>
              <w:autoSpaceDN w:val="0"/>
              <w:adjustRightInd w:val="0"/>
              <w:rPr>
                <w:rFonts w:cstheme="minorHAnsi"/>
                <w:color w:val="000000"/>
                <w:kern w:val="0"/>
                <w:sz w:val="28"/>
                <w:szCs w:val="28"/>
              </w:rPr>
            </w:pPr>
            <w:r w:rsidRPr="00DC0DB3">
              <w:rPr>
                <w:rFonts w:cstheme="minorHAnsi"/>
                <w:color w:val="000000"/>
                <w:kern w:val="0"/>
                <w:sz w:val="24"/>
                <w:szCs w:val="24"/>
              </w:rPr>
              <w:t>Support assistance programs for health care providers with OUD.</w:t>
            </w:r>
          </w:p>
        </w:tc>
      </w:tr>
      <w:tr w:rsidR="00DC0DB3" w14:paraId="34E1F090" w14:textId="77777777" w:rsidTr="004B4B2B">
        <w:trPr>
          <w:trHeight w:val="953"/>
        </w:trPr>
        <w:tc>
          <w:tcPr>
            <w:tcW w:w="715" w:type="dxa"/>
          </w:tcPr>
          <w:p w14:paraId="14F7F43A" w14:textId="2BBFBFE9" w:rsidR="00DC0DB3" w:rsidRPr="00DC0DB3" w:rsidRDefault="0090270B" w:rsidP="00DC0DB3">
            <w:pPr>
              <w:autoSpaceDE w:val="0"/>
              <w:autoSpaceDN w:val="0"/>
              <w:adjustRightInd w:val="0"/>
              <w:jc w:val="right"/>
              <w:rPr>
                <w:rFonts w:cstheme="minorHAnsi"/>
                <w:color w:val="000000"/>
                <w:kern w:val="0"/>
                <w:sz w:val="24"/>
                <w:szCs w:val="24"/>
              </w:rPr>
            </w:pPr>
            <w:sdt>
              <w:sdtPr>
                <w:rPr>
                  <w:rFonts w:cstheme="minorHAnsi"/>
                  <w:color w:val="000000"/>
                  <w:kern w:val="0"/>
                  <w:sz w:val="24"/>
                  <w:szCs w:val="24"/>
                </w:rPr>
                <w:id w:val="253092236"/>
                <w14:checkbox>
                  <w14:checked w14:val="0"/>
                  <w14:checkedState w14:val="2612" w14:font="MS Gothic"/>
                  <w14:uncheckedState w14:val="2610" w14:font="MS Gothic"/>
                </w14:checkbox>
              </w:sdtPr>
              <w:sdtEndPr/>
              <w:sdtContent>
                <w:r w:rsidR="00720B63">
                  <w:rPr>
                    <w:rFonts w:ascii="MS Gothic" w:eastAsia="MS Gothic" w:hAnsi="MS Gothic" w:cstheme="minorHAnsi" w:hint="eastAsia"/>
                    <w:color w:val="000000"/>
                    <w:kern w:val="0"/>
                    <w:sz w:val="24"/>
                    <w:szCs w:val="24"/>
                  </w:rPr>
                  <w:t>☐</w:t>
                </w:r>
              </w:sdtContent>
            </w:sdt>
          </w:p>
          <w:p w14:paraId="4FA7C6BC" w14:textId="77777777" w:rsidR="00DC0DB3" w:rsidRDefault="00DC0DB3" w:rsidP="009C2B5C">
            <w:pPr>
              <w:tabs>
                <w:tab w:val="left" w:pos="2568"/>
              </w:tabs>
              <w:autoSpaceDE w:val="0"/>
              <w:autoSpaceDN w:val="0"/>
              <w:adjustRightInd w:val="0"/>
              <w:rPr>
                <w:rFonts w:cstheme="minorHAnsi"/>
                <w:color w:val="000000"/>
                <w:kern w:val="0"/>
                <w:sz w:val="28"/>
                <w:szCs w:val="28"/>
              </w:rPr>
            </w:pPr>
          </w:p>
        </w:tc>
        <w:tc>
          <w:tcPr>
            <w:tcW w:w="9355" w:type="dxa"/>
          </w:tcPr>
          <w:p w14:paraId="6C0D834B" w14:textId="77777777" w:rsidR="00DC0DB3" w:rsidRP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Support centralized call centers that provide information and connections to</w:t>
            </w:r>
          </w:p>
          <w:p w14:paraId="5D72B893" w14:textId="77777777" w:rsidR="00DC0DB3" w:rsidRPr="00DC0DB3" w:rsidRDefault="00DC0DB3" w:rsidP="00DC0DB3">
            <w:pPr>
              <w:autoSpaceDE w:val="0"/>
              <w:autoSpaceDN w:val="0"/>
              <w:adjustRightInd w:val="0"/>
              <w:rPr>
                <w:rFonts w:cstheme="minorHAnsi"/>
                <w:color w:val="000000"/>
                <w:kern w:val="0"/>
                <w:sz w:val="24"/>
                <w:szCs w:val="24"/>
              </w:rPr>
            </w:pPr>
            <w:r w:rsidRPr="00DC0DB3">
              <w:rPr>
                <w:rFonts w:cstheme="minorHAnsi"/>
                <w:color w:val="000000"/>
                <w:kern w:val="0"/>
                <w:sz w:val="24"/>
                <w:szCs w:val="24"/>
              </w:rPr>
              <w:t>appropriate services and supports for persons with OUD and any co-occurring</w:t>
            </w:r>
          </w:p>
          <w:p w14:paraId="728008E3" w14:textId="7E5442B5" w:rsidR="00DC0DB3" w:rsidRPr="00DC0DB3" w:rsidRDefault="00DC0DB3" w:rsidP="00DC0DB3">
            <w:pPr>
              <w:tabs>
                <w:tab w:val="left" w:pos="2568"/>
              </w:tabs>
              <w:autoSpaceDE w:val="0"/>
              <w:autoSpaceDN w:val="0"/>
              <w:adjustRightInd w:val="0"/>
              <w:rPr>
                <w:rFonts w:cstheme="minorHAnsi"/>
                <w:color w:val="000000"/>
                <w:kern w:val="0"/>
                <w:sz w:val="24"/>
                <w:szCs w:val="24"/>
              </w:rPr>
            </w:pPr>
            <w:r w:rsidRPr="00DC0DB3">
              <w:rPr>
                <w:rFonts w:cstheme="minorHAnsi"/>
                <w:color w:val="000000"/>
                <w:kern w:val="0"/>
                <w:sz w:val="24"/>
                <w:szCs w:val="24"/>
              </w:rPr>
              <w:t>SUD/MH conditions.</w:t>
            </w:r>
          </w:p>
        </w:tc>
      </w:tr>
    </w:tbl>
    <w:p w14:paraId="2B419E5A" w14:textId="01CA9949" w:rsidR="00EF4A92" w:rsidRPr="006409BF" w:rsidRDefault="00EF4A92" w:rsidP="00574B27">
      <w:pPr>
        <w:shd w:val="clear" w:color="auto" w:fill="FFFFFF"/>
        <w:spacing w:before="480" w:after="120" w:line="240" w:lineRule="auto"/>
        <w:rPr>
          <w:rFonts w:eastAsia="Times New Roman" w:cstheme="minorHAnsi"/>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Address the Needs of Criminal Justice-Involved Persons</w:t>
      </w:r>
      <w:r w:rsidRPr="00BE16BF">
        <w:rPr>
          <w:rFonts w:eastAsia="Times New Roman" w:cstheme="minorHAnsi"/>
          <w:color w:val="393939"/>
          <w:kern w:val="0"/>
          <w:sz w:val="28"/>
          <w:szCs w:val="28"/>
          <w14:ligatures w14:val="none"/>
        </w:rPr>
        <w:t xml:space="preserve"> strategy(ies)</w:t>
      </w:r>
    </w:p>
    <w:tbl>
      <w:tblPr>
        <w:tblStyle w:val="TableGrid"/>
        <w:tblW w:w="0" w:type="auto"/>
        <w:tblLook w:val="04A0" w:firstRow="1" w:lastRow="0" w:firstColumn="1" w:lastColumn="0" w:noHBand="0" w:noVBand="1"/>
      </w:tblPr>
      <w:tblGrid>
        <w:gridCol w:w="715"/>
        <w:gridCol w:w="9355"/>
      </w:tblGrid>
      <w:tr w:rsidR="004B4B2B" w14:paraId="125C8653" w14:textId="77777777" w:rsidTr="00235E13">
        <w:trPr>
          <w:trHeight w:val="665"/>
        </w:trPr>
        <w:tc>
          <w:tcPr>
            <w:tcW w:w="715" w:type="dxa"/>
          </w:tcPr>
          <w:p w14:paraId="24773C94" w14:textId="6F9008C7" w:rsidR="004B4B2B" w:rsidRPr="004B4B2B" w:rsidRDefault="0090270B" w:rsidP="004B4B2B">
            <w:pPr>
              <w:autoSpaceDE w:val="0"/>
              <w:autoSpaceDN w:val="0"/>
              <w:adjustRightInd w:val="0"/>
              <w:jc w:val="right"/>
              <w:rPr>
                <w:rFonts w:cstheme="minorHAnsi"/>
                <w:kern w:val="0"/>
                <w:sz w:val="24"/>
                <w:szCs w:val="24"/>
              </w:rPr>
            </w:pPr>
            <w:sdt>
              <w:sdtPr>
                <w:rPr>
                  <w:rFonts w:cstheme="minorHAnsi"/>
                  <w:kern w:val="0"/>
                  <w:sz w:val="28"/>
                  <w:szCs w:val="28"/>
                </w:rPr>
                <w:id w:val="-1742020635"/>
                <w14:checkbox>
                  <w14:checked w14:val="0"/>
                  <w14:checkedState w14:val="2612" w14:font="MS Gothic"/>
                  <w14:uncheckedState w14:val="2610" w14:font="MS Gothic"/>
                </w14:checkbox>
              </w:sdtPr>
              <w:sdtEndPr/>
              <w:sdtContent>
                <w:r w:rsidR="004B4B2B" w:rsidRPr="00BE16BF">
                  <w:rPr>
                    <w:rFonts w:ascii="Segoe UI Symbol" w:eastAsia="MS Gothic" w:hAnsi="Segoe UI Symbol" w:cs="Segoe UI Symbol"/>
                    <w:kern w:val="0"/>
                    <w:sz w:val="28"/>
                    <w:szCs w:val="28"/>
                  </w:rPr>
                  <w:t>☐</w:t>
                </w:r>
              </w:sdtContent>
            </w:sdt>
          </w:p>
        </w:tc>
        <w:tc>
          <w:tcPr>
            <w:tcW w:w="9355" w:type="dxa"/>
          </w:tcPr>
          <w:p w14:paraId="0D5BB5DD" w14:textId="56966235" w:rsidR="004B4B2B" w:rsidRPr="00235E13" w:rsidRDefault="004B4B2B" w:rsidP="00235E13">
            <w:pPr>
              <w:autoSpaceDE w:val="0"/>
              <w:autoSpaceDN w:val="0"/>
              <w:adjustRightInd w:val="0"/>
              <w:rPr>
                <w:rFonts w:cstheme="minorHAnsi"/>
                <w:kern w:val="0"/>
                <w:sz w:val="24"/>
                <w:szCs w:val="24"/>
              </w:rPr>
            </w:pPr>
            <w:r w:rsidRPr="004B4B2B">
              <w:rPr>
                <w:rFonts w:cstheme="minorHAnsi"/>
                <w:kern w:val="0"/>
                <w:sz w:val="24"/>
                <w:szCs w:val="24"/>
              </w:rPr>
              <w:t>Support pre-arrest or pre-arraignment diversion and deflection strategies for</w:t>
            </w:r>
            <w:r w:rsidR="00235E13">
              <w:rPr>
                <w:rFonts w:cstheme="minorHAnsi"/>
                <w:kern w:val="0"/>
                <w:sz w:val="24"/>
                <w:szCs w:val="24"/>
              </w:rPr>
              <w:t xml:space="preserve"> </w:t>
            </w:r>
            <w:r w:rsidRPr="004B4B2B">
              <w:rPr>
                <w:rFonts w:cstheme="minorHAnsi"/>
                <w:kern w:val="0"/>
                <w:sz w:val="24"/>
                <w:szCs w:val="24"/>
              </w:rPr>
              <w:t>persons with OUD and any co-occurring SUD/MH conditions, including</w:t>
            </w:r>
            <w:r w:rsidR="00235E13">
              <w:rPr>
                <w:rFonts w:cstheme="minorHAnsi"/>
                <w:kern w:val="0"/>
                <w:sz w:val="24"/>
                <w:szCs w:val="24"/>
              </w:rPr>
              <w:t xml:space="preserve"> </w:t>
            </w:r>
            <w:r w:rsidRPr="004B4B2B">
              <w:rPr>
                <w:rFonts w:cstheme="minorHAnsi"/>
                <w:kern w:val="0"/>
                <w:sz w:val="24"/>
                <w:szCs w:val="24"/>
              </w:rPr>
              <w:t>established strategies.</w:t>
            </w:r>
          </w:p>
        </w:tc>
      </w:tr>
      <w:tr w:rsidR="004B4B2B" w14:paraId="7BE16FC0" w14:textId="77777777" w:rsidTr="00235E13">
        <w:trPr>
          <w:trHeight w:val="620"/>
        </w:trPr>
        <w:tc>
          <w:tcPr>
            <w:tcW w:w="715" w:type="dxa"/>
          </w:tcPr>
          <w:p w14:paraId="0299E9FC" w14:textId="5836FD08" w:rsidR="004B4B2B" w:rsidRDefault="0090270B" w:rsidP="004B4B2B">
            <w:pPr>
              <w:tabs>
                <w:tab w:val="left" w:pos="2568"/>
              </w:tabs>
              <w:autoSpaceDE w:val="0"/>
              <w:autoSpaceDN w:val="0"/>
              <w:adjustRightInd w:val="0"/>
              <w:jc w:val="right"/>
              <w:rPr>
                <w:rFonts w:cstheme="minorHAnsi"/>
                <w:color w:val="000000"/>
                <w:kern w:val="0"/>
                <w:sz w:val="28"/>
                <w:szCs w:val="28"/>
              </w:rPr>
            </w:pPr>
            <w:sdt>
              <w:sdtPr>
                <w:rPr>
                  <w:rFonts w:cstheme="minorHAnsi"/>
                  <w:kern w:val="0"/>
                  <w:sz w:val="28"/>
                  <w:szCs w:val="28"/>
                </w:rPr>
                <w:id w:val="-1590997141"/>
                <w14:checkbox>
                  <w14:checked w14:val="0"/>
                  <w14:checkedState w14:val="2612" w14:font="MS Gothic"/>
                  <w14:uncheckedState w14:val="2610" w14:font="MS Gothic"/>
                </w14:checkbox>
              </w:sdtPr>
              <w:sdtEndPr/>
              <w:sdtContent>
                <w:r w:rsidR="004B4B2B" w:rsidRPr="00BE16BF">
                  <w:rPr>
                    <w:rFonts w:ascii="Segoe UI Symbol" w:eastAsia="MS Gothic" w:hAnsi="Segoe UI Symbol" w:cs="Segoe UI Symbol"/>
                    <w:kern w:val="0"/>
                    <w:sz w:val="28"/>
                    <w:szCs w:val="28"/>
                  </w:rPr>
                  <w:t>☐</w:t>
                </w:r>
              </w:sdtContent>
            </w:sdt>
          </w:p>
        </w:tc>
        <w:tc>
          <w:tcPr>
            <w:tcW w:w="9355" w:type="dxa"/>
          </w:tcPr>
          <w:p w14:paraId="65B21521" w14:textId="7B3EED35" w:rsidR="004B4B2B" w:rsidRPr="00235E13" w:rsidRDefault="004B4B2B" w:rsidP="00235E13">
            <w:pPr>
              <w:autoSpaceDE w:val="0"/>
              <w:autoSpaceDN w:val="0"/>
              <w:adjustRightInd w:val="0"/>
              <w:rPr>
                <w:rFonts w:cstheme="minorHAnsi"/>
                <w:color w:val="000000"/>
                <w:kern w:val="0"/>
                <w:sz w:val="24"/>
                <w:szCs w:val="24"/>
              </w:rPr>
            </w:pPr>
            <w:r w:rsidRPr="004B4B2B">
              <w:rPr>
                <w:rFonts w:cstheme="minorHAnsi"/>
                <w:color w:val="000000"/>
                <w:kern w:val="0"/>
                <w:sz w:val="24"/>
                <w:szCs w:val="24"/>
              </w:rPr>
              <w:t>Support pre-trial services that connect individuals with OUD and any cooccurring</w:t>
            </w:r>
            <w:r w:rsidR="00235E13">
              <w:rPr>
                <w:rFonts w:cstheme="minorHAnsi"/>
                <w:color w:val="000000"/>
                <w:kern w:val="0"/>
                <w:sz w:val="24"/>
                <w:szCs w:val="24"/>
              </w:rPr>
              <w:t xml:space="preserve"> </w:t>
            </w:r>
            <w:r w:rsidRPr="004B4B2B">
              <w:rPr>
                <w:rFonts w:cstheme="minorHAnsi"/>
                <w:color w:val="000000"/>
                <w:kern w:val="0"/>
                <w:sz w:val="24"/>
                <w:szCs w:val="24"/>
              </w:rPr>
              <w:t>SUD/MH conditions to evidence-informed treatment, including</w:t>
            </w:r>
            <w:r w:rsidR="00235E13">
              <w:rPr>
                <w:rFonts w:cstheme="minorHAnsi"/>
                <w:color w:val="000000"/>
                <w:kern w:val="0"/>
                <w:sz w:val="24"/>
                <w:szCs w:val="24"/>
              </w:rPr>
              <w:t xml:space="preserve"> </w:t>
            </w:r>
            <w:r w:rsidRPr="004B4B2B">
              <w:rPr>
                <w:rFonts w:cstheme="minorHAnsi"/>
                <w:color w:val="000000"/>
                <w:kern w:val="0"/>
                <w:sz w:val="24"/>
                <w:szCs w:val="24"/>
              </w:rPr>
              <w:t>MOUD, and related services.</w:t>
            </w:r>
          </w:p>
        </w:tc>
      </w:tr>
      <w:tr w:rsidR="004B4B2B" w14:paraId="40673015" w14:textId="77777777" w:rsidTr="00235E13">
        <w:trPr>
          <w:trHeight w:val="620"/>
        </w:trPr>
        <w:tc>
          <w:tcPr>
            <w:tcW w:w="715" w:type="dxa"/>
          </w:tcPr>
          <w:p w14:paraId="128904A6" w14:textId="0119574F" w:rsidR="004B4B2B" w:rsidRDefault="0090270B" w:rsidP="004B4B2B">
            <w:pPr>
              <w:tabs>
                <w:tab w:val="left" w:pos="2568"/>
              </w:tabs>
              <w:autoSpaceDE w:val="0"/>
              <w:autoSpaceDN w:val="0"/>
              <w:adjustRightInd w:val="0"/>
              <w:jc w:val="right"/>
              <w:rPr>
                <w:rFonts w:cstheme="minorHAnsi"/>
                <w:color w:val="000000"/>
                <w:kern w:val="0"/>
                <w:sz w:val="28"/>
                <w:szCs w:val="28"/>
              </w:rPr>
            </w:pPr>
            <w:sdt>
              <w:sdtPr>
                <w:rPr>
                  <w:rFonts w:cstheme="minorHAnsi"/>
                  <w:kern w:val="0"/>
                  <w:sz w:val="28"/>
                  <w:szCs w:val="28"/>
                </w:rPr>
                <w:id w:val="-2006111765"/>
                <w14:checkbox>
                  <w14:checked w14:val="0"/>
                  <w14:checkedState w14:val="2612" w14:font="MS Gothic"/>
                  <w14:uncheckedState w14:val="2610" w14:font="MS Gothic"/>
                </w14:checkbox>
              </w:sdtPr>
              <w:sdtEndPr/>
              <w:sdtContent>
                <w:r w:rsidR="004B4B2B" w:rsidRPr="00BE16BF">
                  <w:rPr>
                    <w:rFonts w:ascii="Segoe UI Symbol" w:eastAsia="MS Gothic" w:hAnsi="Segoe UI Symbol" w:cs="Segoe UI Symbol"/>
                    <w:kern w:val="0"/>
                    <w:sz w:val="28"/>
                    <w:szCs w:val="28"/>
                  </w:rPr>
                  <w:t>☐</w:t>
                </w:r>
              </w:sdtContent>
            </w:sdt>
          </w:p>
        </w:tc>
        <w:tc>
          <w:tcPr>
            <w:tcW w:w="9355" w:type="dxa"/>
          </w:tcPr>
          <w:p w14:paraId="2D841D5C" w14:textId="4C396844" w:rsidR="004B4B2B" w:rsidRDefault="004B4B2B" w:rsidP="00235E13">
            <w:pPr>
              <w:autoSpaceDE w:val="0"/>
              <w:autoSpaceDN w:val="0"/>
              <w:adjustRightInd w:val="0"/>
              <w:rPr>
                <w:rFonts w:cstheme="minorHAnsi"/>
                <w:color w:val="000000"/>
                <w:kern w:val="0"/>
                <w:sz w:val="28"/>
                <w:szCs w:val="28"/>
              </w:rPr>
            </w:pPr>
            <w:r w:rsidRPr="004B4B2B">
              <w:rPr>
                <w:rFonts w:cstheme="minorHAnsi"/>
                <w:color w:val="000000"/>
                <w:kern w:val="0"/>
                <w:sz w:val="24"/>
                <w:szCs w:val="24"/>
              </w:rPr>
              <w:t>Support treatment and recovery courts that provide evidence-based options for</w:t>
            </w:r>
            <w:r w:rsidR="00235E13">
              <w:rPr>
                <w:rFonts w:cstheme="minorHAnsi"/>
                <w:color w:val="000000"/>
                <w:kern w:val="0"/>
                <w:sz w:val="24"/>
                <w:szCs w:val="24"/>
              </w:rPr>
              <w:t xml:space="preserve"> </w:t>
            </w:r>
            <w:r w:rsidRPr="004B4B2B">
              <w:rPr>
                <w:rFonts w:cstheme="minorHAnsi"/>
                <w:color w:val="000000"/>
                <w:kern w:val="0"/>
                <w:sz w:val="24"/>
                <w:szCs w:val="24"/>
              </w:rPr>
              <w:t>persons with OUD and any co-occurring SUD/MH conditions.</w:t>
            </w:r>
            <w:r w:rsidR="00235E13">
              <w:rPr>
                <w:rFonts w:cstheme="minorHAnsi"/>
                <w:color w:val="000000"/>
                <w:kern w:val="0"/>
                <w:sz w:val="24"/>
                <w:szCs w:val="24"/>
              </w:rPr>
              <w:t xml:space="preserve"> </w:t>
            </w:r>
          </w:p>
        </w:tc>
      </w:tr>
      <w:tr w:rsidR="004B4B2B" w14:paraId="7A326B3F" w14:textId="77777777" w:rsidTr="00235E13">
        <w:trPr>
          <w:trHeight w:val="980"/>
        </w:trPr>
        <w:tc>
          <w:tcPr>
            <w:tcW w:w="715" w:type="dxa"/>
          </w:tcPr>
          <w:p w14:paraId="51AC716A" w14:textId="3CF19188" w:rsidR="004B4B2B" w:rsidRDefault="0090270B" w:rsidP="004B4B2B">
            <w:pPr>
              <w:tabs>
                <w:tab w:val="left" w:pos="2568"/>
              </w:tabs>
              <w:autoSpaceDE w:val="0"/>
              <w:autoSpaceDN w:val="0"/>
              <w:adjustRightInd w:val="0"/>
              <w:jc w:val="right"/>
              <w:rPr>
                <w:rFonts w:cstheme="minorHAnsi"/>
                <w:color w:val="000000"/>
                <w:kern w:val="0"/>
                <w:sz w:val="28"/>
                <w:szCs w:val="28"/>
              </w:rPr>
            </w:pPr>
            <w:sdt>
              <w:sdtPr>
                <w:rPr>
                  <w:rFonts w:cstheme="minorHAnsi"/>
                  <w:kern w:val="0"/>
                  <w:sz w:val="28"/>
                  <w:szCs w:val="28"/>
                </w:rPr>
                <w:id w:val="886148782"/>
                <w14:checkbox>
                  <w14:checked w14:val="0"/>
                  <w14:checkedState w14:val="2612" w14:font="MS Gothic"/>
                  <w14:uncheckedState w14:val="2610" w14:font="MS Gothic"/>
                </w14:checkbox>
              </w:sdtPr>
              <w:sdtEndPr/>
              <w:sdtContent>
                <w:r w:rsidR="004B4B2B" w:rsidRPr="00BE16BF">
                  <w:rPr>
                    <w:rFonts w:ascii="Segoe UI Symbol" w:eastAsia="MS Gothic" w:hAnsi="Segoe UI Symbol" w:cs="Segoe UI Symbol"/>
                    <w:kern w:val="0"/>
                    <w:sz w:val="28"/>
                    <w:szCs w:val="28"/>
                  </w:rPr>
                  <w:t>☐</w:t>
                </w:r>
              </w:sdtContent>
            </w:sdt>
          </w:p>
        </w:tc>
        <w:tc>
          <w:tcPr>
            <w:tcW w:w="9355" w:type="dxa"/>
          </w:tcPr>
          <w:p w14:paraId="5F87DCE7" w14:textId="0F4AEB6A" w:rsidR="004B4B2B" w:rsidRPr="00235E13" w:rsidRDefault="004B4B2B" w:rsidP="00235E13">
            <w:pPr>
              <w:autoSpaceDE w:val="0"/>
              <w:autoSpaceDN w:val="0"/>
              <w:adjustRightInd w:val="0"/>
              <w:rPr>
                <w:rFonts w:cstheme="minorHAnsi"/>
                <w:color w:val="000000"/>
                <w:kern w:val="0"/>
                <w:sz w:val="24"/>
                <w:szCs w:val="24"/>
              </w:rPr>
            </w:pPr>
            <w:r w:rsidRPr="004B4B2B">
              <w:rPr>
                <w:rFonts w:cstheme="minorHAnsi"/>
                <w:color w:val="000000"/>
                <w:kern w:val="0"/>
                <w:sz w:val="24"/>
                <w:szCs w:val="24"/>
              </w:rPr>
              <w:t>Provide evidence-informed treatment, including MOUD, recovery support, harm</w:t>
            </w:r>
            <w:r w:rsidR="00235E13">
              <w:rPr>
                <w:rFonts w:cstheme="minorHAnsi"/>
                <w:color w:val="000000"/>
                <w:kern w:val="0"/>
                <w:sz w:val="24"/>
                <w:szCs w:val="24"/>
              </w:rPr>
              <w:t xml:space="preserve"> </w:t>
            </w:r>
            <w:r w:rsidRPr="004B4B2B">
              <w:rPr>
                <w:rFonts w:cstheme="minorHAnsi"/>
                <w:color w:val="000000"/>
                <w:kern w:val="0"/>
                <w:sz w:val="24"/>
                <w:szCs w:val="24"/>
              </w:rPr>
              <w:t>reduction, or other appropriate services to individuals with OUD and any cooccurring</w:t>
            </w:r>
            <w:r w:rsidR="00235E13">
              <w:rPr>
                <w:rFonts w:cstheme="minorHAnsi"/>
                <w:color w:val="000000"/>
                <w:kern w:val="0"/>
                <w:sz w:val="24"/>
                <w:szCs w:val="24"/>
              </w:rPr>
              <w:t xml:space="preserve"> </w:t>
            </w:r>
            <w:r w:rsidRPr="004B4B2B">
              <w:rPr>
                <w:rFonts w:cstheme="minorHAnsi"/>
                <w:color w:val="000000"/>
                <w:kern w:val="0"/>
                <w:sz w:val="24"/>
                <w:szCs w:val="24"/>
              </w:rPr>
              <w:t>SUD/MH conditions who are incarcerated in jail or prison.</w:t>
            </w:r>
          </w:p>
        </w:tc>
      </w:tr>
      <w:tr w:rsidR="004B4B2B" w14:paraId="31D3D27C" w14:textId="77777777" w:rsidTr="00235E13">
        <w:trPr>
          <w:trHeight w:val="1520"/>
        </w:trPr>
        <w:tc>
          <w:tcPr>
            <w:tcW w:w="715" w:type="dxa"/>
          </w:tcPr>
          <w:p w14:paraId="7B494E36" w14:textId="260EAF25" w:rsidR="004B4B2B" w:rsidRDefault="0090270B" w:rsidP="004B4B2B">
            <w:pPr>
              <w:tabs>
                <w:tab w:val="left" w:pos="2568"/>
              </w:tabs>
              <w:autoSpaceDE w:val="0"/>
              <w:autoSpaceDN w:val="0"/>
              <w:adjustRightInd w:val="0"/>
              <w:jc w:val="right"/>
              <w:rPr>
                <w:rFonts w:cstheme="minorHAnsi"/>
                <w:color w:val="000000"/>
                <w:kern w:val="0"/>
                <w:sz w:val="28"/>
                <w:szCs w:val="28"/>
              </w:rPr>
            </w:pPr>
            <w:sdt>
              <w:sdtPr>
                <w:rPr>
                  <w:rFonts w:cstheme="minorHAnsi"/>
                  <w:kern w:val="0"/>
                  <w:sz w:val="28"/>
                  <w:szCs w:val="28"/>
                </w:rPr>
                <w:id w:val="-1770467761"/>
                <w14:checkbox>
                  <w14:checked w14:val="0"/>
                  <w14:checkedState w14:val="2612" w14:font="MS Gothic"/>
                  <w14:uncheckedState w14:val="2610" w14:font="MS Gothic"/>
                </w14:checkbox>
              </w:sdtPr>
              <w:sdtEndPr/>
              <w:sdtContent>
                <w:r w:rsidR="004B4B2B">
                  <w:rPr>
                    <w:rFonts w:ascii="MS Gothic" w:eastAsia="MS Gothic" w:hAnsi="MS Gothic" w:cstheme="minorHAnsi" w:hint="eastAsia"/>
                    <w:kern w:val="0"/>
                    <w:sz w:val="28"/>
                    <w:szCs w:val="28"/>
                  </w:rPr>
                  <w:t>☐</w:t>
                </w:r>
              </w:sdtContent>
            </w:sdt>
          </w:p>
        </w:tc>
        <w:tc>
          <w:tcPr>
            <w:tcW w:w="9355" w:type="dxa"/>
          </w:tcPr>
          <w:p w14:paraId="464A7769" w14:textId="2D0F3188" w:rsidR="004B4B2B" w:rsidRPr="00235E13" w:rsidRDefault="004B4B2B" w:rsidP="00235E13">
            <w:pPr>
              <w:autoSpaceDE w:val="0"/>
              <w:autoSpaceDN w:val="0"/>
              <w:adjustRightInd w:val="0"/>
              <w:rPr>
                <w:rFonts w:cstheme="minorHAnsi"/>
                <w:color w:val="000000"/>
                <w:kern w:val="0"/>
                <w:sz w:val="24"/>
                <w:szCs w:val="24"/>
              </w:rPr>
            </w:pPr>
            <w:r w:rsidRPr="004B4B2B">
              <w:rPr>
                <w:rFonts w:cstheme="minorHAnsi"/>
                <w:color w:val="000000"/>
                <w:kern w:val="0"/>
                <w:sz w:val="24"/>
                <w:szCs w:val="24"/>
              </w:rPr>
              <w:t>Provide evidence-informed treatment, including MOUD, recovery support, harm</w:t>
            </w:r>
            <w:r w:rsidR="00235E13">
              <w:rPr>
                <w:rFonts w:cstheme="minorHAnsi"/>
                <w:color w:val="000000"/>
                <w:kern w:val="0"/>
                <w:sz w:val="24"/>
                <w:szCs w:val="24"/>
              </w:rPr>
              <w:t xml:space="preserve"> </w:t>
            </w:r>
            <w:r w:rsidRPr="004B4B2B">
              <w:rPr>
                <w:rFonts w:cstheme="minorHAnsi"/>
                <w:color w:val="000000"/>
                <w:kern w:val="0"/>
                <w:sz w:val="24"/>
                <w:szCs w:val="24"/>
              </w:rPr>
              <w:t>reduction, or other appropriate services to individuals with OUD and any cooccurring</w:t>
            </w:r>
            <w:r w:rsidR="00235E13">
              <w:rPr>
                <w:rFonts w:cstheme="minorHAnsi"/>
                <w:color w:val="000000"/>
                <w:kern w:val="0"/>
                <w:sz w:val="24"/>
                <w:szCs w:val="24"/>
              </w:rPr>
              <w:t xml:space="preserve"> </w:t>
            </w:r>
            <w:r w:rsidRPr="004B4B2B">
              <w:rPr>
                <w:rFonts w:cstheme="minorHAnsi"/>
                <w:color w:val="000000"/>
                <w:kern w:val="0"/>
                <w:sz w:val="24"/>
                <w:szCs w:val="24"/>
              </w:rPr>
              <w:t>SUD/MH conditions who are leaving jail or prison or have recently left</w:t>
            </w:r>
            <w:r w:rsidR="00235E13">
              <w:rPr>
                <w:rFonts w:cstheme="minorHAnsi"/>
                <w:color w:val="000000"/>
                <w:kern w:val="0"/>
                <w:sz w:val="24"/>
                <w:szCs w:val="24"/>
              </w:rPr>
              <w:t xml:space="preserve"> </w:t>
            </w:r>
            <w:r w:rsidRPr="004B4B2B">
              <w:rPr>
                <w:rFonts w:cstheme="minorHAnsi"/>
                <w:color w:val="000000"/>
                <w:kern w:val="0"/>
                <w:sz w:val="24"/>
                <w:szCs w:val="24"/>
              </w:rPr>
              <w:t>jail or prison, are on probation or parole, are under community corrections</w:t>
            </w:r>
            <w:r w:rsidR="00235E13">
              <w:rPr>
                <w:rFonts w:cstheme="minorHAnsi"/>
                <w:color w:val="000000"/>
                <w:kern w:val="0"/>
                <w:sz w:val="24"/>
                <w:szCs w:val="24"/>
              </w:rPr>
              <w:t xml:space="preserve"> </w:t>
            </w:r>
            <w:r w:rsidRPr="004B4B2B">
              <w:rPr>
                <w:rFonts w:cstheme="minorHAnsi"/>
                <w:color w:val="000000"/>
                <w:kern w:val="0"/>
                <w:sz w:val="24"/>
                <w:szCs w:val="24"/>
              </w:rPr>
              <w:t>supervision, or are in re-entry programs or facilities.</w:t>
            </w:r>
          </w:p>
        </w:tc>
      </w:tr>
      <w:tr w:rsidR="004B4B2B" w14:paraId="1C3F7494" w14:textId="77777777" w:rsidTr="00235E13">
        <w:trPr>
          <w:trHeight w:val="980"/>
        </w:trPr>
        <w:tc>
          <w:tcPr>
            <w:tcW w:w="715" w:type="dxa"/>
          </w:tcPr>
          <w:p w14:paraId="263EA2A2" w14:textId="7314AFA1" w:rsidR="004B4B2B" w:rsidRDefault="0090270B" w:rsidP="004B4B2B">
            <w:pPr>
              <w:tabs>
                <w:tab w:val="left" w:pos="2568"/>
              </w:tabs>
              <w:autoSpaceDE w:val="0"/>
              <w:autoSpaceDN w:val="0"/>
              <w:adjustRightInd w:val="0"/>
              <w:jc w:val="right"/>
              <w:rPr>
                <w:rFonts w:cstheme="minorHAnsi"/>
                <w:color w:val="000000"/>
                <w:kern w:val="0"/>
                <w:sz w:val="28"/>
                <w:szCs w:val="28"/>
              </w:rPr>
            </w:pPr>
            <w:sdt>
              <w:sdtPr>
                <w:rPr>
                  <w:rFonts w:cstheme="minorHAnsi"/>
                  <w:kern w:val="0"/>
                  <w:sz w:val="28"/>
                  <w:szCs w:val="28"/>
                </w:rPr>
                <w:id w:val="1336806942"/>
                <w14:checkbox>
                  <w14:checked w14:val="0"/>
                  <w14:checkedState w14:val="2612" w14:font="MS Gothic"/>
                  <w14:uncheckedState w14:val="2610" w14:font="MS Gothic"/>
                </w14:checkbox>
              </w:sdtPr>
              <w:sdtEndPr/>
              <w:sdtContent>
                <w:r w:rsidR="004B4B2B">
                  <w:rPr>
                    <w:rFonts w:ascii="MS Gothic" w:eastAsia="MS Gothic" w:hAnsi="MS Gothic" w:cstheme="minorHAnsi" w:hint="eastAsia"/>
                    <w:kern w:val="0"/>
                    <w:sz w:val="28"/>
                    <w:szCs w:val="28"/>
                  </w:rPr>
                  <w:t>☐</w:t>
                </w:r>
              </w:sdtContent>
            </w:sdt>
          </w:p>
        </w:tc>
        <w:tc>
          <w:tcPr>
            <w:tcW w:w="9355" w:type="dxa"/>
          </w:tcPr>
          <w:p w14:paraId="4BF1F48C" w14:textId="01E4666F" w:rsidR="004B4B2B" w:rsidRPr="00235E13" w:rsidRDefault="004B4B2B" w:rsidP="00235E13">
            <w:pPr>
              <w:autoSpaceDE w:val="0"/>
              <w:autoSpaceDN w:val="0"/>
              <w:adjustRightInd w:val="0"/>
              <w:rPr>
                <w:rFonts w:cstheme="minorHAnsi"/>
                <w:color w:val="000000"/>
                <w:kern w:val="0"/>
                <w:sz w:val="24"/>
                <w:szCs w:val="24"/>
              </w:rPr>
            </w:pPr>
            <w:r w:rsidRPr="004B4B2B">
              <w:rPr>
                <w:rFonts w:cstheme="minorHAnsi"/>
                <w:color w:val="000000"/>
                <w:kern w:val="0"/>
                <w:sz w:val="24"/>
                <w:szCs w:val="24"/>
              </w:rPr>
              <w:t>Support critical time interventions (“</w:t>
            </w:r>
            <w:r w:rsidRPr="004B4B2B">
              <w:rPr>
                <w:rFonts w:cstheme="minorHAnsi"/>
                <w:i/>
                <w:iCs/>
                <w:color w:val="000000"/>
                <w:kern w:val="0"/>
                <w:sz w:val="24"/>
                <w:szCs w:val="24"/>
              </w:rPr>
              <w:t>CTI</w:t>
            </w:r>
            <w:r w:rsidRPr="004B4B2B">
              <w:rPr>
                <w:rFonts w:cstheme="minorHAnsi"/>
                <w:color w:val="000000"/>
                <w:kern w:val="0"/>
                <w:sz w:val="24"/>
                <w:szCs w:val="24"/>
              </w:rPr>
              <w:t>”), particularly for individuals living with</w:t>
            </w:r>
            <w:r w:rsidR="00235E13">
              <w:rPr>
                <w:rFonts w:cstheme="minorHAnsi"/>
                <w:color w:val="000000"/>
                <w:kern w:val="0"/>
                <w:sz w:val="24"/>
                <w:szCs w:val="24"/>
              </w:rPr>
              <w:t xml:space="preserve"> </w:t>
            </w:r>
            <w:r w:rsidRPr="004B4B2B">
              <w:rPr>
                <w:rFonts w:cstheme="minorHAnsi"/>
                <w:color w:val="000000"/>
                <w:kern w:val="0"/>
                <w:sz w:val="24"/>
                <w:szCs w:val="24"/>
              </w:rPr>
              <w:t>dual-diagnosis OUD/serious mental illness, and services for individuals who face</w:t>
            </w:r>
            <w:r w:rsidR="00235E13">
              <w:rPr>
                <w:rFonts w:cstheme="minorHAnsi"/>
                <w:color w:val="000000"/>
                <w:kern w:val="0"/>
                <w:sz w:val="24"/>
                <w:szCs w:val="24"/>
              </w:rPr>
              <w:t xml:space="preserve"> </w:t>
            </w:r>
            <w:r w:rsidRPr="004B4B2B">
              <w:rPr>
                <w:rFonts w:cstheme="minorHAnsi"/>
                <w:color w:val="000000"/>
                <w:kern w:val="0"/>
                <w:sz w:val="24"/>
                <w:szCs w:val="24"/>
              </w:rPr>
              <w:t>immediate risks and service needs and risks upon release from correctional</w:t>
            </w:r>
            <w:r w:rsidR="00235E13">
              <w:rPr>
                <w:rFonts w:cstheme="minorHAnsi"/>
                <w:color w:val="000000"/>
                <w:kern w:val="0"/>
                <w:sz w:val="24"/>
                <w:szCs w:val="24"/>
              </w:rPr>
              <w:t xml:space="preserve"> </w:t>
            </w:r>
            <w:r w:rsidRPr="004B4B2B">
              <w:rPr>
                <w:rFonts w:cstheme="minorHAnsi"/>
                <w:color w:val="000000"/>
                <w:kern w:val="0"/>
                <w:sz w:val="24"/>
                <w:szCs w:val="24"/>
              </w:rPr>
              <w:t>settings.</w:t>
            </w:r>
          </w:p>
        </w:tc>
      </w:tr>
      <w:tr w:rsidR="004B4B2B" w14:paraId="23DA33F2" w14:textId="77777777" w:rsidTr="00235E13">
        <w:trPr>
          <w:trHeight w:val="1610"/>
        </w:trPr>
        <w:tc>
          <w:tcPr>
            <w:tcW w:w="715" w:type="dxa"/>
          </w:tcPr>
          <w:p w14:paraId="496823D0" w14:textId="1B95085B" w:rsidR="004B4B2B" w:rsidRDefault="0090270B" w:rsidP="004B4B2B">
            <w:pPr>
              <w:tabs>
                <w:tab w:val="left" w:pos="2568"/>
              </w:tabs>
              <w:autoSpaceDE w:val="0"/>
              <w:autoSpaceDN w:val="0"/>
              <w:adjustRightInd w:val="0"/>
              <w:jc w:val="right"/>
              <w:rPr>
                <w:rFonts w:cstheme="minorHAnsi"/>
                <w:color w:val="000000"/>
                <w:kern w:val="0"/>
                <w:sz w:val="28"/>
                <w:szCs w:val="28"/>
              </w:rPr>
            </w:pPr>
            <w:sdt>
              <w:sdtPr>
                <w:rPr>
                  <w:rFonts w:cstheme="minorHAnsi"/>
                  <w:kern w:val="0"/>
                  <w:sz w:val="28"/>
                  <w:szCs w:val="28"/>
                </w:rPr>
                <w:id w:val="642472962"/>
                <w14:checkbox>
                  <w14:checked w14:val="0"/>
                  <w14:checkedState w14:val="2612" w14:font="MS Gothic"/>
                  <w14:uncheckedState w14:val="2610" w14:font="MS Gothic"/>
                </w14:checkbox>
              </w:sdtPr>
              <w:sdtEndPr/>
              <w:sdtContent>
                <w:r w:rsidR="004B4B2B">
                  <w:rPr>
                    <w:rFonts w:ascii="MS Gothic" w:eastAsia="MS Gothic" w:hAnsi="MS Gothic" w:cstheme="minorHAnsi" w:hint="eastAsia"/>
                    <w:kern w:val="0"/>
                    <w:sz w:val="28"/>
                    <w:szCs w:val="28"/>
                  </w:rPr>
                  <w:t>☐</w:t>
                </w:r>
              </w:sdtContent>
            </w:sdt>
          </w:p>
        </w:tc>
        <w:tc>
          <w:tcPr>
            <w:tcW w:w="9355" w:type="dxa"/>
          </w:tcPr>
          <w:p w14:paraId="3B32B86E" w14:textId="38B8311E" w:rsidR="004B4B2B" w:rsidRPr="00235E13" w:rsidRDefault="004B4B2B" w:rsidP="00235E13">
            <w:pPr>
              <w:autoSpaceDE w:val="0"/>
              <w:autoSpaceDN w:val="0"/>
              <w:adjustRightInd w:val="0"/>
              <w:rPr>
                <w:rFonts w:cstheme="minorHAnsi"/>
                <w:color w:val="000000"/>
                <w:kern w:val="0"/>
                <w:sz w:val="24"/>
                <w:szCs w:val="24"/>
              </w:rPr>
            </w:pPr>
            <w:r w:rsidRPr="004B4B2B">
              <w:rPr>
                <w:rFonts w:cstheme="minorHAnsi"/>
                <w:color w:val="000000"/>
                <w:kern w:val="0"/>
                <w:sz w:val="24"/>
                <w:szCs w:val="24"/>
              </w:rPr>
              <w:t>Provide training on best practices for addressing the needs of criminal justice involved</w:t>
            </w:r>
            <w:r w:rsidR="00235E13">
              <w:rPr>
                <w:rFonts w:cstheme="minorHAnsi"/>
                <w:color w:val="000000"/>
                <w:kern w:val="0"/>
                <w:sz w:val="24"/>
                <w:szCs w:val="24"/>
              </w:rPr>
              <w:t xml:space="preserve"> </w:t>
            </w:r>
            <w:r w:rsidRPr="004B4B2B">
              <w:rPr>
                <w:rFonts w:cstheme="minorHAnsi"/>
                <w:color w:val="000000"/>
                <w:kern w:val="0"/>
                <w:sz w:val="24"/>
                <w:szCs w:val="24"/>
              </w:rPr>
              <w:t>persons with OUD and any co-occurring SUD/MH conditions to law</w:t>
            </w:r>
            <w:r w:rsidR="00235E13">
              <w:rPr>
                <w:rFonts w:cstheme="minorHAnsi"/>
                <w:color w:val="000000"/>
                <w:kern w:val="0"/>
                <w:sz w:val="24"/>
                <w:szCs w:val="24"/>
              </w:rPr>
              <w:t xml:space="preserve"> </w:t>
            </w:r>
            <w:r w:rsidRPr="004B4B2B">
              <w:rPr>
                <w:rFonts w:cstheme="minorHAnsi"/>
                <w:color w:val="000000"/>
                <w:kern w:val="0"/>
                <w:sz w:val="24"/>
                <w:szCs w:val="24"/>
              </w:rPr>
              <w:t>enforcement, correctional, or judicial personnel or to providers of treatment,</w:t>
            </w:r>
            <w:r w:rsidR="00235E13">
              <w:rPr>
                <w:rFonts w:cstheme="minorHAnsi"/>
                <w:color w:val="000000"/>
                <w:kern w:val="0"/>
                <w:sz w:val="24"/>
                <w:szCs w:val="24"/>
              </w:rPr>
              <w:t xml:space="preserve"> </w:t>
            </w:r>
            <w:r w:rsidRPr="004B4B2B">
              <w:rPr>
                <w:rFonts w:cstheme="minorHAnsi"/>
                <w:color w:val="000000"/>
                <w:kern w:val="0"/>
                <w:sz w:val="24"/>
                <w:szCs w:val="24"/>
              </w:rPr>
              <w:t>recovery, harm reduction, case management, or other services offered in</w:t>
            </w:r>
            <w:r w:rsidR="00235E13">
              <w:rPr>
                <w:rFonts w:cstheme="minorHAnsi"/>
                <w:color w:val="000000"/>
                <w:kern w:val="0"/>
                <w:sz w:val="24"/>
                <w:szCs w:val="24"/>
              </w:rPr>
              <w:t xml:space="preserve"> </w:t>
            </w:r>
            <w:r w:rsidRPr="004B4B2B">
              <w:rPr>
                <w:rFonts w:cstheme="minorHAnsi"/>
                <w:color w:val="000000"/>
                <w:kern w:val="0"/>
                <w:sz w:val="24"/>
                <w:szCs w:val="24"/>
              </w:rPr>
              <w:t>connection with any of the strategies described in this section.</w:t>
            </w:r>
          </w:p>
        </w:tc>
      </w:tr>
    </w:tbl>
    <w:p w14:paraId="36257763" w14:textId="7B13CB5F" w:rsidR="00EF4A92" w:rsidRPr="006409BF" w:rsidRDefault="00EF4A92" w:rsidP="00574B27">
      <w:pPr>
        <w:shd w:val="clear" w:color="auto" w:fill="FFFFFF"/>
        <w:spacing w:before="480" w:line="240" w:lineRule="auto"/>
        <w:rPr>
          <w:rFonts w:eastAsia="Times New Roman" w:cstheme="minorHAnsi"/>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 xml:space="preserve">Address the Needs of the Perinatal Population, Caregivers, and Families, including Babies with Neonatal Opioid </w:t>
      </w:r>
      <w:r w:rsidR="002B002E" w:rsidRPr="00BE16BF">
        <w:rPr>
          <w:rFonts w:eastAsia="Times New Roman" w:cstheme="minorHAnsi"/>
          <w:b/>
          <w:bCs/>
          <w:color w:val="393939"/>
          <w:kern w:val="0"/>
          <w:sz w:val="28"/>
          <w:szCs w:val="28"/>
          <w14:ligatures w14:val="none"/>
        </w:rPr>
        <w:t>Withdrawal</w:t>
      </w:r>
      <w:r w:rsidRPr="00BE16BF">
        <w:rPr>
          <w:rFonts w:eastAsia="Times New Roman" w:cstheme="minorHAnsi"/>
          <w:b/>
          <w:bCs/>
          <w:color w:val="393939"/>
          <w:kern w:val="0"/>
          <w:sz w:val="28"/>
          <w:szCs w:val="28"/>
          <w14:ligatures w14:val="none"/>
        </w:rPr>
        <w:t xml:space="preserve"> Syndrome</w:t>
      </w:r>
      <w:r w:rsidRPr="00BE16BF">
        <w:rPr>
          <w:rFonts w:eastAsia="Times New Roman" w:cstheme="minorHAnsi"/>
          <w:color w:val="393939"/>
          <w:kern w:val="0"/>
          <w:sz w:val="28"/>
          <w:szCs w:val="28"/>
          <w14:ligatures w14:val="none"/>
        </w:rPr>
        <w:t xml:space="preserve"> strategy(ies)</w:t>
      </w:r>
    </w:p>
    <w:tbl>
      <w:tblPr>
        <w:tblStyle w:val="TableGrid"/>
        <w:tblW w:w="0" w:type="auto"/>
        <w:tblLook w:val="04A0" w:firstRow="1" w:lastRow="0" w:firstColumn="1" w:lastColumn="0" w:noHBand="0" w:noVBand="1"/>
      </w:tblPr>
      <w:tblGrid>
        <w:gridCol w:w="715"/>
        <w:gridCol w:w="9355"/>
      </w:tblGrid>
      <w:tr w:rsidR="00235E13" w14:paraId="15033CB3" w14:textId="77777777" w:rsidTr="00235E13">
        <w:trPr>
          <w:trHeight w:val="1592"/>
        </w:trPr>
        <w:tc>
          <w:tcPr>
            <w:tcW w:w="715" w:type="dxa"/>
          </w:tcPr>
          <w:p w14:paraId="4226AE30" w14:textId="2F1993AC" w:rsidR="00235E13" w:rsidRPr="00235E13" w:rsidRDefault="0090270B" w:rsidP="00235E13">
            <w:pPr>
              <w:autoSpaceDE w:val="0"/>
              <w:autoSpaceDN w:val="0"/>
              <w:adjustRightInd w:val="0"/>
              <w:jc w:val="right"/>
              <w:rPr>
                <w:rFonts w:cstheme="minorHAnsi"/>
                <w:color w:val="000000"/>
                <w:kern w:val="0"/>
                <w:sz w:val="24"/>
                <w:szCs w:val="24"/>
              </w:rPr>
            </w:pPr>
            <w:sdt>
              <w:sdtPr>
                <w:rPr>
                  <w:rFonts w:cstheme="minorHAnsi"/>
                  <w:color w:val="000000"/>
                  <w:kern w:val="0"/>
                  <w:sz w:val="28"/>
                  <w:szCs w:val="28"/>
                </w:rPr>
                <w:id w:val="-1758597849"/>
                <w14:checkbox>
                  <w14:checked w14:val="0"/>
                  <w14:checkedState w14:val="2612" w14:font="MS Gothic"/>
                  <w14:uncheckedState w14:val="2610" w14:font="MS Gothic"/>
                </w14:checkbox>
              </w:sdtPr>
              <w:sdtEndPr/>
              <w:sdtContent>
                <w:r w:rsidR="00A64620">
                  <w:rPr>
                    <w:rFonts w:ascii="MS Gothic" w:eastAsia="MS Gothic" w:hAnsi="MS Gothic" w:cstheme="minorHAnsi" w:hint="eastAsia"/>
                    <w:color w:val="000000"/>
                    <w:kern w:val="0"/>
                    <w:sz w:val="28"/>
                    <w:szCs w:val="28"/>
                  </w:rPr>
                  <w:t>☐</w:t>
                </w:r>
              </w:sdtContent>
            </w:sdt>
          </w:p>
          <w:p w14:paraId="4AA4FAD6" w14:textId="77777777" w:rsidR="00235E13" w:rsidRDefault="00235E13" w:rsidP="00235E13">
            <w:pPr>
              <w:tabs>
                <w:tab w:val="left" w:pos="2568"/>
              </w:tabs>
              <w:autoSpaceDE w:val="0"/>
              <w:autoSpaceDN w:val="0"/>
              <w:adjustRightInd w:val="0"/>
              <w:jc w:val="right"/>
              <w:rPr>
                <w:rFonts w:cstheme="minorHAnsi"/>
                <w:color w:val="000000"/>
                <w:kern w:val="0"/>
                <w:sz w:val="28"/>
                <w:szCs w:val="28"/>
              </w:rPr>
            </w:pPr>
          </w:p>
        </w:tc>
        <w:tc>
          <w:tcPr>
            <w:tcW w:w="9355" w:type="dxa"/>
          </w:tcPr>
          <w:p w14:paraId="3637C812" w14:textId="65FB80FD" w:rsidR="00235E13" w:rsidRPr="00235E13" w:rsidRDefault="00235E13" w:rsidP="00235E13">
            <w:pPr>
              <w:autoSpaceDE w:val="0"/>
              <w:autoSpaceDN w:val="0"/>
              <w:adjustRightInd w:val="0"/>
              <w:rPr>
                <w:rFonts w:cstheme="minorHAnsi"/>
                <w:color w:val="000000"/>
                <w:kern w:val="0"/>
                <w:sz w:val="24"/>
                <w:szCs w:val="24"/>
              </w:rPr>
            </w:pPr>
            <w:r w:rsidRPr="00235E13">
              <w:rPr>
                <w:rFonts w:cstheme="minorHAnsi"/>
                <w:color w:val="000000"/>
                <w:kern w:val="0"/>
                <w:sz w:val="24"/>
                <w:szCs w:val="24"/>
              </w:rPr>
              <w:t>Support evidence-based or evidence-informed treatment, including MOUD,</w:t>
            </w:r>
            <w:r>
              <w:rPr>
                <w:rFonts w:cstheme="minorHAnsi"/>
                <w:color w:val="000000"/>
                <w:kern w:val="0"/>
                <w:sz w:val="24"/>
                <w:szCs w:val="24"/>
              </w:rPr>
              <w:t xml:space="preserve"> </w:t>
            </w:r>
            <w:r w:rsidRPr="00235E13">
              <w:rPr>
                <w:rFonts w:cstheme="minorHAnsi"/>
                <w:color w:val="000000"/>
                <w:kern w:val="0"/>
                <w:sz w:val="24"/>
                <w:szCs w:val="24"/>
              </w:rPr>
              <w:t>recovery services and supports, and prevention services for the perinatal</w:t>
            </w:r>
            <w:r>
              <w:rPr>
                <w:rFonts w:cstheme="minorHAnsi"/>
                <w:color w:val="000000"/>
                <w:kern w:val="0"/>
                <w:sz w:val="24"/>
                <w:szCs w:val="24"/>
              </w:rPr>
              <w:t xml:space="preserve"> </w:t>
            </w:r>
            <w:r w:rsidRPr="00235E13">
              <w:rPr>
                <w:rFonts w:cstheme="minorHAnsi"/>
                <w:color w:val="000000"/>
                <w:kern w:val="0"/>
                <w:sz w:val="24"/>
                <w:szCs w:val="24"/>
              </w:rPr>
              <w:t>population—or individuals who could become pregnant—who have OUD and</w:t>
            </w:r>
            <w:r>
              <w:rPr>
                <w:rFonts w:cstheme="minorHAnsi"/>
                <w:color w:val="000000"/>
                <w:kern w:val="0"/>
                <w:sz w:val="24"/>
                <w:szCs w:val="24"/>
              </w:rPr>
              <w:t xml:space="preserve"> </w:t>
            </w:r>
            <w:r w:rsidRPr="00235E13">
              <w:rPr>
                <w:rFonts w:cstheme="minorHAnsi"/>
                <w:color w:val="000000"/>
                <w:kern w:val="0"/>
                <w:sz w:val="24"/>
                <w:szCs w:val="24"/>
              </w:rPr>
              <w:t>any co-occurring SUD/MH conditions, and other measures to educate and provide</w:t>
            </w:r>
            <w:r>
              <w:rPr>
                <w:rFonts w:cstheme="minorHAnsi"/>
                <w:color w:val="000000"/>
                <w:kern w:val="0"/>
                <w:sz w:val="24"/>
                <w:szCs w:val="24"/>
              </w:rPr>
              <w:t xml:space="preserve"> </w:t>
            </w:r>
            <w:r w:rsidRPr="00235E13">
              <w:rPr>
                <w:rFonts w:cstheme="minorHAnsi"/>
                <w:color w:val="000000"/>
                <w:kern w:val="0"/>
                <w:sz w:val="24"/>
                <w:szCs w:val="24"/>
              </w:rPr>
              <w:t>support to caregivers and families affected by Neonatal Opioid Withdrawal</w:t>
            </w:r>
            <w:r>
              <w:rPr>
                <w:rFonts w:cstheme="minorHAnsi"/>
                <w:color w:val="000000"/>
                <w:kern w:val="0"/>
                <w:sz w:val="24"/>
                <w:szCs w:val="24"/>
              </w:rPr>
              <w:t xml:space="preserve"> </w:t>
            </w:r>
            <w:r w:rsidRPr="00235E13">
              <w:rPr>
                <w:rFonts w:cstheme="minorHAnsi"/>
                <w:color w:val="000000"/>
                <w:kern w:val="0"/>
                <w:sz w:val="24"/>
                <w:szCs w:val="24"/>
              </w:rPr>
              <w:t>Syndrome.</w:t>
            </w:r>
          </w:p>
        </w:tc>
      </w:tr>
      <w:tr w:rsidR="00235E13" w14:paraId="6632D000" w14:textId="77777777" w:rsidTr="00235E13">
        <w:trPr>
          <w:trHeight w:val="980"/>
        </w:trPr>
        <w:tc>
          <w:tcPr>
            <w:tcW w:w="715" w:type="dxa"/>
          </w:tcPr>
          <w:p w14:paraId="207F8700" w14:textId="77777777" w:rsidR="00235E13" w:rsidRPr="00235E13" w:rsidRDefault="0090270B" w:rsidP="00235E13">
            <w:pPr>
              <w:autoSpaceDE w:val="0"/>
              <w:autoSpaceDN w:val="0"/>
              <w:adjustRightInd w:val="0"/>
              <w:jc w:val="right"/>
              <w:rPr>
                <w:rFonts w:cstheme="minorHAnsi"/>
                <w:color w:val="000000"/>
                <w:kern w:val="0"/>
                <w:sz w:val="24"/>
                <w:szCs w:val="24"/>
              </w:rPr>
            </w:pPr>
            <w:sdt>
              <w:sdtPr>
                <w:rPr>
                  <w:rFonts w:cstheme="minorHAnsi"/>
                  <w:color w:val="000000"/>
                  <w:kern w:val="0"/>
                  <w:sz w:val="28"/>
                  <w:szCs w:val="28"/>
                </w:rPr>
                <w:id w:val="-1361742678"/>
                <w14:checkbox>
                  <w14:checked w14:val="0"/>
                  <w14:checkedState w14:val="2612" w14:font="MS Gothic"/>
                  <w14:uncheckedState w14:val="2610" w14:font="MS Gothic"/>
                </w14:checkbox>
              </w:sdtPr>
              <w:sdtEndPr/>
              <w:sdtContent>
                <w:r w:rsidR="00235E13" w:rsidRPr="00BE16BF">
                  <w:rPr>
                    <w:rFonts w:ascii="Segoe UI Symbol" w:eastAsia="MS Gothic" w:hAnsi="Segoe UI Symbol" w:cs="Segoe UI Symbol"/>
                    <w:color w:val="000000"/>
                    <w:kern w:val="0"/>
                    <w:sz w:val="28"/>
                    <w:szCs w:val="28"/>
                  </w:rPr>
                  <w:t>☐</w:t>
                </w:r>
              </w:sdtContent>
            </w:sdt>
          </w:p>
          <w:p w14:paraId="383C508E" w14:textId="77777777" w:rsidR="00235E13" w:rsidRDefault="00235E13" w:rsidP="00235E13">
            <w:pPr>
              <w:tabs>
                <w:tab w:val="left" w:pos="2568"/>
              </w:tabs>
              <w:autoSpaceDE w:val="0"/>
              <w:autoSpaceDN w:val="0"/>
              <w:adjustRightInd w:val="0"/>
              <w:rPr>
                <w:rFonts w:cstheme="minorHAnsi"/>
                <w:color w:val="000000"/>
                <w:kern w:val="0"/>
                <w:sz w:val="28"/>
                <w:szCs w:val="28"/>
              </w:rPr>
            </w:pPr>
          </w:p>
        </w:tc>
        <w:tc>
          <w:tcPr>
            <w:tcW w:w="9355" w:type="dxa"/>
          </w:tcPr>
          <w:p w14:paraId="7CEB33E5" w14:textId="7B9AD8FC" w:rsidR="00235E13" w:rsidRPr="00235E13" w:rsidRDefault="00235E13" w:rsidP="00235E13">
            <w:pPr>
              <w:autoSpaceDE w:val="0"/>
              <w:autoSpaceDN w:val="0"/>
              <w:adjustRightInd w:val="0"/>
              <w:rPr>
                <w:rFonts w:cstheme="minorHAnsi"/>
                <w:color w:val="000000"/>
                <w:kern w:val="0"/>
                <w:sz w:val="24"/>
                <w:szCs w:val="24"/>
              </w:rPr>
            </w:pPr>
            <w:r w:rsidRPr="00235E13">
              <w:rPr>
                <w:rFonts w:cstheme="minorHAnsi"/>
                <w:color w:val="000000"/>
                <w:kern w:val="0"/>
                <w:sz w:val="24"/>
                <w:szCs w:val="24"/>
              </w:rPr>
              <w:t>Expand comprehensive evidence-based treatment and recovery services, including</w:t>
            </w:r>
            <w:r>
              <w:rPr>
                <w:rFonts w:cstheme="minorHAnsi"/>
                <w:color w:val="000000"/>
                <w:kern w:val="0"/>
                <w:sz w:val="24"/>
                <w:szCs w:val="24"/>
              </w:rPr>
              <w:t xml:space="preserve"> </w:t>
            </w:r>
            <w:r w:rsidRPr="00235E13">
              <w:rPr>
                <w:rFonts w:cstheme="minorHAnsi"/>
                <w:color w:val="000000"/>
                <w:kern w:val="0"/>
                <w:sz w:val="24"/>
                <w:szCs w:val="24"/>
              </w:rPr>
              <w:t>MOUD, for uninsured individuals with OUD and any co-occurring SUD/MH</w:t>
            </w:r>
            <w:r>
              <w:rPr>
                <w:rFonts w:cstheme="minorHAnsi"/>
                <w:color w:val="000000"/>
                <w:kern w:val="0"/>
                <w:sz w:val="24"/>
                <w:szCs w:val="24"/>
              </w:rPr>
              <w:t xml:space="preserve"> </w:t>
            </w:r>
            <w:r w:rsidRPr="00235E13">
              <w:rPr>
                <w:rFonts w:cstheme="minorHAnsi"/>
                <w:color w:val="000000"/>
                <w:kern w:val="0"/>
                <w:sz w:val="24"/>
                <w:szCs w:val="24"/>
              </w:rPr>
              <w:t>conditions for up to 12 months postpartum.</w:t>
            </w:r>
          </w:p>
        </w:tc>
      </w:tr>
      <w:tr w:rsidR="00235E13" w14:paraId="225CB0C1" w14:textId="77777777" w:rsidTr="00235E13">
        <w:trPr>
          <w:trHeight w:val="980"/>
        </w:trPr>
        <w:tc>
          <w:tcPr>
            <w:tcW w:w="715" w:type="dxa"/>
          </w:tcPr>
          <w:p w14:paraId="2C9D0283" w14:textId="56AB83BF" w:rsidR="00235E13" w:rsidRPr="00235E13" w:rsidRDefault="0090270B" w:rsidP="00235E13">
            <w:pPr>
              <w:autoSpaceDE w:val="0"/>
              <w:autoSpaceDN w:val="0"/>
              <w:adjustRightInd w:val="0"/>
              <w:jc w:val="right"/>
              <w:rPr>
                <w:rFonts w:cstheme="minorHAnsi"/>
                <w:color w:val="000000"/>
                <w:kern w:val="0"/>
                <w:sz w:val="24"/>
                <w:szCs w:val="24"/>
              </w:rPr>
            </w:pPr>
            <w:sdt>
              <w:sdtPr>
                <w:rPr>
                  <w:rFonts w:cstheme="minorHAnsi"/>
                  <w:color w:val="000000"/>
                  <w:kern w:val="0"/>
                  <w:sz w:val="28"/>
                  <w:szCs w:val="28"/>
                </w:rPr>
                <w:id w:val="1022060132"/>
                <w14:checkbox>
                  <w14:checked w14:val="0"/>
                  <w14:checkedState w14:val="2612" w14:font="MS Gothic"/>
                  <w14:uncheckedState w14:val="2610" w14:font="MS Gothic"/>
                </w14:checkbox>
              </w:sdtPr>
              <w:sdtEndPr/>
              <w:sdtContent>
                <w:r w:rsidR="006409BF">
                  <w:rPr>
                    <w:rFonts w:ascii="MS Gothic" w:eastAsia="MS Gothic" w:hAnsi="MS Gothic" w:cstheme="minorHAnsi" w:hint="eastAsia"/>
                    <w:color w:val="000000"/>
                    <w:kern w:val="0"/>
                    <w:sz w:val="28"/>
                    <w:szCs w:val="28"/>
                  </w:rPr>
                  <w:t>☐</w:t>
                </w:r>
              </w:sdtContent>
            </w:sdt>
          </w:p>
          <w:p w14:paraId="46627AEC" w14:textId="77777777" w:rsidR="00235E13" w:rsidRDefault="00235E13" w:rsidP="00235E13">
            <w:pPr>
              <w:tabs>
                <w:tab w:val="left" w:pos="2568"/>
              </w:tabs>
              <w:autoSpaceDE w:val="0"/>
              <w:autoSpaceDN w:val="0"/>
              <w:adjustRightInd w:val="0"/>
              <w:rPr>
                <w:rFonts w:cstheme="minorHAnsi"/>
                <w:color w:val="000000"/>
                <w:kern w:val="0"/>
                <w:sz w:val="28"/>
                <w:szCs w:val="28"/>
              </w:rPr>
            </w:pPr>
          </w:p>
        </w:tc>
        <w:tc>
          <w:tcPr>
            <w:tcW w:w="9355" w:type="dxa"/>
          </w:tcPr>
          <w:p w14:paraId="4B12914A" w14:textId="2AB74108" w:rsidR="00235E13" w:rsidRPr="00235E13" w:rsidRDefault="00235E13" w:rsidP="00235E13">
            <w:pPr>
              <w:autoSpaceDE w:val="0"/>
              <w:autoSpaceDN w:val="0"/>
              <w:adjustRightInd w:val="0"/>
              <w:rPr>
                <w:rFonts w:cstheme="minorHAnsi"/>
                <w:color w:val="000000"/>
                <w:kern w:val="0"/>
                <w:sz w:val="24"/>
                <w:szCs w:val="24"/>
              </w:rPr>
            </w:pPr>
            <w:r w:rsidRPr="00235E13">
              <w:rPr>
                <w:rFonts w:cstheme="minorHAnsi"/>
                <w:color w:val="000000"/>
                <w:kern w:val="0"/>
                <w:sz w:val="24"/>
                <w:szCs w:val="24"/>
              </w:rPr>
              <w:t>Provide training for obstetricians or other healthcare personnel who work with the</w:t>
            </w:r>
            <w:r>
              <w:rPr>
                <w:rFonts w:cstheme="minorHAnsi"/>
                <w:color w:val="000000"/>
                <w:kern w:val="0"/>
                <w:sz w:val="24"/>
                <w:szCs w:val="24"/>
              </w:rPr>
              <w:t xml:space="preserve"> </w:t>
            </w:r>
            <w:r w:rsidRPr="00235E13">
              <w:rPr>
                <w:rFonts w:cstheme="minorHAnsi"/>
                <w:color w:val="000000"/>
                <w:kern w:val="0"/>
                <w:sz w:val="24"/>
                <w:szCs w:val="24"/>
              </w:rPr>
              <w:t>perinatal population and their families regarding treatment of OUD and any cooccurring</w:t>
            </w:r>
            <w:r>
              <w:rPr>
                <w:rFonts w:cstheme="minorHAnsi"/>
                <w:color w:val="000000"/>
                <w:kern w:val="0"/>
                <w:sz w:val="24"/>
                <w:szCs w:val="24"/>
              </w:rPr>
              <w:t xml:space="preserve"> </w:t>
            </w:r>
            <w:r w:rsidRPr="00235E13">
              <w:rPr>
                <w:rFonts w:cstheme="minorHAnsi"/>
                <w:color w:val="000000"/>
                <w:kern w:val="0"/>
                <w:sz w:val="24"/>
                <w:szCs w:val="24"/>
              </w:rPr>
              <w:t>SUD/MH conditions.</w:t>
            </w:r>
          </w:p>
        </w:tc>
      </w:tr>
      <w:tr w:rsidR="00235E13" w14:paraId="4E676BB7" w14:textId="77777777" w:rsidTr="00235E13">
        <w:trPr>
          <w:trHeight w:val="1250"/>
        </w:trPr>
        <w:tc>
          <w:tcPr>
            <w:tcW w:w="715" w:type="dxa"/>
          </w:tcPr>
          <w:p w14:paraId="31CD9EF6" w14:textId="77777777" w:rsidR="00235E13" w:rsidRPr="00235E13" w:rsidRDefault="0090270B" w:rsidP="00235E13">
            <w:pPr>
              <w:autoSpaceDE w:val="0"/>
              <w:autoSpaceDN w:val="0"/>
              <w:adjustRightInd w:val="0"/>
              <w:jc w:val="right"/>
              <w:rPr>
                <w:rFonts w:cstheme="minorHAnsi"/>
                <w:color w:val="000000"/>
                <w:kern w:val="0"/>
                <w:sz w:val="24"/>
                <w:szCs w:val="24"/>
              </w:rPr>
            </w:pPr>
            <w:sdt>
              <w:sdtPr>
                <w:rPr>
                  <w:rFonts w:cstheme="minorHAnsi"/>
                  <w:color w:val="000000"/>
                  <w:kern w:val="0"/>
                  <w:sz w:val="28"/>
                  <w:szCs w:val="28"/>
                </w:rPr>
                <w:id w:val="1890537438"/>
                <w14:checkbox>
                  <w14:checked w14:val="0"/>
                  <w14:checkedState w14:val="2612" w14:font="MS Gothic"/>
                  <w14:uncheckedState w14:val="2610" w14:font="MS Gothic"/>
                </w14:checkbox>
              </w:sdtPr>
              <w:sdtEndPr/>
              <w:sdtContent>
                <w:r w:rsidR="00235E13" w:rsidRPr="00BE16BF">
                  <w:rPr>
                    <w:rFonts w:ascii="Segoe UI Symbol" w:eastAsia="MS Gothic" w:hAnsi="Segoe UI Symbol" w:cs="Segoe UI Symbol"/>
                    <w:color w:val="000000"/>
                    <w:kern w:val="0"/>
                    <w:sz w:val="28"/>
                    <w:szCs w:val="28"/>
                  </w:rPr>
                  <w:t>☐</w:t>
                </w:r>
              </w:sdtContent>
            </w:sdt>
          </w:p>
          <w:p w14:paraId="58F5B307" w14:textId="77777777" w:rsidR="00235E13" w:rsidRDefault="00235E13" w:rsidP="00235E13">
            <w:pPr>
              <w:tabs>
                <w:tab w:val="left" w:pos="2568"/>
              </w:tabs>
              <w:autoSpaceDE w:val="0"/>
              <w:autoSpaceDN w:val="0"/>
              <w:adjustRightInd w:val="0"/>
              <w:rPr>
                <w:rFonts w:cstheme="minorHAnsi"/>
                <w:color w:val="000000"/>
                <w:kern w:val="0"/>
                <w:sz w:val="28"/>
                <w:szCs w:val="28"/>
              </w:rPr>
            </w:pPr>
          </w:p>
        </w:tc>
        <w:tc>
          <w:tcPr>
            <w:tcW w:w="9355" w:type="dxa"/>
          </w:tcPr>
          <w:p w14:paraId="64E2085B" w14:textId="7497DE44" w:rsidR="00235E13" w:rsidRPr="00235E13" w:rsidRDefault="00235E13" w:rsidP="00235E13">
            <w:pPr>
              <w:autoSpaceDE w:val="0"/>
              <w:autoSpaceDN w:val="0"/>
              <w:adjustRightInd w:val="0"/>
              <w:rPr>
                <w:rFonts w:cstheme="minorHAnsi"/>
                <w:color w:val="000000"/>
                <w:kern w:val="0"/>
                <w:sz w:val="24"/>
                <w:szCs w:val="24"/>
              </w:rPr>
            </w:pPr>
            <w:r w:rsidRPr="00235E13">
              <w:rPr>
                <w:rFonts w:cstheme="minorHAnsi"/>
                <w:color w:val="000000"/>
                <w:kern w:val="0"/>
                <w:sz w:val="24"/>
                <w:szCs w:val="24"/>
              </w:rPr>
              <w:t>Expand comprehensive evidence-based treatment and recovery support for</w:t>
            </w:r>
            <w:r>
              <w:rPr>
                <w:rFonts w:cstheme="minorHAnsi"/>
                <w:color w:val="000000"/>
                <w:kern w:val="0"/>
                <w:sz w:val="24"/>
                <w:szCs w:val="24"/>
              </w:rPr>
              <w:t xml:space="preserve"> </w:t>
            </w:r>
            <w:r w:rsidRPr="00235E13">
              <w:rPr>
                <w:rFonts w:cstheme="minorHAnsi"/>
                <w:color w:val="000000"/>
                <w:kern w:val="0"/>
                <w:sz w:val="24"/>
                <w:szCs w:val="24"/>
              </w:rPr>
              <w:t>NOWS babies; expand services for better continuum of care with infant-caregiver</w:t>
            </w:r>
            <w:r>
              <w:rPr>
                <w:rFonts w:cstheme="minorHAnsi"/>
                <w:color w:val="000000"/>
                <w:kern w:val="0"/>
                <w:sz w:val="24"/>
                <w:szCs w:val="24"/>
              </w:rPr>
              <w:t xml:space="preserve"> </w:t>
            </w:r>
            <w:r w:rsidRPr="00235E13">
              <w:rPr>
                <w:rFonts w:cstheme="minorHAnsi"/>
                <w:color w:val="000000"/>
                <w:kern w:val="0"/>
                <w:sz w:val="24"/>
                <w:szCs w:val="24"/>
              </w:rPr>
              <w:t>dyad; and expand long-term treatment and services for medical monitoring of</w:t>
            </w:r>
            <w:r>
              <w:rPr>
                <w:rFonts w:cstheme="minorHAnsi"/>
                <w:color w:val="000000"/>
                <w:kern w:val="0"/>
                <w:sz w:val="24"/>
                <w:szCs w:val="24"/>
              </w:rPr>
              <w:t xml:space="preserve"> </w:t>
            </w:r>
            <w:r w:rsidRPr="00235E13">
              <w:rPr>
                <w:rFonts w:cstheme="minorHAnsi"/>
                <w:color w:val="000000"/>
                <w:kern w:val="0"/>
                <w:sz w:val="24"/>
                <w:szCs w:val="24"/>
              </w:rPr>
              <w:t>NOWS babies and their caregivers and families.</w:t>
            </w:r>
          </w:p>
        </w:tc>
      </w:tr>
      <w:tr w:rsidR="00235E13" w14:paraId="42B8668B" w14:textId="77777777" w:rsidTr="00235E13">
        <w:trPr>
          <w:trHeight w:val="980"/>
        </w:trPr>
        <w:tc>
          <w:tcPr>
            <w:tcW w:w="715" w:type="dxa"/>
          </w:tcPr>
          <w:p w14:paraId="4098D9B5" w14:textId="77777777" w:rsidR="00235E13" w:rsidRPr="00235E13" w:rsidRDefault="0090270B" w:rsidP="00235E13">
            <w:pPr>
              <w:autoSpaceDE w:val="0"/>
              <w:autoSpaceDN w:val="0"/>
              <w:adjustRightInd w:val="0"/>
              <w:jc w:val="right"/>
              <w:rPr>
                <w:rFonts w:cstheme="minorHAnsi"/>
                <w:color w:val="000000"/>
                <w:kern w:val="0"/>
                <w:sz w:val="24"/>
                <w:szCs w:val="24"/>
              </w:rPr>
            </w:pPr>
            <w:sdt>
              <w:sdtPr>
                <w:rPr>
                  <w:rFonts w:cstheme="minorHAnsi"/>
                  <w:color w:val="000000"/>
                  <w:kern w:val="0"/>
                  <w:sz w:val="28"/>
                  <w:szCs w:val="28"/>
                </w:rPr>
                <w:id w:val="-2050377093"/>
                <w14:checkbox>
                  <w14:checked w14:val="0"/>
                  <w14:checkedState w14:val="2612" w14:font="MS Gothic"/>
                  <w14:uncheckedState w14:val="2610" w14:font="MS Gothic"/>
                </w14:checkbox>
              </w:sdtPr>
              <w:sdtEndPr/>
              <w:sdtContent>
                <w:r w:rsidR="00235E13" w:rsidRPr="00BE16BF">
                  <w:rPr>
                    <w:rFonts w:ascii="Segoe UI Symbol" w:eastAsia="MS Gothic" w:hAnsi="Segoe UI Symbol" w:cs="Segoe UI Symbol"/>
                    <w:color w:val="000000"/>
                    <w:kern w:val="0"/>
                    <w:sz w:val="28"/>
                    <w:szCs w:val="28"/>
                  </w:rPr>
                  <w:t>☐</w:t>
                </w:r>
              </w:sdtContent>
            </w:sdt>
          </w:p>
          <w:p w14:paraId="709C3175" w14:textId="77777777" w:rsidR="00235E13" w:rsidRDefault="00235E13" w:rsidP="00235E13">
            <w:pPr>
              <w:tabs>
                <w:tab w:val="left" w:pos="2568"/>
              </w:tabs>
              <w:autoSpaceDE w:val="0"/>
              <w:autoSpaceDN w:val="0"/>
              <w:adjustRightInd w:val="0"/>
              <w:rPr>
                <w:rFonts w:cstheme="minorHAnsi"/>
                <w:color w:val="000000"/>
                <w:kern w:val="0"/>
                <w:sz w:val="28"/>
                <w:szCs w:val="28"/>
              </w:rPr>
            </w:pPr>
          </w:p>
        </w:tc>
        <w:tc>
          <w:tcPr>
            <w:tcW w:w="9355" w:type="dxa"/>
          </w:tcPr>
          <w:p w14:paraId="33223783" w14:textId="77B47054" w:rsidR="00235E13" w:rsidRPr="00235E13" w:rsidRDefault="00235E13" w:rsidP="00235E13">
            <w:pPr>
              <w:autoSpaceDE w:val="0"/>
              <w:autoSpaceDN w:val="0"/>
              <w:adjustRightInd w:val="0"/>
              <w:rPr>
                <w:rFonts w:cstheme="minorHAnsi"/>
                <w:color w:val="000000"/>
                <w:kern w:val="0"/>
                <w:sz w:val="24"/>
                <w:szCs w:val="24"/>
              </w:rPr>
            </w:pPr>
            <w:r w:rsidRPr="00235E13">
              <w:rPr>
                <w:rFonts w:cstheme="minorHAnsi"/>
                <w:color w:val="000000"/>
                <w:kern w:val="0"/>
                <w:sz w:val="24"/>
                <w:szCs w:val="24"/>
              </w:rPr>
              <w:t>Provide training to health care providers who work with the perinatal population</w:t>
            </w:r>
            <w:r>
              <w:rPr>
                <w:rFonts w:cstheme="minorHAnsi"/>
                <w:color w:val="000000"/>
                <w:kern w:val="0"/>
                <w:sz w:val="24"/>
                <w:szCs w:val="24"/>
              </w:rPr>
              <w:t xml:space="preserve"> </w:t>
            </w:r>
            <w:r w:rsidRPr="00235E13">
              <w:rPr>
                <w:rFonts w:cstheme="minorHAnsi"/>
                <w:color w:val="000000"/>
                <w:kern w:val="0"/>
                <w:sz w:val="24"/>
                <w:szCs w:val="24"/>
              </w:rPr>
              <w:t>and caregivers on best practices for compliance with federal requirements that</w:t>
            </w:r>
            <w:r>
              <w:rPr>
                <w:rFonts w:cstheme="minorHAnsi"/>
                <w:color w:val="000000"/>
                <w:kern w:val="0"/>
                <w:sz w:val="24"/>
                <w:szCs w:val="24"/>
              </w:rPr>
              <w:t xml:space="preserve"> </w:t>
            </w:r>
            <w:r w:rsidRPr="00235E13">
              <w:rPr>
                <w:rFonts w:cstheme="minorHAnsi"/>
                <w:color w:val="000000"/>
                <w:kern w:val="0"/>
                <w:sz w:val="24"/>
                <w:szCs w:val="24"/>
              </w:rPr>
              <w:t>children born with NOWS get referred to appropriate services and receive a plan</w:t>
            </w:r>
            <w:r>
              <w:rPr>
                <w:rFonts w:cstheme="minorHAnsi"/>
                <w:color w:val="000000"/>
                <w:kern w:val="0"/>
                <w:sz w:val="24"/>
                <w:szCs w:val="24"/>
              </w:rPr>
              <w:t xml:space="preserve"> </w:t>
            </w:r>
            <w:r w:rsidRPr="00235E13">
              <w:rPr>
                <w:rFonts w:cstheme="minorHAnsi"/>
                <w:color w:val="000000"/>
                <w:kern w:val="0"/>
                <w:sz w:val="24"/>
                <w:szCs w:val="24"/>
              </w:rPr>
              <w:t>of safe care.</w:t>
            </w:r>
          </w:p>
        </w:tc>
      </w:tr>
      <w:tr w:rsidR="00235E13" w14:paraId="49C510C3" w14:textId="77777777" w:rsidTr="00235E13">
        <w:tc>
          <w:tcPr>
            <w:tcW w:w="715" w:type="dxa"/>
          </w:tcPr>
          <w:p w14:paraId="4B7EFF1A" w14:textId="77777777" w:rsidR="00235E13" w:rsidRPr="00235E13" w:rsidRDefault="0090270B" w:rsidP="00235E13">
            <w:pPr>
              <w:autoSpaceDE w:val="0"/>
              <w:autoSpaceDN w:val="0"/>
              <w:adjustRightInd w:val="0"/>
              <w:jc w:val="right"/>
              <w:rPr>
                <w:rFonts w:cstheme="minorHAnsi"/>
                <w:color w:val="000000"/>
                <w:kern w:val="0"/>
                <w:sz w:val="24"/>
                <w:szCs w:val="24"/>
              </w:rPr>
            </w:pPr>
            <w:sdt>
              <w:sdtPr>
                <w:rPr>
                  <w:rFonts w:cstheme="minorHAnsi"/>
                  <w:color w:val="000000"/>
                  <w:kern w:val="0"/>
                  <w:sz w:val="28"/>
                  <w:szCs w:val="28"/>
                </w:rPr>
                <w:id w:val="-1004900793"/>
                <w14:checkbox>
                  <w14:checked w14:val="0"/>
                  <w14:checkedState w14:val="2612" w14:font="MS Gothic"/>
                  <w14:uncheckedState w14:val="2610" w14:font="MS Gothic"/>
                </w14:checkbox>
              </w:sdtPr>
              <w:sdtEndPr/>
              <w:sdtContent>
                <w:r w:rsidR="00235E13" w:rsidRPr="00BE16BF">
                  <w:rPr>
                    <w:rFonts w:ascii="Segoe UI Symbol" w:eastAsia="MS Gothic" w:hAnsi="Segoe UI Symbol" w:cs="Segoe UI Symbol"/>
                    <w:color w:val="000000"/>
                    <w:kern w:val="0"/>
                    <w:sz w:val="28"/>
                    <w:szCs w:val="28"/>
                  </w:rPr>
                  <w:t>☐</w:t>
                </w:r>
              </w:sdtContent>
            </w:sdt>
          </w:p>
          <w:p w14:paraId="3742C70D" w14:textId="77777777" w:rsidR="00235E13" w:rsidRDefault="00235E13" w:rsidP="00235E13">
            <w:pPr>
              <w:tabs>
                <w:tab w:val="left" w:pos="2568"/>
              </w:tabs>
              <w:autoSpaceDE w:val="0"/>
              <w:autoSpaceDN w:val="0"/>
              <w:adjustRightInd w:val="0"/>
              <w:rPr>
                <w:rFonts w:cstheme="minorHAnsi"/>
                <w:color w:val="000000"/>
                <w:kern w:val="0"/>
                <w:sz w:val="28"/>
                <w:szCs w:val="28"/>
              </w:rPr>
            </w:pPr>
          </w:p>
        </w:tc>
        <w:tc>
          <w:tcPr>
            <w:tcW w:w="9355" w:type="dxa"/>
          </w:tcPr>
          <w:p w14:paraId="17DB0E6C" w14:textId="780FF1EC" w:rsidR="00235E13" w:rsidRPr="00235E13" w:rsidRDefault="00235E13" w:rsidP="00235E13">
            <w:pPr>
              <w:autoSpaceDE w:val="0"/>
              <w:autoSpaceDN w:val="0"/>
              <w:adjustRightInd w:val="0"/>
              <w:rPr>
                <w:rFonts w:cstheme="minorHAnsi"/>
                <w:color w:val="000000"/>
                <w:kern w:val="0"/>
                <w:sz w:val="24"/>
                <w:szCs w:val="24"/>
              </w:rPr>
            </w:pPr>
            <w:r w:rsidRPr="00235E13">
              <w:rPr>
                <w:rFonts w:cstheme="minorHAnsi"/>
                <w:color w:val="000000"/>
                <w:kern w:val="0"/>
                <w:sz w:val="24"/>
                <w:szCs w:val="24"/>
              </w:rPr>
              <w:t>Provide child and family support for caregivers with OUD and any co-occurring</w:t>
            </w:r>
            <w:r>
              <w:rPr>
                <w:rFonts w:cstheme="minorHAnsi"/>
                <w:color w:val="000000"/>
                <w:kern w:val="0"/>
                <w:sz w:val="24"/>
                <w:szCs w:val="24"/>
              </w:rPr>
              <w:t xml:space="preserve"> </w:t>
            </w:r>
            <w:r w:rsidRPr="00235E13">
              <w:rPr>
                <w:rFonts w:cstheme="minorHAnsi"/>
                <w:color w:val="000000"/>
                <w:kern w:val="0"/>
                <w:sz w:val="24"/>
                <w:szCs w:val="24"/>
              </w:rPr>
              <w:t>SUD/MH conditions, emphasizing the desire to keep families together.</w:t>
            </w:r>
            <w:r>
              <w:rPr>
                <w:rFonts w:cstheme="minorHAnsi"/>
                <w:color w:val="000000"/>
                <w:kern w:val="0"/>
                <w:sz w:val="24"/>
                <w:szCs w:val="24"/>
              </w:rPr>
              <w:t xml:space="preserve"> </w:t>
            </w:r>
          </w:p>
        </w:tc>
      </w:tr>
      <w:tr w:rsidR="00235E13" w14:paraId="5206D83E" w14:textId="77777777" w:rsidTr="00235E13">
        <w:trPr>
          <w:trHeight w:val="980"/>
        </w:trPr>
        <w:tc>
          <w:tcPr>
            <w:tcW w:w="715" w:type="dxa"/>
          </w:tcPr>
          <w:p w14:paraId="45FB327A" w14:textId="77777777" w:rsidR="00235E13" w:rsidRPr="00235E13" w:rsidRDefault="0090270B" w:rsidP="00235E13">
            <w:pPr>
              <w:autoSpaceDE w:val="0"/>
              <w:autoSpaceDN w:val="0"/>
              <w:adjustRightInd w:val="0"/>
              <w:jc w:val="right"/>
              <w:rPr>
                <w:rFonts w:cstheme="minorHAnsi"/>
                <w:color w:val="000000"/>
                <w:kern w:val="0"/>
                <w:sz w:val="24"/>
                <w:szCs w:val="24"/>
              </w:rPr>
            </w:pPr>
            <w:sdt>
              <w:sdtPr>
                <w:rPr>
                  <w:rFonts w:cstheme="minorHAnsi"/>
                  <w:color w:val="000000"/>
                  <w:kern w:val="0"/>
                  <w:sz w:val="28"/>
                  <w:szCs w:val="28"/>
                </w:rPr>
                <w:id w:val="-1583903244"/>
                <w14:checkbox>
                  <w14:checked w14:val="0"/>
                  <w14:checkedState w14:val="2612" w14:font="MS Gothic"/>
                  <w14:uncheckedState w14:val="2610" w14:font="MS Gothic"/>
                </w14:checkbox>
              </w:sdtPr>
              <w:sdtEndPr/>
              <w:sdtContent>
                <w:r w:rsidR="00235E13" w:rsidRPr="00BE16BF">
                  <w:rPr>
                    <w:rFonts w:ascii="Segoe UI Symbol" w:eastAsia="MS Gothic" w:hAnsi="Segoe UI Symbol" w:cs="Segoe UI Symbol"/>
                    <w:color w:val="000000"/>
                    <w:kern w:val="0"/>
                    <w:sz w:val="28"/>
                    <w:szCs w:val="28"/>
                  </w:rPr>
                  <w:t>☐</w:t>
                </w:r>
              </w:sdtContent>
            </w:sdt>
          </w:p>
          <w:p w14:paraId="2820E647" w14:textId="77777777" w:rsidR="00235E13" w:rsidRDefault="00235E13" w:rsidP="00235E13">
            <w:pPr>
              <w:tabs>
                <w:tab w:val="left" w:pos="2568"/>
              </w:tabs>
              <w:autoSpaceDE w:val="0"/>
              <w:autoSpaceDN w:val="0"/>
              <w:adjustRightInd w:val="0"/>
              <w:rPr>
                <w:rFonts w:cstheme="minorHAnsi"/>
                <w:color w:val="000000"/>
                <w:kern w:val="0"/>
                <w:sz w:val="28"/>
                <w:szCs w:val="28"/>
              </w:rPr>
            </w:pPr>
          </w:p>
        </w:tc>
        <w:tc>
          <w:tcPr>
            <w:tcW w:w="9355" w:type="dxa"/>
          </w:tcPr>
          <w:p w14:paraId="112EF8AE" w14:textId="19EA90B7" w:rsidR="00235E13" w:rsidRPr="00235E13" w:rsidRDefault="00235E13" w:rsidP="00235E13">
            <w:pPr>
              <w:autoSpaceDE w:val="0"/>
              <w:autoSpaceDN w:val="0"/>
              <w:adjustRightInd w:val="0"/>
              <w:rPr>
                <w:rFonts w:cstheme="minorHAnsi"/>
                <w:color w:val="000000"/>
                <w:kern w:val="0"/>
                <w:sz w:val="24"/>
                <w:szCs w:val="24"/>
              </w:rPr>
            </w:pPr>
            <w:r w:rsidRPr="00235E13">
              <w:rPr>
                <w:rFonts w:cstheme="minorHAnsi"/>
                <w:color w:val="000000"/>
                <w:kern w:val="0"/>
                <w:sz w:val="24"/>
                <w:szCs w:val="24"/>
              </w:rPr>
              <w:t>Provide enhanced support for children and family members suffering trauma as a</w:t>
            </w:r>
            <w:r>
              <w:rPr>
                <w:rFonts w:cstheme="minorHAnsi"/>
                <w:color w:val="000000"/>
                <w:kern w:val="0"/>
                <w:sz w:val="24"/>
                <w:szCs w:val="24"/>
              </w:rPr>
              <w:t xml:space="preserve"> </w:t>
            </w:r>
            <w:r w:rsidRPr="00235E13">
              <w:rPr>
                <w:rFonts w:cstheme="minorHAnsi"/>
                <w:color w:val="000000"/>
                <w:kern w:val="0"/>
                <w:sz w:val="24"/>
                <w:szCs w:val="24"/>
              </w:rPr>
              <w:t>result of addiction in the family; and offer trauma-informed behavioral health</w:t>
            </w:r>
            <w:r>
              <w:rPr>
                <w:rFonts w:cstheme="minorHAnsi"/>
                <w:color w:val="000000"/>
                <w:kern w:val="0"/>
                <w:sz w:val="24"/>
                <w:szCs w:val="24"/>
              </w:rPr>
              <w:t xml:space="preserve"> </w:t>
            </w:r>
            <w:r w:rsidRPr="00235E13">
              <w:rPr>
                <w:rFonts w:cstheme="minorHAnsi"/>
                <w:color w:val="000000"/>
                <w:kern w:val="0"/>
                <w:sz w:val="24"/>
                <w:szCs w:val="24"/>
              </w:rPr>
              <w:t>treatment for adverse childhood events.</w:t>
            </w:r>
          </w:p>
        </w:tc>
      </w:tr>
      <w:tr w:rsidR="00235E13" w14:paraId="7DB623AC" w14:textId="77777777" w:rsidTr="00235E13">
        <w:tc>
          <w:tcPr>
            <w:tcW w:w="715" w:type="dxa"/>
          </w:tcPr>
          <w:p w14:paraId="05723252" w14:textId="77777777" w:rsidR="00235E13" w:rsidRPr="00235E13" w:rsidRDefault="0090270B" w:rsidP="00235E13">
            <w:pPr>
              <w:autoSpaceDE w:val="0"/>
              <w:autoSpaceDN w:val="0"/>
              <w:adjustRightInd w:val="0"/>
              <w:jc w:val="right"/>
              <w:rPr>
                <w:rFonts w:cstheme="minorHAnsi"/>
                <w:color w:val="000000"/>
                <w:kern w:val="0"/>
                <w:sz w:val="24"/>
                <w:szCs w:val="24"/>
              </w:rPr>
            </w:pPr>
            <w:sdt>
              <w:sdtPr>
                <w:rPr>
                  <w:rFonts w:cstheme="minorHAnsi"/>
                  <w:color w:val="000000"/>
                  <w:kern w:val="0"/>
                  <w:sz w:val="28"/>
                  <w:szCs w:val="28"/>
                </w:rPr>
                <w:id w:val="302127365"/>
                <w14:checkbox>
                  <w14:checked w14:val="0"/>
                  <w14:checkedState w14:val="2612" w14:font="MS Gothic"/>
                  <w14:uncheckedState w14:val="2610" w14:font="MS Gothic"/>
                </w14:checkbox>
              </w:sdtPr>
              <w:sdtEndPr/>
              <w:sdtContent>
                <w:r w:rsidR="00235E13" w:rsidRPr="00BE16BF">
                  <w:rPr>
                    <w:rFonts w:ascii="Segoe UI Symbol" w:eastAsia="MS Gothic" w:hAnsi="Segoe UI Symbol" w:cs="Segoe UI Symbol"/>
                    <w:color w:val="000000"/>
                    <w:kern w:val="0"/>
                    <w:sz w:val="28"/>
                    <w:szCs w:val="28"/>
                  </w:rPr>
                  <w:t>☐</w:t>
                </w:r>
              </w:sdtContent>
            </w:sdt>
          </w:p>
          <w:p w14:paraId="6BA2A2BB" w14:textId="77777777" w:rsidR="00235E13" w:rsidRDefault="00235E13" w:rsidP="00235E13">
            <w:pPr>
              <w:tabs>
                <w:tab w:val="left" w:pos="2568"/>
              </w:tabs>
              <w:autoSpaceDE w:val="0"/>
              <w:autoSpaceDN w:val="0"/>
              <w:adjustRightInd w:val="0"/>
              <w:rPr>
                <w:rFonts w:cstheme="minorHAnsi"/>
                <w:color w:val="000000"/>
                <w:kern w:val="0"/>
                <w:sz w:val="28"/>
                <w:szCs w:val="28"/>
              </w:rPr>
            </w:pPr>
          </w:p>
        </w:tc>
        <w:tc>
          <w:tcPr>
            <w:tcW w:w="9355" w:type="dxa"/>
          </w:tcPr>
          <w:p w14:paraId="5949C277" w14:textId="2730407B" w:rsidR="00235E13" w:rsidRPr="00235E13" w:rsidRDefault="00235E13" w:rsidP="00235E13">
            <w:pPr>
              <w:autoSpaceDE w:val="0"/>
              <w:autoSpaceDN w:val="0"/>
              <w:adjustRightInd w:val="0"/>
              <w:rPr>
                <w:rFonts w:cstheme="minorHAnsi"/>
                <w:color w:val="000000"/>
                <w:kern w:val="0"/>
                <w:sz w:val="24"/>
                <w:szCs w:val="24"/>
              </w:rPr>
            </w:pPr>
            <w:r w:rsidRPr="00235E13">
              <w:rPr>
                <w:rFonts w:cstheme="minorHAnsi"/>
                <w:color w:val="000000"/>
                <w:kern w:val="0"/>
                <w:sz w:val="24"/>
                <w:szCs w:val="24"/>
              </w:rPr>
              <w:t>Offer home-based wrap-around services to persons with OUD and any co-occurring</w:t>
            </w:r>
            <w:r>
              <w:rPr>
                <w:rFonts w:cstheme="minorHAnsi"/>
                <w:color w:val="000000"/>
                <w:kern w:val="0"/>
                <w:sz w:val="24"/>
                <w:szCs w:val="24"/>
              </w:rPr>
              <w:t xml:space="preserve"> </w:t>
            </w:r>
            <w:r w:rsidRPr="00235E13">
              <w:rPr>
                <w:rFonts w:cstheme="minorHAnsi"/>
                <w:color w:val="000000"/>
                <w:kern w:val="0"/>
                <w:sz w:val="24"/>
                <w:szCs w:val="24"/>
              </w:rPr>
              <w:t>SUD/MH conditions, including, but not limited to, parent skills</w:t>
            </w:r>
            <w:r>
              <w:rPr>
                <w:rFonts w:cstheme="minorHAnsi"/>
                <w:color w:val="000000"/>
                <w:kern w:val="0"/>
                <w:sz w:val="24"/>
                <w:szCs w:val="24"/>
              </w:rPr>
              <w:t xml:space="preserve"> </w:t>
            </w:r>
            <w:r w:rsidRPr="00235E13">
              <w:rPr>
                <w:rFonts w:cstheme="minorHAnsi"/>
                <w:color w:val="000000"/>
                <w:kern w:val="0"/>
                <w:sz w:val="24"/>
                <w:szCs w:val="24"/>
              </w:rPr>
              <w:t>training.</w:t>
            </w:r>
          </w:p>
        </w:tc>
      </w:tr>
      <w:tr w:rsidR="00235E13" w14:paraId="655BC52F" w14:textId="77777777" w:rsidTr="00235E13">
        <w:trPr>
          <w:trHeight w:val="980"/>
        </w:trPr>
        <w:tc>
          <w:tcPr>
            <w:tcW w:w="715" w:type="dxa"/>
          </w:tcPr>
          <w:p w14:paraId="35B560D2" w14:textId="77777777" w:rsidR="00235E13" w:rsidRPr="00235E13" w:rsidRDefault="0090270B" w:rsidP="00235E13">
            <w:pPr>
              <w:autoSpaceDE w:val="0"/>
              <w:autoSpaceDN w:val="0"/>
              <w:adjustRightInd w:val="0"/>
              <w:jc w:val="right"/>
              <w:rPr>
                <w:rFonts w:cstheme="minorHAnsi"/>
                <w:color w:val="000000"/>
                <w:kern w:val="0"/>
                <w:sz w:val="24"/>
                <w:szCs w:val="24"/>
              </w:rPr>
            </w:pPr>
            <w:sdt>
              <w:sdtPr>
                <w:rPr>
                  <w:rFonts w:cstheme="minorHAnsi"/>
                  <w:color w:val="000000"/>
                  <w:kern w:val="0"/>
                  <w:sz w:val="28"/>
                  <w:szCs w:val="28"/>
                </w:rPr>
                <w:id w:val="346064093"/>
                <w14:checkbox>
                  <w14:checked w14:val="0"/>
                  <w14:checkedState w14:val="2612" w14:font="MS Gothic"/>
                  <w14:uncheckedState w14:val="2610" w14:font="MS Gothic"/>
                </w14:checkbox>
              </w:sdtPr>
              <w:sdtEndPr/>
              <w:sdtContent>
                <w:r w:rsidR="00235E13" w:rsidRPr="00BE16BF">
                  <w:rPr>
                    <w:rFonts w:ascii="Segoe UI Symbol" w:eastAsia="MS Gothic" w:hAnsi="Segoe UI Symbol" w:cs="Segoe UI Symbol"/>
                    <w:color w:val="000000"/>
                    <w:kern w:val="0"/>
                    <w:sz w:val="28"/>
                    <w:szCs w:val="28"/>
                  </w:rPr>
                  <w:t>☐</w:t>
                </w:r>
              </w:sdtContent>
            </w:sdt>
          </w:p>
          <w:p w14:paraId="475758C4" w14:textId="77777777" w:rsidR="00235E13" w:rsidRDefault="00235E13" w:rsidP="00235E13">
            <w:pPr>
              <w:tabs>
                <w:tab w:val="left" w:pos="2568"/>
              </w:tabs>
              <w:autoSpaceDE w:val="0"/>
              <w:autoSpaceDN w:val="0"/>
              <w:adjustRightInd w:val="0"/>
              <w:rPr>
                <w:rFonts w:cstheme="minorHAnsi"/>
                <w:color w:val="000000"/>
                <w:kern w:val="0"/>
                <w:sz w:val="28"/>
                <w:szCs w:val="28"/>
              </w:rPr>
            </w:pPr>
          </w:p>
        </w:tc>
        <w:tc>
          <w:tcPr>
            <w:tcW w:w="9355" w:type="dxa"/>
          </w:tcPr>
          <w:p w14:paraId="7CF530BD" w14:textId="11B2D7CA" w:rsidR="00235E13" w:rsidRPr="00235E13" w:rsidRDefault="00235E13" w:rsidP="00235E13">
            <w:pPr>
              <w:autoSpaceDE w:val="0"/>
              <w:autoSpaceDN w:val="0"/>
              <w:adjustRightInd w:val="0"/>
              <w:rPr>
                <w:rFonts w:cstheme="minorHAnsi"/>
                <w:color w:val="000000"/>
                <w:kern w:val="0"/>
                <w:sz w:val="24"/>
                <w:szCs w:val="24"/>
              </w:rPr>
            </w:pPr>
            <w:r w:rsidRPr="00235E13">
              <w:rPr>
                <w:rFonts w:cstheme="minorHAnsi"/>
                <w:color w:val="000000"/>
                <w:kern w:val="0"/>
                <w:sz w:val="24"/>
                <w:szCs w:val="24"/>
              </w:rPr>
              <w:t>Provide support for Children’s Services—Fund additional positions and services,</w:t>
            </w:r>
            <w:r>
              <w:rPr>
                <w:rFonts w:cstheme="minorHAnsi"/>
                <w:color w:val="000000"/>
                <w:kern w:val="0"/>
                <w:sz w:val="24"/>
                <w:szCs w:val="24"/>
              </w:rPr>
              <w:t xml:space="preserve"> </w:t>
            </w:r>
            <w:r w:rsidRPr="00235E13">
              <w:rPr>
                <w:rFonts w:cstheme="minorHAnsi"/>
                <w:color w:val="000000"/>
                <w:kern w:val="0"/>
                <w:sz w:val="24"/>
                <w:szCs w:val="24"/>
              </w:rPr>
              <w:t xml:space="preserve">including supportive housing and other residential services, relating to children </w:t>
            </w:r>
            <w:r w:rsidRPr="00235E13">
              <w:rPr>
                <w:rFonts w:cstheme="minorHAnsi"/>
                <w:kern w:val="0"/>
                <w:sz w:val="24"/>
                <w:szCs w:val="24"/>
              </w:rPr>
              <w:t>being removed from the home and/or placed in foster care due to custodial opioid</w:t>
            </w:r>
            <w:r>
              <w:rPr>
                <w:rFonts w:cstheme="minorHAnsi"/>
                <w:kern w:val="0"/>
                <w:sz w:val="24"/>
                <w:szCs w:val="24"/>
              </w:rPr>
              <w:t xml:space="preserve"> </w:t>
            </w:r>
            <w:r w:rsidRPr="00235E13">
              <w:rPr>
                <w:rFonts w:cstheme="minorHAnsi"/>
                <w:kern w:val="0"/>
                <w:sz w:val="24"/>
                <w:szCs w:val="24"/>
              </w:rPr>
              <w:t>use.</w:t>
            </w:r>
          </w:p>
        </w:tc>
      </w:tr>
    </w:tbl>
    <w:p w14:paraId="76CC1A55" w14:textId="480472F3" w:rsidR="00720C0E" w:rsidRDefault="00720C0E" w:rsidP="00574B27">
      <w:pPr>
        <w:shd w:val="clear" w:color="auto" w:fill="FFFFFF"/>
        <w:spacing w:before="480" w:line="240" w:lineRule="auto"/>
        <w:rPr>
          <w:rFonts w:eastAsia="Times New Roman" w:cstheme="minorHAnsi"/>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Prevention</w:t>
      </w:r>
      <w:r w:rsidRPr="00BE16BF">
        <w:rPr>
          <w:rFonts w:eastAsia="Times New Roman" w:cstheme="minorHAnsi"/>
          <w:color w:val="393939"/>
          <w:kern w:val="0"/>
          <w:sz w:val="28"/>
          <w:szCs w:val="28"/>
          <w14:ligatures w14:val="none"/>
        </w:rPr>
        <w:t> subcategory(ies)</w:t>
      </w:r>
    </w:p>
    <w:tbl>
      <w:tblPr>
        <w:tblStyle w:val="TableGrid"/>
        <w:tblW w:w="0" w:type="auto"/>
        <w:tblLook w:val="04A0" w:firstRow="1" w:lastRow="0" w:firstColumn="1" w:lastColumn="0" w:noHBand="0" w:noVBand="1"/>
      </w:tblPr>
      <w:tblGrid>
        <w:gridCol w:w="856"/>
        <w:gridCol w:w="9214"/>
      </w:tblGrid>
      <w:tr w:rsidR="002C40B9" w14:paraId="008F28A2" w14:textId="77777777" w:rsidTr="002C40B9">
        <w:tc>
          <w:tcPr>
            <w:tcW w:w="625" w:type="dxa"/>
          </w:tcPr>
          <w:p w14:paraId="4F71B93A" w14:textId="5A974D4C" w:rsidR="002C40B9" w:rsidRPr="002C40B9" w:rsidRDefault="0090270B" w:rsidP="002C40B9">
            <w:pPr>
              <w:shd w:val="clear" w:color="auto" w:fill="FFFFFF"/>
              <w:ind w:left="360"/>
              <w:jc w:val="right"/>
              <w:rPr>
                <w:rFonts w:eastAsia="Times New Roman" w:cstheme="minorHAnsi"/>
                <w:color w:val="393939"/>
                <w:kern w:val="0"/>
                <w:sz w:val="24"/>
                <w:szCs w:val="24"/>
                <w14:ligatures w14:val="none"/>
              </w:rPr>
            </w:pPr>
            <w:sdt>
              <w:sdtPr>
                <w:rPr>
                  <w:rFonts w:eastAsia="Times New Roman" w:cstheme="minorHAnsi"/>
                  <w:color w:val="393939"/>
                  <w:kern w:val="0"/>
                  <w:sz w:val="28"/>
                  <w:szCs w:val="28"/>
                  <w14:ligatures w14:val="none"/>
                </w:rPr>
                <w:id w:val="-742261957"/>
                <w14:checkbox>
                  <w14:checked w14:val="0"/>
                  <w14:checkedState w14:val="2612" w14:font="MS Gothic"/>
                  <w14:uncheckedState w14:val="2610" w14:font="MS Gothic"/>
                </w14:checkbox>
              </w:sdtPr>
              <w:sdtEndPr/>
              <w:sdtContent>
                <w:r w:rsidR="002C40B9">
                  <w:rPr>
                    <w:rFonts w:ascii="MS Gothic" w:eastAsia="MS Gothic" w:hAnsi="MS Gothic" w:cstheme="minorHAnsi" w:hint="eastAsia"/>
                    <w:color w:val="393939"/>
                    <w:kern w:val="0"/>
                    <w:sz w:val="28"/>
                    <w:szCs w:val="28"/>
                    <w14:ligatures w14:val="none"/>
                  </w:rPr>
                  <w:t>☐</w:t>
                </w:r>
              </w:sdtContent>
            </w:sdt>
          </w:p>
        </w:tc>
        <w:tc>
          <w:tcPr>
            <w:tcW w:w="9445" w:type="dxa"/>
            <w:vAlign w:val="center"/>
          </w:tcPr>
          <w:p w14:paraId="58DBBA83" w14:textId="087B6DF3" w:rsidR="002C40B9" w:rsidRDefault="002C40B9" w:rsidP="002C40B9">
            <w:pPr>
              <w:rPr>
                <w:rFonts w:eastAsia="Times New Roman" w:cstheme="minorHAnsi"/>
                <w:color w:val="393939"/>
                <w:kern w:val="0"/>
                <w:sz w:val="28"/>
                <w:szCs w:val="28"/>
                <w14:ligatures w14:val="none"/>
              </w:rPr>
            </w:pPr>
            <w:r w:rsidRPr="002C40B9">
              <w:rPr>
                <w:rFonts w:eastAsia="Times New Roman" w:cstheme="minorHAnsi"/>
                <w:color w:val="393939"/>
                <w:kern w:val="0"/>
                <w:sz w:val="24"/>
                <w:szCs w:val="24"/>
                <w14:ligatures w14:val="none"/>
              </w:rPr>
              <w:t>Prevent over-prescribing and ensure appropriate prescribing and dispending of opioids.</w:t>
            </w:r>
          </w:p>
        </w:tc>
      </w:tr>
      <w:tr w:rsidR="002C40B9" w14:paraId="025633DC" w14:textId="77777777" w:rsidTr="002C40B9">
        <w:tc>
          <w:tcPr>
            <w:tcW w:w="625" w:type="dxa"/>
          </w:tcPr>
          <w:p w14:paraId="0F1677B1" w14:textId="68FABDE4" w:rsidR="002C40B9" w:rsidRPr="002C40B9" w:rsidRDefault="0090270B" w:rsidP="002C40B9">
            <w:pPr>
              <w:shd w:val="clear" w:color="auto" w:fill="FFFFFF"/>
              <w:ind w:left="360"/>
              <w:jc w:val="right"/>
              <w:rPr>
                <w:rFonts w:eastAsia="Times New Roman" w:cstheme="minorHAnsi"/>
                <w:color w:val="393939"/>
                <w:kern w:val="0"/>
                <w:sz w:val="24"/>
                <w:szCs w:val="24"/>
                <w14:ligatures w14:val="none"/>
              </w:rPr>
            </w:pPr>
            <w:sdt>
              <w:sdtPr>
                <w:rPr>
                  <w:rFonts w:eastAsia="Times New Roman" w:cstheme="minorHAnsi"/>
                  <w:color w:val="393939"/>
                  <w:kern w:val="0"/>
                  <w:sz w:val="28"/>
                  <w:szCs w:val="28"/>
                  <w14:ligatures w14:val="none"/>
                </w:rPr>
                <w:id w:val="-218517649"/>
                <w14:checkbox>
                  <w14:checked w14:val="0"/>
                  <w14:checkedState w14:val="2612" w14:font="MS Gothic"/>
                  <w14:uncheckedState w14:val="2610" w14:font="MS Gothic"/>
                </w14:checkbox>
              </w:sdtPr>
              <w:sdtEndPr/>
              <w:sdtContent>
                <w:r w:rsidR="002C40B9">
                  <w:rPr>
                    <w:rFonts w:ascii="MS Gothic" w:eastAsia="MS Gothic" w:hAnsi="MS Gothic" w:cstheme="minorHAnsi" w:hint="eastAsia"/>
                    <w:color w:val="393939"/>
                    <w:kern w:val="0"/>
                    <w:sz w:val="28"/>
                    <w:szCs w:val="28"/>
                    <w14:ligatures w14:val="none"/>
                  </w:rPr>
                  <w:t>☐</w:t>
                </w:r>
              </w:sdtContent>
            </w:sdt>
          </w:p>
        </w:tc>
        <w:tc>
          <w:tcPr>
            <w:tcW w:w="9445" w:type="dxa"/>
            <w:vAlign w:val="center"/>
          </w:tcPr>
          <w:p w14:paraId="6BFA748D" w14:textId="0BF36D14" w:rsidR="002C40B9" w:rsidRDefault="002C40B9" w:rsidP="002C40B9">
            <w:pPr>
              <w:rPr>
                <w:rFonts w:eastAsia="Times New Roman" w:cstheme="minorHAnsi"/>
                <w:color w:val="393939"/>
                <w:kern w:val="0"/>
                <w:sz w:val="28"/>
                <w:szCs w:val="28"/>
                <w14:ligatures w14:val="none"/>
              </w:rPr>
            </w:pPr>
            <w:r w:rsidRPr="002C40B9">
              <w:rPr>
                <w:rFonts w:eastAsia="Times New Roman" w:cstheme="minorHAnsi"/>
                <w:color w:val="393939"/>
                <w:kern w:val="0"/>
                <w:sz w:val="24"/>
                <w:szCs w:val="24"/>
                <w14:ligatures w14:val="none"/>
              </w:rPr>
              <w:t>Prevent misuse of Opioids</w:t>
            </w:r>
          </w:p>
        </w:tc>
      </w:tr>
      <w:tr w:rsidR="002C40B9" w14:paraId="7CF2FD04" w14:textId="77777777" w:rsidTr="002C40B9">
        <w:trPr>
          <w:trHeight w:val="692"/>
        </w:trPr>
        <w:tc>
          <w:tcPr>
            <w:tcW w:w="625" w:type="dxa"/>
          </w:tcPr>
          <w:p w14:paraId="401026B6" w14:textId="2A683E46" w:rsidR="002C40B9" w:rsidRPr="002C40B9" w:rsidRDefault="0090270B" w:rsidP="002C40B9">
            <w:pPr>
              <w:shd w:val="clear" w:color="auto" w:fill="FFFFFF"/>
              <w:ind w:left="360"/>
              <w:jc w:val="right"/>
              <w:rPr>
                <w:rFonts w:eastAsia="Times New Roman" w:cstheme="minorHAnsi"/>
                <w:color w:val="393939"/>
                <w:kern w:val="0"/>
                <w:sz w:val="24"/>
                <w:szCs w:val="24"/>
                <w14:ligatures w14:val="none"/>
              </w:rPr>
            </w:pPr>
            <w:sdt>
              <w:sdtPr>
                <w:rPr>
                  <w:rFonts w:eastAsia="Times New Roman" w:cstheme="minorHAnsi"/>
                  <w:color w:val="393939"/>
                  <w:kern w:val="0"/>
                  <w:sz w:val="28"/>
                  <w:szCs w:val="28"/>
                  <w14:ligatures w14:val="none"/>
                </w:rPr>
                <w:id w:val="25609182"/>
                <w14:checkbox>
                  <w14:checked w14:val="0"/>
                  <w14:checkedState w14:val="2612" w14:font="MS Gothic"/>
                  <w14:uncheckedState w14:val="2610" w14:font="MS Gothic"/>
                </w14:checkbox>
              </w:sdtPr>
              <w:sdtEndPr/>
              <w:sdtContent>
                <w:r w:rsidR="002C40B9">
                  <w:rPr>
                    <w:rFonts w:ascii="MS Gothic" w:eastAsia="MS Gothic" w:hAnsi="MS Gothic" w:cstheme="minorHAnsi" w:hint="eastAsia"/>
                    <w:color w:val="393939"/>
                    <w:kern w:val="0"/>
                    <w:sz w:val="28"/>
                    <w:szCs w:val="28"/>
                    <w14:ligatures w14:val="none"/>
                  </w:rPr>
                  <w:t>☐</w:t>
                </w:r>
              </w:sdtContent>
            </w:sdt>
          </w:p>
        </w:tc>
        <w:tc>
          <w:tcPr>
            <w:tcW w:w="9445" w:type="dxa"/>
            <w:vAlign w:val="center"/>
          </w:tcPr>
          <w:p w14:paraId="46A9D8E7" w14:textId="0CA320E8" w:rsidR="002C40B9" w:rsidRDefault="002C40B9" w:rsidP="002C40B9">
            <w:pPr>
              <w:rPr>
                <w:rFonts w:eastAsia="Times New Roman" w:cstheme="minorHAnsi"/>
                <w:color w:val="393939"/>
                <w:kern w:val="0"/>
                <w:sz w:val="28"/>
                <w:szCs w:val="28"/>
                <w14:ligatures w14:val="none"/>
              </w:rPr>
            </w:pPr>
            <w:r w:rsidRPr="002C40B9">
              <w:rPr>
                <w:rFonts w:eastAsia="Times New Roman" w:cstheme="minorHAnsi"/>
                <w:color w:val="393939"/>
                <w:kern w:val="0"/>
                <w:sz w:val="24"/>
                <w:szCs w:val="24"/>
                <w14:ligatures w14:val="none"/>
              </w:rPr>
              <w:t>Prevent overdose deaths and other harms (harm reduction)</w:t>
            </w:r>
          </w:p>
        </w:tc>
      </w:tr>
    </w:tbl>
    <w:p w14:paraId="5AAC69B9" w14:textId="2D604A74" w:rsidR="009C2B5C" w:rsidRPr="00BE16BF" w:rsidRDefault="009C2B5C" w:rsidP="00574B27">
      <w:pPr>
        <w:shd w:val="clear" w:color="auto" w:fill="FFFFFF"/>
        <w:spacing w:before="480" w:line="240" w:lineRule="auto"/>
        <w:rPr>
          <w:rFonts w:eastAsia="Times New Roman" w:cstheme="minorHAnsi"/>
          <w:b/>
          <w:bCs/>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00EF4A92" w:rsidRPr="00BE16BF">
        <w:rPr>
          <w:rFonts w:eastAsia="Times New Roman" w:cstheme="minorHAnsi"/>
          <w:b/>
          <w:bCs/>
          <w:color w:val="393939"/>
          <w:kern w:val="0"/>
          <w:sz w:val="28"/>
          <w:szCs w:val="28"/>
          <w14:ligatures w14:val="none"/>
        </w:rPr>
        <w:t>Prevent Over-Prescribing and Ensure Prescribing an</w:t>
      </w:r>
      <w:r w:rsidR="0085382C" w:rsidRPr="00BE16BF">
        <w:rPr>
          <w:rFonts w:eastAsia="Times New Roman" w:cstheme="minorHAnsi"/>
          <w:b/>
          <w:bCs/>
          <w:color w:val="393939"/>
          <w:kern w:val="0"/>
          <w:sz w:val="28"/>
          <w:szCs w:val="28"/>
          <w14:ligatures w14:val="none"/>
        </w:rPr>
        <w:t xml:space="preserve">d </w:t>
      </w:r>
      <w:r w:rsidR="00EF4A92" w:rsidRPr="00BE16BF">
        <w:rPr>
          <w:rFonts w:eastAsia="Times New Roman" w:cstheme="minorHAnsi"/>
          <w:b/>
          <w:bCs/>
          <w:color w:val="393939"/>
          <w:kern w:val="0"/>
          <w:sz w:val="28"/>
          <w:szCs w:val="28"/>
          <w14:ligatures w14:val="none"/>
        </w:rPr>
        <w:t xml:space="preserve">Dispensing of Opioids </w:t>
      </w:r>
      <w:r w:rsidR="00EF4A92" w:rsidRPr="00BE16BF">
        <w:rPr>
          <w:rFonts w:eastAsia="Times New Roman" w:cstheme="minorHAnsi"/>
          <w:color w:val="393939"/>
          <w:kern w:val="0"/>
          <w:sz w:val="28"/>
          <w:szCs w:val="28"/>
          <w14:ligatures w14:val="none"/>
        </w:rPr>
        <w:t>strategies</w:t>
      </w:r>
      <w:r w:rsidR="00EF4A92" w:rsidRPr="00BE16BF">
        <w:rPr>
          <w:rFonts w:eastAsia="Times New Roman" w:cstheme="minorHAnsi"/>
          <w:b/>
          <w:bCs/>
          <w:color w:val="393939"/>
          <w:kern w:val="0"/>
          <w:sz w:val="28"/>
          <w:szCs w:val="28"/>
          <w14:ligatures w14:val="none"/>
        </w:rPr>
        <w:t>.</w:t>
      </w:r>
    </w:p>
    <w:tbl>
      <w:tblPr>
        <w:tblStyle w:val="TableGrid"/>
        <w:tblW w:w="0" w:type="auto"/>
        <w:tblLook w:val="04A0" w:firstRow="1" w:lastRow="0" w:firstColumn="1" w:lastColumn="0" w:noHBand="0" w:noVBand="1"/>
      </w:tblPr>
      <w:tblGrid>
        <w:gridCol w:w="805"/>
        <w:gridCol w:w="9265"/>
      </w:tblGrid>
      <w:tr w:rsidR="002C40B9" w14:paraId="3DF02E67" w14:textId="77777777" w:rsidTr="00237304">
        <w:trPr>
          <w:trHeight w:val="1277"/>
        </w:trPr>
        <w:tc>
          <w:tcPr>
            <w:tcW w:w="805" w:type="dxa"/>
          </w:tcPr>
          <w:p w14:paraId="7D3AFE9C" w14:textId="2200D777" w:rsidR="002C40B9" w:rsidRDefault="0090270B" w:rsidP="00237304">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1173108660"/>
                <w14:checkbox>
                  <w14:checked w14:val="0"/>
                  <w14:checkedState w14:val="2612" w14:font="MS Gothic"/>
                  <w14:uncheckedState w14:val="2610" w14:font="MS Gothic"/>
                </w14:checkbox>
              </w:sdtPr>
              <w:sdtEndPr/>
              <w:sdtContent>
                <w:r w:rsidR="004E3828" w:rsidRPr="00BE16BF">
                  <w:rPr>
                    <w:rFonts w:ascii="Segoe UI Symbol" w:eastAsia="MS Gothic" w:hAnsi="Segoe UI Symbol" w:cs="Segoe UI Symbol"/>
                    <w:color w:val="000000"/>
                    <w:kern w:val="0"/>
                    <w:sz w:val="28"/>
                    <w:szCs w:val="28"/>
                  </w:rPr>
                  <w:t>☐</w:t>
                </w:r>
              </w:sdtContent>
            </w:sdt>
          </w:p>
        </w:tc>
        <w:tc>
          <w:tcPr>
            <w:tcW w:w="9265" w:type="dxa"/>
          </w:tcPr>
          <w:p w14:paraId="5B4695DD" w14:textId="42887870" w:rsidR="002C40B9" w:rsidRPr="00237304" w:rsidRDefault="00237304" w:rsidP="00237304">
            <w:pPr>
              <w:autoSpaceDE w:val="0"/>
              <w:autoSpaceDN w:val="0"/>
              <w:adjustRightInd w:val="0"/>
              <w:rPr>
                <w:rFonts w:cstheme="minorHAnsi"/>
                <w:color w:val="000000"/>
                <w:kern w:val="0"/>
                <w:sz w:val="24"/>
                <w:szCs w:val="24"/>
              </w:rPr>
            </w:pPr>
            <w:r w:rsidRPr="004E3828">
              <w:rPr>
                <w:rFonts w:cstheme="minorHAnsi"/>
                <w:color w:val="000000"/>
                <w:kern w:val="0"/>
                <w:sz w:val="24"/>
                <w:szCs w:val="24"/>
              </w:rPr>
              <w:t>Funding medical provider education and outreach regarding best prescribing</w:t>
            </w:r>
            <w:r>
              <w:rPr>
                <w:rFonts w:cstheme="minorHAnsi"/>
                <w:color w:val="000000"/>
                <w:kern w:val="0"/>
                <w:sz w:val="24"/>
                <w:szCs w:val="24"/>
              </w:rPr>
              <w:t xml:space="preserve"> </w:t>
            </w:r>
            <w:r w:rsidRPr="004E3828">
              <w:rPr>
                <w:rFonts w:cstheme="minorHAnsi"/>
                <w:color w:val="000000"/>
                <w:kern w:val="0"/>
                <w:sz w:val="24"/>
                <w:szCs w:val="24"/>
              </w:rPr>
              <w:t>practices for opioids consistent with the Guidelines for Prescribing Opioids for</w:t>
            </w:r>
            <w:r>
              <w:rPr>
                <w:rFonts w:cstheme="minorHAnsi"/>
                <w:color w:val="000000"/>
                <w:kern w:val="0"/>
                <w:sz w:val="24"/>
                <w:szCs w:val="24"/>
              </w:rPr>
              <w:t xml:space="preserve"> </w:t>
            </w:r>
            <w:r w:rsidRPr="004E3828">
              <w:rPr>
                <w:rFonts w:cstheme="minorHAnsi"/>
                <w:color w:val="000000"/>
                <w:kern w:val="0"/>
                <w:sz w:val="24"/>
                <w:szCs w:val="24"/>
              </w:rPr>
              <w:t>Chronic Pain from the U.S. Centers for Disease Control and Prevention, including</w:t>
            </w:r>
            <w:r>
              <w:rPr>
                <w:rFonts w:cstheme="minorHAnsi"/>
                <w:color w:val="000000"/>
                <w:kern w:val="0"/>
                <w:sz w:val="24"/>
                <w:szCs w:val="24"/>
              </w:rPr>
              <w:t xml:space="preserve"> </w:t>
            </w:r>
            <w:r w:rsidRPr="004E3828">
              <w:rPr>
                <w:rFonts w:cstheme="minorHAnsi"/>
                <w:color w:val="000000"/>
                <w:kern w:val="0"/>
                <w:sz w:val="24"/>
                <w:szCs w:val="24"/>
              </w:rPr>
              <w:t>providers at hospitals (academic detailing).</w:t>
            </w:r>
          </w:p>
        </w:tc>
      </w:tr>
      <w:tr w:rsidR="002C40B9" w14:paraId="7D87B2CF" w14:textId="77777777" w:rsidTr="00237304">
        <w:trPr>
          <w:trHeight w:val="638"/>
        </w:trPr>
        <w:tc>
          <w:tcPr>
            <w:tcW w:w="805" w:type="dxa"/>
          </w:tcPr>
          <w:p w14:paraId="42310D92" w14:textId="41E1D2D1" w:rsidR="002C40B9" w:rsidRDefault="0090270B" w:rsidP="00237304">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716011704"/>
                <w14:checkbox>
                  <w14:checked w14:val="0"/>
                  <w14:checkedState w14:val="2612" w14:font="MS Gothic"/>
                  <w14:uncheckedState w14:val="2610" w14:font="MS Gothic"/>
                </w14:checkbox>
              </w:sdtPr>
              <w:sdtEndPr/>
              <w:sdtContent>
                <w:r w:rsidR="004E3828" w:rsidRPr="00BE16BF">
                  <w:rPr>
                    <w:rFonts w:ascii="Segoe UI Symbol" w:eastAsia="MS Gothic" w:hAnsi="Segoe UI Symbol" w:cs="Segoe UI Symbol"/>
                    <w:color w:val="000000"/>
                    <w:kern w:val="0"/>
                    <w:sz w:val="28"/>
                    <w:szCs w:val="28"/>
                  </w:rPr>
                  <w:t>☐</w:t>
                </w:r>
              </w:sdtContent>
            </w:sdt>
          </w:p>
        </w:tc>
        <w:tc>
          <w:tcPr>
            <w:tcW w:w="9265" w:type="dxa"/>
          </w:tcPr>
          <w:p w14:paraId="6EE25FF2" w14:textId="4C9C6BD4" w:rsidR="002C40B9" w:rsidRPr="00237304" w:rsidRDefault="00237304" w:rsidP="00237304">
            <w:pPr>
              <w:autoSpaceDE w:val="0"/>
              <w:autoSpaceDN w:val="0"/>
              <w:adjustRightInd w:val="0"/>
              <w:rPr>
                <w:rFonts w:cstheme="minorHAnsi"/>
                <w:color w:val="000000"/>
                <w:kern w:val="0"/>
                <w:sz w:val="24"/>
                <w:szCs w:val="24"/>
              </w:rPr>
            </w:pPr>
            <w:r w:rsidRPr="004E3828">
              <w:rPr>
                <w:rFonts w:cstheme="minorHAnsi"/>
                <w:color w:val="000000"/>
                <w:kern w:val="0"/>
                <w:sz w:val="24"/>
                <w:szCs w:val="24"/>
              </w:rPr>
              <w:t>Training for health care providers regarding safe and responsible opioid</w:t>
            </w:r>
            <w:r>
              <w:rPr>
                <w:rFonts w:cstheme="minorHAnsi"/>
                <w:color w:val="000000"/>
                <w:kern w:val="0"/>
                <w:sz w:val="24"/>
                <w:szCs w:val="24"/>
              </w:rPr>
              <w:t xml:space="preserve"> </w:t>
            </w:r>
            <w:r w:rsidRPr="004E3828">
              <w:rPr>
                <w:rFonts w:cstheme="minorHAnsi"/>
                <w:color w:val="000000"/>
                <w:kern w:val="0"/>
                <w:sz w:val="24"/>
                <w:szCs w:val="24"/>
              </w:rPr>
              <w:t>prescribing, dosing, and tapering patients off opioids.</w:t>
            </w:r>
          </w:p>
        </w:tc>
      </w:tr>
      <w:tr w:rsidR="002C40B9" w14:paraId="6557881B" w14:textId="77777777" w:rsidTr="00237304">
        <w:tc>
          <w:tcPr>
            <w:tcW w:w="805" w:type="dxa"/>
          </w:tcPr>
          <w:p w14:paraId="59E39E9E" w14:textId="3A3205C6" w:rsidR="002C40B9" w:rsidRDefault="0090270B" w:rsidP="00237304">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516050371"/>
                <w14:checkbox>
                  <w14:checked w14:val="0"/>
                  <w14:checkedState w14:val="2612" w14:font="MS Gothic"/>
                  <w14:uncheckedState w14:val="2610" w14:font="MS Gothic"/>
                </w14:checkbox>
              </w:sdtPr>
              <w:sdtEndPr/>
              <w:sdtContent>
                <w:r w:rsidR="004E3828" w:rsidRPr="00BE16BF">
                  <w:rPr>
                    <w:rFonts w:ascii="Segoe UI Symbol" w:eastAsia="MS Gothic" w:hAnsi="Segoe UI Symbol" w:cs="Segoe UI Symbol"/>
                    <w:color w:val="000000"/>
                    <w:kern w:val="0"/>
                    <w:sz w:val="28"/>
                    <w:szCs w:val="28"/>
                  </w:rPr>
                  <w:t>☐</w:t>
                </w:r>
              </w:sdtContent>
            </w:sdt>
          </w:p>
        </w:tc>
        <w:tc>
          <w:tcPr>
            <w:tcW w:w="9265" w:type="dxa"/>
          </w:tcPr>
          <w:p w14:paraId="0C48F123" w14:textId="026CAEFD" w:rsidR="002C40B9" w:rsidRDefault="00237304" w:rsidP="00237304">
            <w:pPr>
              <w:rPr>
                <w:rFonts w:eastAsia="Times New Roman" w:cstheme="minorHAnsi"/>
                <w:b/>
                <w:bCs/>
                <w:color w:val="393939"/>
                <w:kern w:val="0"/>
                <w:sz w:val="28"/>
                <w:szCs w:val="28"/>
                <w14:ligatures w14:val="none"/>
              </w:rPr>
            </w:pPr>
            <w:r w:rsidRPr="004E3828">
              <w:rPr>
                <w:rFonts w:cstheme="minorHAnsi"/>
                <w:color w:val="000000"/>
                <w:kern w:val="0"/>
                <w:sz w:val="24"/>
                <w:szCs w:val="24"/>
              </w:rPr>
              <w:t>Continuing Medical Education (CME) on appropriate prescribing of opioids.</w:t>
            </w:r>
          </w:p>
        </w:tc>
      </w:tr>
      <w:tr w:rsidR="002C40B9" w14:paraId="561D47AF" w14:textId="77777777" w:rsidTr="00237304">
        <w:trPr>
          <w:trHeight w:val="692"/>
        </w:trPr>
        <w:tc>
          <w:tcPr>
            <w:tcW w:w="805" w:type="dxa"/>
          </w:tcPr>
          <w:p w14:paraId="6A0D5D15" w14:textId="3B301794" w:rsidR="002C40B9" w:rsidRDefault="0090270B" w:rsidP="00237304">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1479034266"/>
                <w14:checkbox>
                  <w14:checked w14:val="0"/>
                  <w14:checkedState w14:val="2612" w14:font="MS Gothic"/>
                  <w14:uncheckedState w14:val="2610" w14:font="MS Gothic"/>
                </w14:checkbox>
              </w:sdtPr>
              <w:sdtEndPr/>
              <w:sdtContent>
                <w:r w:rsidR="004E3828" w:rsidRPr="00BE16BF">
                  <w:rPr>
                    <w:rFonts w:ascii="Segoe UI Symbol" w:eastAsia="MS Gothic" w:hAnsi="Segoe UI Symbol" w:cs="Segoe UI Symbol"/>
                    <w:color w:val="000000"/>
                    <w:kern w:val="0"/>
                    <w:sz w:val="28"/>
                    <w:szCs w:val="28"/>
                  </w:rPr>
                  <w:t>☐</w:t>
                </w:r>
              </w:sdtContent>
            </w:sdt>
          </w:p>
        </w:tc>
        <w:tc>
          <w:tcPr>
            <w:tcW w:w="9265" w:type="dxa"/>
          </w:tcPr>
          <w:p w14:paraId="1DB8D056" w14:textId="3BD1C202" w:rsidR="002C40B9" w:rsidRPr="00237304" w:rsidRDefault="00237304" w:rsidP="00237304">
            <w:pPr>
              <w:autoSpaceDE w:val="0"/>
              <w:autoSpaceDN w:val="0"/>
              <w:adjustRightInd w:val="0"/>
              <w:rPr>
                <w:rFonts w:cstheme="minorHAnsi"/>
                <w:color w:val="000000"/>
                <w:kern w:val="0"/>
                <w:sz w:val="24"/>
                <w:szCs w:val="24"/>
              </w:rPr>
            </w:pPr>
            <w:r w:rsidRPr="004E3828">
              <w:rPr>
                <w:rFonts w:cstheme="minorHAnsi"/>
                <w:color w:val="000000"/>
                <w:kern w:val="0"/>
                <w:sz w:val="24"/>
                <w:szCs w:val="24"/>
              </w:rPr>
              <w:t>Providing Support for non-opioid pain treatment alternatives, including training</w:t>
            </w:r>
            <w:r>
              <w:rPr>
                <w:rFonts w:cstheme="minorHAnsi"/>
                <w:color w:val="000000"/>
                <w:kern w:val="0"/>
                <w:sz w:val="24"/>
                <w:szCs w:val="24"/>
              </w:rPr>
              <w:t xml:space="preserve"> </w:t>
            </w:r>
            <w:r w:rsidRPr="004E3828">
              <w:rPr>
                <w:rFonts w:cstheme="minorHAnsi"/>
                <w:color w:val="000000"/>
                <w:kern w:val="0"/>
                <w:sz w:val="24"/>
                <w:szCs w:val="24"/>
              </w:rPr>
              <w:t>providers to offer or refer to multi-modal, evidence-informed treatment of pain.</w:t>
            </w:r>
          </w:p>
        </w:tc>
      </w:tr>
      <w:tr w:rsidR="002C40B9" w14:paraId="7FD09668" w14:textId="77777777" w:rsidTr="00237304">
        <w:trPr>
          <w:trHeight w:val="692"/>
        </w:trPr>
        <w:tc>
          <w:tcPr>
            <w:tcW w:w="805" w:type="dxa"/>
          </w:tcPr>
          <w:p w14:paraId="3C53F99D" w14:textId="186EEFB1" w:rsidR="002C40B9" w:rsidRDefault="0090270B" w:rsidP="00237304">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2114624546"/>
                <w14:checkbox>
                  <w14:checked w14:val="0"/>
                  <w14:checkedState w14:val="2612" w14:font="MS Gothic"/>
                  <w14:uncheckedState w14:val="2610" w14:font="MS Gothic"/>
                </w14:checkbox>
              </w:sdtPr>
              <w:sdtEndPr/>
              <w:sdtContent>
                <w:r w:rsidR="004E3828" w:rsidRPr="00BE16BF">
                  <w:rPr>
                    <w:rFonts w:ascii="Segoe UI Symbol" w:eastAsia="MS Gothic" w:hAnsi="Segoe UI Symbol" w:cs="Segoe UI Symbol"/>
                    <w:color w:val="000000"/>
                    <w:kern w:val="0"/>
                    <w:sz w:val="28"/>
                    <w:szCs w:val="28"/>
                  </w:rPr>
                  <w:t>☐</w:t>
                </w:r>
              </w:sdtContent>
            </w:sdt>
          </w:p>
        </w:tc>
        <w:tc>
          <w:tcPr>
            <w:tcW w:w="9265" w:type="dxa"/>
          </w:tcPr>
          <w:p w14:paraId="7C9BCB3B" w14:textId="22DC9F6C" w:rsidR="002C40B9" w:rsidRDefault="00237304" w:rsidP="00237304">
            <w:pPr>
              <w:rPr>
                <w:rFonts w:eastAsia="Times New Roman" w:cstheme="minorHAnsi"/>
                <w:b/>
                <w:bCs/>
                <w:color w:val="393939"/>
                <w:kern w:val="0"/>
                <w:sz w:val="28"/>
                <w:szCs w:val="28"/>
                <w14:ligatures w14:val="none"/>
              </w:rPr>
            </w:pPr>
            <w:r w:rsidRPr="004E3828">
              <w:rPr>
                <w:rFonts w:cstheme="minorHAnsi"/>
                <w:color w:val="000000"/>
                <w:kern w:val="0"/>
                <w:sz w:val="24"/>
                <w:szCs w:val="24"/>
              </w:rPr>
              <w:t>Supporting enhancements or improvements to Prescription Drug Monitoring Programs (“</w:t>
            </w:r>
            <w:r w:rsidRPr="004E3828">
              <w:rPr>
                <w:rFonts w:cstheme="minorHAnsi"/>
                <w:i/>
                <w:iCs/>
                <w:color w:val="000000"/>
                <w:kern w:val="0"/>
                <w:sz w:val="24"/>
                <w:szCs w:val="24"/>
              </w:rPr>
              <w:t>PDMPs</w:t>
            </w:r>
            <w:r w:rsidRPr="004E3828">
              <w:rPr>
                <w:rFonts w:cstheme="minorHAnsi"/>
                <w:color w:val="000000"/>
                <w:kern w:val="0"/>
                <w:sz w:val="24"/>
                <w:szCs w:val="24"/>
              </w:rPr>
              <w:t>”)</w:t>
            </w:r>
          </w:p>
        </w:tc>
      </w:tr>
      <w:tr w:rsidR="002C40B9" w14:paraId="0D66740D" w14:textId="77777777" w:rsidTr="00237304">
        <w:trPr>
          <w:trHeight w:val="935"/>
        </w:trPr>
        <w:tc>
          <w:tcPr>
            <w:tcW w:w="805" w:type="dxa"/>
          </w:tcPr>
          <w:p w14:paraId="00271D47" w14:textId="3F61B25C" w:rsidR="002C40B9" w:rsidRDefault="0090270B" w:rsidP="00237304">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438607327"/>
                <w14:checkbox>
                  <w14:checked w14:val="0"/>
                  <w14:checkedState w14:val="2612" w14:font="MS Gothic"/>
                  <w14:uncheckedState w14:val="2610" w14:font="MS Gothic"/>
                </w14:checkbox>
              </w:sdtPr>
              <w:sdtEndPr/>
              <w:sdtContent>
                <w:r w:rsidR="00237304">
                  <w:rPr>
                    <w:rFonts w:ascii="MS Gothic" w:eastAsia="MS Gothic" w:hAnsi="MS Gothic" w:cstheme="minorHAnsi" w:hint="eastAsia"/>
                    <w:color w:val="000000"/>
                    <w:kern w:val="0"/>
                    <w:sz w:val="28"/>
                    <w:szCs w:val="28"/>
                  </w:rPr>
                  <w:t>☐</w:t>
                </w:r>
              </w:sdtContent>
            </w:sdt>
            <w:r w:rsidR="00237304">
              <w:rPr>
                <w:rFonts w:cstheme="minorHAnsi"/>
                <w:color w:val="000000"/>
                <w:kern w:val="0"/>
                <w:sz w:val="28"/>
                <w:szCs w:val="28"/>
              </w:rPr>
              <w:t xml:space="preserve"> </w:t>
            </w:r>
          </w:p>
        </w:tc>
        <w:tc>
          <w:tcPr>
            <w:tcW w:w="9265" w:type="dxa"/>
          </w:tcPr>
          <w:p w14:paraId="779AEC41" w14:textId="16867618" w:rsidR="002C40B9" w:rsidRPr="00237304" w:rsidRDefault="00237304" w:rsidP="00237304">
            <w:pPr>
              <w:autoSpaceDE w:val="0"/>
              <w:autoSpaceDN w:val="0"/>
              <w:adjustRightInd w:val="0"/>
              <w:rPr>
                <w:rFonts w:cstheme="minorHAnsi"/>
                <w:color w:val="000000"/>
                <w:kern w:val="0"/>
                <w:sz w:val="24"/>
                <w:szCs w:val="24"/>
              </w:rPr>
            </w:pPr>
            <w:r w:rsidRPr="004E3828">
              <w:rPr>
                <w:rFonts w:cstheme="minorHAnsi"/>
                <w:color w:val="000000"/>
                <w:kern w:val="0"/>
                <w:sz w:val="24"/>
                <w:szCs w:val="24"/>
              </w:rPr>
              <w:t>Ensuring PDMPs incorporate available overdose/naloxone deployment data,</w:t>
            </w:r>
            <w:r>
              <w:rPr>
                <w:rFonts w:cstheme="minorHAnsi"/>
                <w:color w:val="000000"/>
                <w:kern w:val="0"/>
                <w:sz w:val="24"/>
                <w:szCs w:val="24"/>
              </w:rPr>
              <w:t xml:space="preserve"> </w:t>
            </w:r>
            <w:r w:rsidRPr="004E3828">
              <w:rPr>
                <w:rFonts w:cstheme="minorHAnsi"/>
                <w:color w:val="000000"/>
                <w:kern w:val="0"/>
                <w:sz w:val="24"/>
                <w:szCs w:val="24"/>
              </w:rPr>
              <w:t>including the United States Department of Transportation’s Emergency Medical</w:t>
            </w:r>
            <w:r>
              <w:rPr>
                <w:rFonts w:cstheme="minorHAnsi"/>
                <w:color w:val="000000"/>
                <w:kern w:val="0"/>
                <w:sz w:val="24"/>
                <w:szCs w:val="24"/>
              </w:rPr>
              <w:t xml:space="preserve"> </w:t>
            </w:r>
            <w:r w:rsidRPr="004E3828">
              <w:rPr>
                <w:rFonts w:cstheme="minorHAnsi"/>
                <w:color w:val="000000"/>
                <w:kern w:val="0"/>
                <w:sz w:val="24"/>
                <w:szCs w:val="24"/>
              </w:rPr>
              <w:t>Technician overdose database in a manner that complies with all relevant privacy</w:t>
            </w:r>
            <w:r>
              <w:rPr>
                <w:rFonts w:cstheme="minorHAnsi"/>
                <w:color w:val="000000"/>
                <w:kern w:val="0"/>
                <w:sz w:val="24"/>
                <w:szCs w:val="24"/>
              </w:rPr>
              <w:t xml:space="preserve"> </w:t>
            </w:r>
            <w:r w:rsidRPr="004E3828">
              <w:rPr>
                <w:rFonts w:cstheme="minorHAnsi"/>
                <w:color w:val="000000"/>
                <w:kern w:val="0"/>
                <w:sz w:val="24"/>
                <w:szCs w:val="24"/>
              </w:rPr>
              <w:t>and security laws and rules.</w:t>
            </w:r>
          </w:p>
        </w:tc>
      </w:tr>
      <w:tr w:rsidR="002C40B9" w14:paraId="12773014" w14:textId="77777777" w:rsidTr="00237304">
        <w:trPr>
          <w:trHeight w:val="395"/>
        </w:trPr>
        <w:tc>
          <w:tcPr>
            <w:tcW w:w="805" w:type="dxa"/>
          </w:tcPr>
          <w:p w14:paraId="2E7ED0F1" w14:textId="6CD8FD68" w:rsidR="002C40B9" w:rsidRDefault="0090270B" w:rsidP="00237304">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44028228"/>
                <w14:checkbox>
                  <w14:checked w14:val="0"/>
                  <w14:checkedState w14:val="2612" w14:font="MS Gothic"/>
                  <w14:uncheckedState w14:val="2610" w14:font="MS Gothic"/>
                </w14:checkbox>
              </w:sdtPr>
              <w:sdtEndPr/>
              <w:sdtContent>
                <w:r w:rsidR="00237304">
                  <w:rPr>
                    <w:rFonts w:ascii="MS Gothic" w:eastAsia="MS Gothic" w:hAnsi="MS Gothic" w:cstheme="minorHAnsi" w:hint="eastAsia"/>
                    <w:color w:val="000000"/>
                    <w:kern w:val="0"/>
                    <w:sz w:val="28"/>
                    <w:szCs w:val="28"/>
                  </w:rPr>
                  <w:t>☐</w:t>
                </w:r>
              </w:sdtContent>
            </w:sdt>
          </w:p>
        </w:tc>
        <w:tc>
          <w:tcPr>
            <w:tcW w:w="9265" w:type="dxa"/>
            <w:vAlign w:val="center"/>
          </w:tcPr>
          <w:p w14:paraId="52228C8F" w14:textId="3E0907F5" w:rsidR="002C40B9" w:rsidRDefault="00237304" w:rsidP="00237304">
            <w:pPr>
              <w:rPr>
                <w:rFonts w:eastAsia="Times New Roman" w:cstheme="minorHAnsi"/>
                <w:b/>
                <w:bCs/>
                <w:color w:val="393939"/>
                <w:kern w:val="0"/>
                <w:sz w:val="28"/>
                <w:szCs w:val="28"/>
                <w14:ligatures w14:val="none"/>
              </w:rPr>
            </w:pPr>
            <w:r w:rsidRPr="004E3828">
              <w:rPr>
                <w:rFonts w:cstheme="minorHAnsi"/>
                <w:color w:val="000000"/>
                <w:kern w:val="0"/>
                <w:sz w:val="24"/>
                <w:szCs w:val="24"/>
              </w:rPr>
              <w:t>Increasing electronic prescribing to prevent diversion or forgery.</w:t>
            </w:r>
          </w:p>
        </w:tc>
      </w:tr>
      <w:tr w:rsidR="002C40B9" w14:paraId="5AD81FCD" w14:textId="77777777" w:rsidTr="00237304">
        <w:trPr>
          <w:trHeight w:val="422"/>
        </w:trPr>
        <w:tc>
          <w:tcPr>
            <w:tcW w:w="805" w:type="dxa"/>
          </w:tcPr>
          <w:p w14:paraId="017C38D9" w14:textId="0BF5764F" w:rsidR="00237304" w:rsidRPr="00237304" w:rsidRDefault="0090270B" w:rsidP="00237304">
            <w:pPr>
              <w:jc w:val="right"/>
              <w:rPr>
                <w:rFonts w:cstheme="minorHAnsi"/>
                <w:color w:val="000000"/>
                <w:kern w:val="0"/>
                <w:sz w:val="28"/>
                <w:szCs w:val="28"/>
              </w:rPr>
            </w:pPr>
            <w:sdt>
              <w:sdtPr>
                <w:rPr>
                  <w:rFonts w:cstheme="minorHAnsi"/>
                  <w:color w:val="000000"/>
                  <w:kern w:val="0"/>
                  <w:sz w:val="28"/>
                  <w:szCs w:val="28"/>
                </w:rPr>
                <w:id w:val="471494175"/>
                <w14:checkbox>
                  <w14:checked w14:val="0"/>
                  <w14:checkedState w14:val="2612" w14:font="MS Gothic"/>
                  <w14:uncheckedState w14:val="2610" w14:font="MS Gothic"/>
                </w14:checkbox>
              </w:sdtPr>
              <w:sdtEndPr/>
              <w:sdtContent>
                <w:r w:rsidR="00237304">
                  <w:rPr>
                    <w:rFonts w:ascii="MS Gothic" w:eastAsia="MS Gothic" w:hAnsi="MS Gothic" w:cstheme="minorHAnsi" w:hint="eastAsia"/>
                    <w:color w:val="000000"/>
                    <w:kern w:val="0"/>
                    <w:sz w:val="28"/>
                    <w:szCs w:val="28"/>
                  </w:rPr>
                  <w:t>☐</w:t>
                </w:r>
              </w:sdtContent>
            </w:sdt>
          </w:p>
        </w:tc>
        <w:tc>
          <w:tcPr>
            <w:tcW w:w="9265" w:type="dxa"/>
            <w:vAlign w:val="center"/>
          </w:tcPr>
          <w:p w14:paraId="159D9E8C" w14:textId="147CC6CB" w:rsidR="002C40B9" w:rsidRDefault="00237304" w:rsidP="00237304">
            <w:pPr>
              <w:rPr>
                <w:rFonts w:eastAsia="Times New Roman" w:cstheme="minorHAnsi"/>
                <w:b/>
                <w:bCs/>
                <w:color w:val="393939"/>
                <w:kern w:val="0"/>
                <w:sz w:val="28"/>
                <w:szCs w:val="28"/>
                <w14:ligatures w14:val="none"/>
              </w:rPr>
            </w:pPr>
            <w:r w:rsidRPr="004E3828">
              <w:rPr>
                <w:rFonts w:cstheme="minorHAnsi"/>
                <w:color w:val="000000"/>
                <w:kern w:val="0"/>
                <w:sz w:val="24"/>
                <w:szCs w:val="24"/>
              </w:rPr>
              <w:t>Educating dispensers on appropriate opioid dispensing.</w:t>
            </w:r>
          </w:p>
        </w:tc>
      </w:tr>
    </w:tbl>
    <w:p w14:paraId="21847D20" w14:textId="047990E8" w:rsidR="0085382C" w:rsidRDefault="0085382C" w:rsidP="00574B27">
      <w:pPr>
        <w:shd w:val="clear" w:color="auto" w:fill="FFFFFF"/>
        <w:spacing w:before="480" w:line="240" w:lineRule="auto"/>
        <w:rPr>
          <w:rFonts w:eastAsia="Times New Roman" w:cstheme="minorHAnsi"/>
          <w:b/>
          <w:bCs/>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 xml:space="preserve">Prevent Misuse of Opioids </w:t>
      </w:r>
      <w:r w:rsidRPr="00BE16BF">
        <w:rPr>
          <w:rFonts w:eastAsia="Times New Roman" w:cstheme="minorHAnsi"/>
          <w:color w:val="393939"/>
          <w:kern w:val="0"/>
          <w:sz w:val="28"/>
          <w:szCs w:val="28"/>
          <w14:ligatures w14:val="none"/>
        </w:rPr>
        <w:t>strategies</w:t>
      </w:r>
      <w:r w:rsidRPr="00BE16BF">
        <w:rPr>
          <w:rFonts w:eastAsia="Times New Roman" w:cstheme="minorHAnsi"/>
          <w:b/>
          <w:bCs/>
          <w:color w:val="393939"/>
          <w:kern w:val="0"/>
          <w:sz w:val="28"/>
          <w:szCs w:val="28"/>
          <w14:ligatures w14:val="none"/>
        </w:rPr>
        <w:t>.</w:t>
      </w:r>
    </w:p>
    <w:tbl>
      <w:tblPr>
        <w:tblStyle w:val="TableGrid"/>
        <w:tblW w:w="0" w:type="auto"/>
        <w:tblLook w:val="04A0" w:firstRow="1" w:lastRow="0" w:firstColumn="1" w:lastColumn="0" w:noHBand="0" w:noVBand="1"/>
      </w:tblPr>
      <w:tblGrid>
        <w:gridCol w:w="805"/>
        <w:gridCol w:w="9265"/>
      </w:tblGrid>
      <w:tr w:rsidR="00237304" w14:paraId="6F68B414" w14:textId="77777777" w:rsidTr="009F3EB9">
        <w:tc>
          <w:tcPr>
            <w:tcW w:w="805" w:type="dxa"/>
          </w:tcPr>
          <w:p w14:paraId="34B827CF" w14:textId="00429C7A"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1895923632"/>
                <w14:checkbox>
                  <w14:checked w14:val="0"/>
                  <w14:checkedState w14:val="2612" w14:font="MS Gothic"/>
                  <w14:uncheckedState w14:val="2610" w14:font="MS Gothic"/>
                </w14:checkbox>
              </w:sdtPr>
              <w:sdtEndPr/>
              <w:sdtContent>
                <w:r w:rsidR="009F3EB9">
                  <w:rPr>
                    <w:rFonts w:ascii="MS Gothic" w:eastAsia="MS Gothic" w:hAnsi="MS Gothic" w:cstheme="minorHAnsi" w:hint="eastAsia"/>
                    <w:color w:val="000000"/>
                    <w:kern w:val="0"/>
                    <w:sz w:val="28"/>
                    <w:szCs w:val="28"/>
                  </w:rPr>
                  <w:t>☐</w:t>
                </w:r>
              </w:sdtContent>
            </w:sdt>
            <w:r w:rsidR="00237304">
              <w:rPr>
                <w:rFonts w:cstheme="minorHAnsi"/>
                <w:color w:val="000000"/>
                <w:kern w:val="0"/>
                <w:sz w:val="28"/>
                <w:szCs w:val="28"/>
              </w:rPr>
              <w:t xml:space="preserve">  </w:t>
            </w:r>
          </w:p>
        </w:tc>
        <w:tc>
          <w:tcPr>
            <w:tcW w:w="9265" w:type="dxa"/>
          </w:tcPr>
          <w:p w14:paraId="17DC0997" w14:textId="18A8D865" w:rsidR="00237304" w:rsidRPr="00237304" w:rsidRDefault="00237304" w:rsidP="009F3EB9">
            <w:pPr>
              <w:autoSpaceDE w:val="0"/>
              <w:autoSpaceDN w:val="0"/>
              <w:adjustRightInd w:val="0"/>
              <w:rPr>
                <w:rFonts w:cstheme="minorHAnsi"/>
                <w:color w:val="000000"/>
                <w:kern w:val="0"/>
                <w:sz w:val="24"/>
                <w:szCs w:val="24"/>
              </w:rPr>
            </w:pPr>
            <w:r w:rsidRPr="00237304">
              <w:rPr>
                <w:rFonts w:cstheme="minorHAnsi"/>
                <w:color w:val="000000"/>
                <w:kern w:val="0"/>
                <w:sz w:val="24"/>
                <w:szCs w:val="24"/>
              </w:rPr>
              <w:t>Funding media campaigns to prevent opioid misuse, including but not limited to</w:t>
            </w:r>
            <w:r w:rsidR="009F3EB9">
              <w:rPr>
                <w:rFonts w:cstheme="minorHAnsi"/>
                <w:color w:val="000000"/>
                <w:kern w:val="0"/>
                <w:sz w:val="24"/>
                <w:szCs w:val="24"/>
              </w:rPr>
              <w:t xml:space="preserve"> </w:t>
            </w:r>
            <w:r w:rsidRPr="00237304">
              <w:rPr>
                <w:rFonts w:cstheme="minorHAnsi"/>
                <w:color w:val="000000"/>
                <w:kern w:val="0"/>
                <w:sz w:val="24"/>
                <w:szCs w:val="24"/>
              </w:rPr>
              <w:t>focusing on risk factors and early interventions.</w:t>
            </w:r>
          </w:p>
        </w:tc>
      </w:tr>
      <w:tr w:rsidR="00237304" w14:paraId="31805A85" w14:textId="77777777" w:rsidTr="009F3EB9">
        <w:trPr>
          <w:trHeight w:val="377"/>
        </w:trPr>
        <w:tc>
          <w:tcPr>
            <w:tcW w:w="805" w:type="dxa"/>
          </w:tcPr>
          <w:p w14:paraId="1ED15562" w14:textId="2EC96457"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1265757599"/>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tc>
        <w:tc>
          <w:tcPr>
            <w:tcW w:w="9265" w:type="dxa"/>
          </w:tcPr>
          <w:p w14:paraId="5FC55CA7" w14:textId="468CA4C9" w:rsidR="00237304" w:rsidRPr="00237304" w:rsidRDefault="00237304" w:rsidP="009F3EB9">
            <w:pPr>
              <w:autoSpaceDE w:val="0"/>
              <w:autoSpaceDN w:val="0"/>
              <w:adjustRightInd w:val="0"/>
              <w:rPr>
                <w:rFonts w:cstheme="minorHAnsi"/>
                <w:color w:val="000000"/>
                <w:kern w:val="0"/>
                <w:sz w:val="24"/>
                <w:szCs w:val="24"/>
              </w:rPr>
            </w:pPr>
            <w:r w:rsidRPr="00237304">
              <w:rPr>
                <w:rFonts w:cstheme="minorHAnsi"/>
                <w:color w:val="000000"/>
                <w:kern w:val="0"/>
                <w:sz w:val="24"/>
                <w:szCs w:val="24"/>
              </w:rPr>
              <w:t>Corrective advertising or affirmative public education campaigns based on</w:t>
            </w:r>
            <w:r w:rsidR="009F3EB9">
              <w:rPr>
                <w:rFonts w:cstheme="minorHAnsi"/>
                <w:color w:val="000000"/>
                <w:kern w:val="0"/>
                <w:sz w:val="24"/>
                <w:szCs w:val="24"/>
              </w:rPr>
              <w:t xml:space="preserve"> </w:t>
            </w:r>
            <w:r w:rsidRPr="00237304">
              <w:rPr>
                <w:rFonts w:cstheme="minorHAnsi"/>
                <w:color w:val="000000"/>
                <w:kern w:val="0"/>
                <w:sz w:val="24"/>
                <w:szCs w:val="24"/>
              </w:rPr>
              <w:t>evidence.</w:t>
            </w:r>
          </w:p>
        </w:tc>
      </w:tr>
      <w:tr w:rsidR="00237304" w14:paraId="1958E00F" w14:textId="77777777" w:rsidTr="009F3EB9">
        <w:tc>
          <w:tcPr>
            <w:tcW w:w="805" w:type="dxa"/>
          </w:tcPr>
          <w:p w14:paraId="241D70B7" w14:textId="356AA836"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30041312"/>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tc>
        <w:tc>
          <w:tcPr>
            <w:tcW w:w="9265" w:type="dxa"/>
          </w:tcPr>
          <w:p w14:paraId="1879F280" w14:textId="529AF58A" w:rsidR="00237304" w:rsidRPr="00237304" w:rsidRDefault="00237304" w:rsidP="009F3EB9">
            <w:pPr>
              <w:rPr>
                <w:rFonts w:eastAsia="Times New Roman" w:cstheme="minorHAnsi"/>
                <w:b/>
                <w:bCs/>
                <w:color w:val="393939"/>
                <w:kern w:val="0"/>
                <w:sz w:val="24"/>
                <w:szCs w:val="24"/>
                <w14:ligatures w14:val="none"/>
              </w:rPr>
            </w:pPr>
            <w:r w:rsidRPr="00237304">
              <w:rPr>
                <w:rFonts w:cstheme="minorHAnsi"/>
                <w:color w:val="000000"/>
                <w:kern w:val="0"/>
                <w:sz w:val="24"/>
                <w:szCs w:val="24"/>
              </w:rPr>
              <w:t>Public education relating to drug disposal.</w:t>
            </w:r>
          </w:p>
        </w:tc>
      </w:tr>
      <w:tr w:rsidR="00237304" w14:paraId="7F367DD2" w14:textId="77777777" w:rsidTr="009F3EB9">
        <w:tc>
          <w:tcPr>
            <w:tcW w:w="805" w:type="dxa"/>
          </w:tcPr>
          <w:p w14:paraId="019864D6" w14:textId="33FAD9E7"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1350097660"/>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tc>
        <w:tc>
          <w:tcPr>
            <w:tcW w:w="9265" w:type="dxa"/>
          </w:tcPr>
          <w:p w14:paraId="4E6120DC" w14:textId="04905864" w:rsidR="00237304" w:rsidRPr="00237304" w:rsidRDefault="00237304" w:rsidP="009F3EB9">
            <w:pPr>
              <w:rPr>
                <w:rFonts w:eastAsia="Times New Roman" w:cstheme="minorHAnsi"/>
                <w:b/>
                <w:bCs/>
                <w:color w:val="393939"/>
                <w:kern w:val="0"/>
                <w:sz w:val="24"/>
                <w:szCs w:val="24"/>
                <w14:ligatures w14:val="none"/>
              </w:rPr>
            </w:pPr>
            <w:r w:rsidRPr="00237304">
              <w:rPr>
                <w:rFonts w:cstheme="minorHAnsi"/>
                <w:color w:val="000000"/>
                <w:kern w:val="0"/>
                <w:sz w:val="24"/>
                <w:szCs w:val="24"/>
              </w:rPr>
              <w:t>Drug take-back disposal or destruction programs.</w:t>
            </w:r>
          </w:p>
        </w:tc>
      </w:tr>
      <w:tr w:rsidR="00237304" w14:paraId="3DEA8653" w14:textId="77777777" w:rsidTr="009F3EB9">
        <w:tc>
          <w:tcPr>
            <w:tcW w:w="805" w:type="dxa"/>
          </w:tcPr>
          <w:p w14:paraId="6885EE27" w14:textId="64CACA02"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1930224217"/>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tc>
        <w:tc>
          <w:tcPr>
            <w:tcW w:w="9265" w:type="dxa"/>
          </w:tcPr>
          <w:p w14:paraId="750E3A96" w14:textId="094FCE2C" w:rsidR="00237304" w:rsidRPr="009F3EB9" w:rsidRDefault="00237304" w:rsidP="009F3EB9">
            <w:pPr>
              <w:autoSpaceDE w:val="0"/>
              <w:autoSpaceDN w:val="0"/>
              <w:adjustRightInd w:val="0"/>
              <w:rPr>
                <w:rFonts w:cstheme="minorHAnsi"/>
                <w:color w:val="000000"/>
                <w:kern w:val="0"/>
                <w:sz w:val="24"/>
                <w:szCs w:val="24"/>
              </w:rPr>
            </w:pPr>
            <w:r w:rsidRPr="00237304">
              <w:rPr>
                <w:rFonts w:cstheme="minorHAnsi"/>
                <w:color w:val="000000"/>
                <w:kern w:val="0"/>
                <w:sz w:val="24"/>
                <w:szCs w:val="24"/>
              </w:rPr>
              <w:t>Funding community anti-drug coalitions that engage in drug prevention efforts.</w:t>
            </w:r>
          </w:p>
        </w:tc>
      </w:tr>
      <w:tr w:rsidR="00237304" w14:paraId="5C993D9F" w14:textId="77777777" w:rsidTr="009F3EB9">
        <w:tc>
          <w:tcPr>
            <w:tcW w:w="805" w:type="dxa"/>
          </w:tcPr>
          <w:p w14:paraId="6930057A" w14:textId="5CBFDAA3"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1519850552"/>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tc>
        <w:tc>
          <w:tcPr>
            <w:tcW w:w="9265" w:type="dxa"/>
          </w:tcPr>
          <w:p w14:paraId="724F05AA" w14:textId="40001A70" w:rsidR="00237304" w:rsidRPr="009F3EB9" w:rsidRDefault="00237304" w:rsidP="009F3EB9">
            <w:pPr>
              <w:autoSpaceDE w:val="0"/>
              <w:autoSpaceDN w:val="0"/>
              <w:adjustRightInd w:val="0"/>
              <w:rPr>
                <w:rFonts w:cstheme="minorHAnsi"/>
                <w:color w:val="000000"/>
                <w:kern w:val="0"/>
                <w:sz w:val="24"/>
                <w:szCs w:val="24"/>
              </w:rPr>
            </w:pPr>
            <w:r w:rsidRPr="00237304">
              <w:rPr>
                <w:rFonts w:cstheme="minorHAnsi"/>
                <w:color w:val="000000"/>
                <w:kern w:val="0"/>
                <w:sz w:val="24"/>
                <w:szCs w:val="24"/>
              </w:rPr>
              <w:t>Supporting community coalitions in implementing evidence-informed prevention,</w:t>
            </w:r>
            <w:r w:rsidR="009F3EB9">
              <w:rPr>
                <w:rFonts w:cstheme="minorHAnsi"/>
                <w:color w:val="000000"/>
                <w:kern w:val="0"/>
                <w:sz w:val="24"/>
                <w:szCs w:val="24"/>
              </w:rPr>
              <w:t xml:space="preserve"> </w:t>
            </w:r>
            <w:r w:rsidRPr="00237304">
              <w:rPr>
                <w:rFonts w:cstheme="minorHAnsi"/>
                <w:color w:val="000000"/>
                <w:kern w:val="0"/>
                <w:sz w:val="24"/>
                <w:szCs w:val="24"/>
              </w:rPr>
              <w:t>such as reduced social access and physical access, stigma reduction—including</w:t>
            </w:r>
            <w:r w:rsidR="009F3EB9">
              <w:rPr>
                <w:rFonts w:cstheme="minorHAnsi"/>
                <w:color w:val="000000"/>
                <w:kern w:val="0"/>
                <w:sz w:val="24"/>
                <w:szCs w:val="24"/>
              </w:rPr>
              <w:t xml:space="preserve"> </w:t>
            </w:r>
            <w:r w:rsidRPr="00237304">
              <w:rPr>
                <w:rFonts w:cstheme="minorHAnsi"/>
                <w:color w:val="000000"/>
                <w:kern w:val="0"/>
                <w:sz w:val="24"/>
                <w:szCs w:val="24"/>
              </w:rPr>
              <w:t>staffing, educational campaigns, support for people in treatment or recovery, or</w:t>
            </w:r>
            <w:r w:rsidR="009F3EB9">
              <w:rPr>
                <w:rFonts w:cstheme="minorHAnsi"/>
                <w:color w:val="000000"/>
                <w:kern w:val="0"/>
                <w:sz w:val="24"/>
                <w:szCs w:val="24"/>
              </w:rPr>
              <w:t xml:space="preserve"> </w:t>
            </w:r>
            <w:r w:rsidRPr="00237304">
              <w:rPr>
                <w:rFonts w:cstheme="minorHAnsi"/>
                <w:color w:val="000000"/>
                <w:kern w:val="0"/>
                <w:sz w:val="24"/>
                <w:szCs w:val="24"/>
              </w:rPr>
              <w:t>training of coalitions in evidence-informed implementation, including the</w:t>
            </w:r>
            <w:r w:rsidR="009F3EB9">
              <w:rPr>
                <w:rFonts w:cstheme="minorHAnsi"/>
                <w:color w:val="000000"/>
                <w:kern w:val="0"/>
                <w:sz w:val="24"/>
                <w:szCs w:val="24"/>
              </w:rPr>
              <w:t xml:space="preserve"> </w:t>
            </w:r>
            <w:r w:rsidRPr="00237304">
              <w:rPr>
                <w:rFonts w:cstheme="minorHAnsi"/>
                <w:color w:val="000000"/>
                <w:kern w:val="0"/>
                <w:sz w:val="24"/>
                <w:szCs w:val="24"/>
              </w:rPr>
              <w:t>Strategic Prevention Framework developed by the U.S. Substance Abuse and</w:t>
            </w:r>
            <w:r w:rsidR="009F3EB9">
              <w:rPr>
                <w:rFonts w:cstheme="minorHAnsi"/>
                <w:color w:val="000000"/>
                <w:kern w:val="0"/>
                <w:sz w:val="24"/>
                <w:szCs w:val="24"/>
              </w:rPr>
              <w:t xml:space="preserve"> </w:t>
            </w:r>
            <w:r w:rsidRPr="00237304">
              <w:rPr>
                <w:rFonts w:cstheme="minorHAnsi"/>
                <w:color w:val="000000"/>
                <w:kern w:val="0"/>
                <w:sz w:val="24"/>
                <w:szCs w:val="24"/>
              </w:rPr>
              <w:t>Mental Health Services Administration (“</w:t>
            </w:r>
            <w:r w:rsidRPr="00237304">
              <w:rPr>
                <w:rFonts w:cstheme="minorHAnsi"/>
                <w:i/>
                <w:iCs/>
                <w:color w:val="000000"/>
                <w:kern w:val="0"/>
                <w:sz w:val="24"/>
                <w:szCs w:val="24"/>
              </w:rPr>
              <w:t>SAMHSA</w:t>
            </w:r>
            <w:r w:rsidRPr="00237304">
              <w:rPr>
                <w:rFonts w:cstheme="minorHAnsi"/>
                <w:color w:val="000000"/>
                <w:kern w:val="0"/>
                <w:sz w:val="24"/>
                <w:szCs w:val="24"/>
              </w:rPr>
              <w:t>”).</w:t>
            </w:r>
          </w:p>
        </w:tc>
      </w:tr>
      <w:tr w:rsidR="00237304" w14:paraId="5BB48834" w14:textId="77777777" w:rsidTr="009F3EB9">
        <w:tc>
          <w:tcPr>
            <w:tcW w:w="805" w:type="dxa"/>
          </w:tcPr>
          <w:p w14:paraId="7DDDE821" w14:textId="4EDECE3F"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1905902375"/>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tc>
        <w:tc>
          <w:tcPr>
            <w:tcW w:w="9265" w:type="dxa"/>
          </w:tcPr>
          <w:p w14:paraId="451F455B" w14:textId="140969CA" w:rsidR="00237304" w:rsidRPr="009F3EB9" w:rsidRDefault="00237304" w:rsidP="009F3EB9">
            <w:pPr>
              <w:autoSpaceDE w:val="0"/>
              <w:autoSpaceDN w:val="0"/>
              <w:adjustRightInd w:val="0"/>
              <w:rPr>
                <w:rFonts w:cstheme="minorHAnsi"/>
                <w:color w:val="000000"/>
                <w:kern w:val="0"/>
                <w:sz w:val="24"/>
                <w:szCs w:val="24"/>
              </w:rPr>
            </w:pPr>
            <w:r w:rsidRPr="00237304">
              <w:rPr>
                <w:rFonts w:cstheme="minorHAnsi"/>
                <w:color w:val="000000"/>
                <w:kern w:val="0"/>
                <w:sz w:val="24"/>
                <w:szCs w:val="24"/>
              </w:rPr>
              <w:t>Engaging non-profits and faith-based communities as systems to support</w:t>
            </w:r>
            <w:r w:rsidR="009F3EB9">
              <w:rPr>
                <w:rFonts w:cstheme="minorHAnsi"/>
                <w:color w:val="000000"/>
                <w:kern w:val="0"/>
                <w:sz w:val="24"/>
                <w:szCs w:val="24"/>
              </w:rPr>
              <w:t xml:space="preserve"> </w:t>
            </w:r>
            <w:r w:rsidRPr="00237304">
              <w:rPr>
                <w:rFonts w:cstheme="minorHAnsi"/>
                <w:color w:val="000000"/>
                <w:kern w:val="0"/>
                <w:sz w:val="24"/>
                <w:szCs w:val="24"/>
              </w:rPr>
              <w:t>prevention.</w:t>
            </w:r>
          </w:p>
        </w:tc>
      </w:tr>
      <w:tr w:rsidR="00237304" w14:paraId="7179E1AE" w14:textId="77777777" w:rsidTr="009F3EB9">
        <w:tc>
          <w:tcPr>
            <w:tcW w:w="805" w:type="dxa"/>
          </w:tcPr>
          <w:p w14:paraId="37DA0C0E" w14:textId="672508BE"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1456095588"/>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tc>
        <w:tc>
          <w:tcPr>
            <w:tcW w:w="9265" w:type="dxa"/>
          </w:tcPr>
          <w:p w14:paraId="430D54C5" w14:textId="63F105FF" w:rsidR="00237304" w:rsidRPr="009F3EB9" w:rsidRDefault="00237304" w:rsidP="009F3EB9">
            <w:pPr>
              <w:autoSpaceDE w:val="0"/>
              <w:autoSpaceDN w:val="0"/>
              <w:adjustRightInd w:val="0"/>
              <w:rPr>
                <w:rFonts w:cstheme="minorHAnsi"/>
                <w:color w:val="000000"/>
                <w:kern w:val="0"/>
                <w:sz w:val="24"/>
                <w:szCs w:val="24"/>
              </w:rPr>
            </w:pPr>
            <w:r w:rsidRPr="00237304">
              <w:rPr>
                <w:rFonts w:cstheme="minorHAnsi"/>
                <w:color w:val="000000"/>
                <w:kern w:val="0"/>
                <w:sz w:val="24"/>
                <w:szCs w:val="24"/>
              </w:rPr>
              <w:t>Funding evidence-based prevention programs in schools or evidence-informed</w:t>
            </w:r>
            <w:r w:rsidR="009F3EB9">
              <w:rPr>
                <w:rFonts w:cstheme="minorHAnsi"/>
                <w:color w:val="000000"/>
                <w:kern w:val="0"/>
                <w:sz w:val="24"/>
                <w:szCs w:val="24"/>
              </w:rPr>
              <w:t xml:space="preserve"> </w:t>
            </w:r>
            <w:r w:rsidRPr="00237304">
              <w:rPr>
                <w:rFonts w:cstheme="minorHAnsi"/>
                <w:color w:val="000000"/>
                <w:kern w:val="0"/>
                <w:sz w:val="24"/>
                <w:szCs w:val="24"/>
              </w:rPr>
              <w:t>school and community education programs and campaigns for students, families,</w:t>
            </w:r>
            <w:r w:rsidR="009F3EB9">
              <w:rPr>
                <w:rFonts w:cstheme="minorHAnsi"/>
                <w:color w:val="000000"/>
                <w:kern w:val="0"/>
                <w:sz w:val="24"/>
                <w:szCs w:val="24"/>
              </w:rPr>
              <w:t xml:space="preserve"> </w:t>
            </w:r>
            <w:r w:rsidRPr="00237304">
              <w:rPr>
                <w:rFonts w:cstheme="minorHAnsi"/>
                <w:color w:val="000000"/>
                <w:kern w:val="0"/>
                <w:sz w:val="24"/>
                <w:szCs w:val="24"/>
              </w:rPr>
              <w:t>school employees, school athletic programs, parent-teacher and student</w:t>
            </w:r>
            <w:r w:rsidR="009F3EB9">
              <w:rPr>
                <w:rFonts w:cstheme="minorHAnsi"/>
                <w:color w:val="000000"/>
                <w:kern w:val="0"/>
                <w:sz w:val="24"/>
                <w:szCs w:val="24"/>
              </w:rPr>
              <w:t xml:space="preserve"> </w:t>
            </w:r>
            <w:r w:rsidRPr="00237304">
              <w:rPr>
                <w:rFonts w:cstheme="minorHAnsi"/>
                <w:color w:val="000000"/>
                <w:kern w:val="0"/>
                <w:sz w:val="24"/>
                <w:szCs w:val="24"/>
              </w:rPr>
              <w:t>associations, and others.</w:t>
            </w:r>
          </w:p>
        </w:tc>
      </w:tr>
      <w:tr w:rsidR="00237304" w14:paraId="6F062DA6" w14:textId="77777777" w:rsidTr="009F3EB9">
        <w:tc>
          <w:tcPr>
            <w:tcW w:w="805" w:type="dxa"/>
          </w:tcPr>
          <w:p w14:paraId="579BB018" w14:textId="6294277F"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630903717"/>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tc>
        <w:tc>
          <w:tcPr>
            <w:tcW w:w="9265" w:type="dxa"/>
          </w:tcPr>
          <w:p w14:paraId="0ABF7C09" w14:textId="51294A94" w:rsidR="00237304" w:rsidRPr="009F3EB9" w:rsidRDefault="00237304" w:rsidP="009F3EB9">
            <w:pPr>
              <w:autoSpaceDE w:val="0"/>
              <w:autoSpaceDN w:val="0"/>
              <w:adjustRightInd w:val="0"/>
              <w:rPr>
                <w:rFonts w:cstheme="minorHAnsi"/>
                <w:color w:val="000000"/>
                <w:kern w:val="0"/>
                <w:sz w:val="24"/>
                <w:szCs w:val="24"/>
              </w:rPr>
            </w:pPr>
            <w:r w:rsidRPr="00237304">
              <w:rPr>
                <w:rFonts w:cstheme="minorHAnsi"/>
                <w:color w:val="000000"/>
                <w:kern w:val="0"/>
                <w:sz w:val="24"/>
                <w:szCs w:val="24"/>
              </w:rPr>
              <w:t>School-based or youth-focused programs or strategies that have demonstrated</w:t>
            </w:r>
            <w:r w:rsidR="009F3EB9">
              <w:rPr>
                <w:rFonts w:cstheme="minorHAnsi"/>
                <w:color w:val="000000"/>
                <w:kern w:val="0"/>
                <w:sz w:val="24"/>
                <w:szCs w:val="24"/>
              </w:rPr>
              <w:t xml:space="preserve"> </w:t>
            </w:r>
            <w:r w:rsidRPr="00237304">
              <w:rPr>
                <w:rFonts w:cstheme="minorHAnsi"/>
                <w:color w:val="000000"/>
                <w:kern w:val="0"/>
                <w:sz w:val="24"/>
                <w:szCs w:val="24"/>
              </w:rPr>
              <w:t>effectiveness in preventing drug misuse and seem likely to be effective in</w:t>
            </w:r>
            <w:r w:rsidR="009F3EB9">
              <w:rPr>
                <w:rFonts w:cstheme="minorHAnsi"/>
                <w:color w:val="000000"/>
                <w:kern w:val="0"/>
                <w:sz w:val="24"/>
                <w:szCs w:val="24"/>
              </w:rPr>
              <w:t xml:space="preserve"> </w:t>
            </w:r>
            <w:r w:rsidRPr="00237304">
              <w:rPr>
                <w:rFonts w:cstheme="minorHAnsi"/>
                <w:color w:val="000000"/>
                <w:kern w:val="0"/>
                <w:sz w:val="24"/>
                <w:szCs w:val="24"/>
              </w:rPr>
              <w:t>preventing the uptake and use of opioids.</w:t>
            </w:r>
          </w:p>
        </w:tc>
      </w:tr>
      <w:tr w:rsidR="00237304" w14:paraId="363C37C6" w14:textId="77777777" w:rsidTr="009F3EB9">
        <w:tc>
          <w:tcPr>
            <w:tcW w:w="805" w:type="dxa"/>
          </w:tcPr>
          <w:p w14:paraId="5B1224FA" w14:textId="47A0C499"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780719383"/>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tc>
        <w:tc>
          <w:tcPr>
            <w:tcW w:w="9265" w:type="dxa"/>
          </w:tcPr>
          <w:p w14:paraId="62216568" w14:textId="3C762132" w:rsidR="00237304" w:rsidRPr="009F3EB9" w:rsidRDefault="00237304" w:rsidP="009F3EB9">
            <w:pPr>
              <w:autoSpaceDE w:val="0"/>
              <w:autoSpaceDN w:val="0"/>
              <w:adjustRightInd w:val="0"/>
              <w:rPr>
                <w:rFonts w:cstheme="minorHAnsi"/>
                <w:color w:val="000000"/>
                <w:kern w:val="0"/>
                <w:sz w:val="24"/>
                <w:szCs w:val="24"/>
              </w:rPr>
            </w:pPr>
            <w:r w:rsidRPr="00237304">
              <w:rPr>
                <w:rFonts w:cstheme="minorHAnsi"/>
                <w:color w:val="000000"/>
                <w:kern w:val="0"/>
                <w:sz w:val="24"/>
                <w:szCs w:val="24"/>
              </w:rPr>
              <w:t>Create or support community-based education or intervention services for</w:t>
            </w:r>
            <w:r w:rsidR="009F3EB9">
              <w:rPr>
                <w:rFonts w:cstheme="minorHAnsi"/>
                <w:color w:val="000000"/>
                <w:kern w:val="0"/>
                <w:sz w:val="24"/>
                <w:szCs w:val="24"/>
              </w:rPr>
              <w:t xml:space="preserve"> </w:t>
            </w:r>
            <w:r w:rsidRPr="00237304">
              <w:rPr>
                <w:rFonts w:cstheme="minorHAnsi"/>
                <w:color w:val="000000"/>
                <w:kern w:val="0"/>
                <w:sz w:val="24"/>
                <w:szCs w:val="24"/>
              </w:rPr>
              <w:t>families, youth, and adolescents at risk for OUD and any co-occurring SUD/MH</w:t>
            </w:r>
            <w:r w:rsidR="009F3EB9">
              <w:rPr>
                <w:rFonts w:cstheme="minorHAnsi"/>
                <w:color w:val="000000"/>
                <w:kern w:val="0"/>
                <w:sz w:val="24"/>
                <w:szCs w:val="24"/>
              </w:rPr>
              <w:t xml:space="preserve"> </w:t>
            </w:r>
            <w:r w:rsidRPr="00237304">
              <w:rPr>
                <w:rFonts w:cstheme="minorHAnsi"/>
                <w:color w:val="000000"/>
                <w:kern w:val="0"/>
                <w:sz w:val="24"/>
                <w:szCs w:val="24"/>
              </w:rPr>
              <w:t>conditions.</w:t>
            </w:r>
          </w:p>
        </w:tc>
      </w:tr>
      <w:tr w:rsidR="00237304" w14:paraId="30FFE55D" w14:textId="77777777" w:rsidTr="009F3EB9">
        <w:tc>
          <w:tcPr>
            <w:tcW w:w="805" w:type="dxa"/>
          </w:tcPr>
          <w:p w14:paraId="3F347D79" w14:textId="251A86E4" w:rsidR="00237304" w:rsidRPr="00237304" w:rsidRDefault="0090270B" w:rsidP="009F3EB9">
            <w:pPr>
              <w:jc w:val="right"/>
              <w:rPr>
                <w:rFonts w:eastAsia="Times New Roman" w:cstheme="minorHAnsi"/>
                <w:b/>
                <w:bCs/>
                <w:color w:val="393939"/>
                <w:kern w:val="0"/>
                <w:sz w:val="24"/>
                <w:szCs w:val="24"/>
                <w14:ligatures w14:val="none"/>
              </w:rPr>
            </w:pPr>
            <w:sdt>
              <w:sdtPr>
                <w:rPr>
                  <w:rFonts w:cstheme="minorHAnsi"/>
                  <w:color w:val="000000"/>
                  <w:kern w:val="0"/>
                  <w:sz w:val="28"/>
                  <w:szCs w:val="28"/>
                </w:rPr>
                <w:id w:val="-79305514"/>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tc>
        <w:tc>
          <w:tcPr>
            <w:tcW w:w="9265" w:type="dxa"/>
          </w:tcPr>
          <w:p w14:paraId="5BBE5CED" w14:textId="1A54110C" w:rsidR="00237304" w:rsidRPr="009F3EB9" w:rsidRDefault="00237304" w:rsidP="009F3EB9">
            <w:pPr>
              <w:autoSpaceDE w:val="0"/>
              <w:autoSpaceDN w:val="0"/>
              <w:adjustRightInd w:val="0"/>
              <w:rPr>
                <w:rFonts w:cstheme="minorHAnsi"/>
                <w:color w:val="000000"/>
                <w:kern w:val="0"/>
                <w:sz w:val="24"/>
                <w:szCs w:val="24"/>
              </w:rPr>
            </w:pPr>
            <w:r w:rsidRPr="00237304">
              <w:rPr>
                <w:rFonts w:cstheme="minorHAnsi"/>
                <w:color w:val="000000"/>
                <w:kern w:val="0"/>
                <w:sz w:val="24"/>
                <w:szCs w:val="24"/>
              </w:rPr>
              <w:t>Support evidence-informed programs or curricula to address mental health needs</w:t>
            </w:r>
            <w:r w:rsidR="009F3EB9">
              <w:rPr>
                <w:rFonts w:cstheme="minorHAnsi"/>
                <w:color w:val="000000"/>
                <w:kern w:val="0"/>
                <w:sz w:val="24"/>
                <w:szCs w:val="24"/>
              </w:rPr>
              <w:t xml:space="preserve"> </w:t>
            </w:r>
            <w:r w:rsidRPr="00237304">
              <w:rPr>
                <w:rFonts w:cstheme="minorHAnsi"/>
                <w:color w:val="000000"/>
                <w:kern w:val="0"/>
                <w:sz w:val="24"/>
                <w:szCs w:val="24"/>
              </w:rPr>
              <w:t>of young people who may be at risk of misusing opioids or other drugs, including</w:t>
            </w:r>
            <w:r w:rsidR="009F3EB9">
              <w:rPr>
                <w:rFonts w:cstheme="minorHAnsi"/>
                <w:color w:val="000000"/>
                <w:kern w:val="0"/>
                <w:sz w:val="24"/>
                <w:szCs w:val="24"/>
              </w:rPr>
              <w:t xml:space="preserve"> </w:t>
            </w:r>
            <w:r w:rsidRPr="00237304">
              <w:rPr>
                <w:rFonts w:cstheme="minorHAnsi"/>
                <w:color w:val="000000"/>
                <w:kern w:val="0"/>
                <w:sz w:val="24"/>
                <w:szCs w:val="24"/>
              </w:rPr>
              <w:t>emotional modulation and resilience skills.</w:t>
            </w:r>
          </w:p>
        </w:tc>
      </w:tr>
      <w:tr w:rsidR="00237304" w14:paraId="7EE7C8FC" w14:textId="77777777" w:rsidTr="009F3EB9">
        <w:tc>
          <w:tcPr>
            <w:tcW w:w="805" w:type="dxa"/>
          </w:tcPr>
          <w:p w14:paraId="4A6B7999" w14:textId="77777777" w:rsidR="00237304" w:rsidRPr="00237304" w:rsidRDefault="0090270B" w:rsidP="009F3EB9">
            <w:pPr>
              <w:autoSpaceDE w:val="0"/>
              <w:autoSpaceDN w:val="0"/>
              <w:adjustRightInd w:val="0"/>
              <w:jc w:val="right"/>
              <w:rPr>
                <w:rFonts w:cstheme="minorHAnsi"/>
                <w:color w:val="000000"/>
                <w:kern w:val="0"/>
                <w:sz w:val="24"/>
                <w:szCs w:val="24"/>
              </w:rPr>
            </w:pPr>
            <w:sdt>
              <w:sdtPr>
                <w:rPr>
                  <w:rFonts w:cstheme="minorHAnsi"/>
                  <w:color w:val="000000"/>
                  <w:kern w:val="0"/>
                  <w:sz w:val="28"/>
                  <w:szCs w:val="28"/>
                </w:rPr>
                <w:id w:val="-1816489247"/>
                <w14:checkbox>
                  <w14:checked w14:val="0"/>
                  <w14:checkedState w14:val="2612" w14:font="MS Gothic"/>
                  <w14:uncheckedState w14:val="2610" w14:font="MS Gothic"/>
                </w14:checkbox>
              </w:sdtPr>
              <w:sdtEndPr/>
              <w:sdtContent>
                <w:r w:rsidR="00237304" w:rsidRPr="00BE16BF">
                  <w:rPr>
                    <w:rFonts w:ascii="Segoe UI Symbol" w:eastAsia="MS Gothic" w:hAnsi="Segoe UI Symbol" w:cs="Segoe UI Symbol"/>
                    <w:color w:val="000000"/>
                    <w:kern w:val="0"/>
                    <w:sz w:val="28"/>
                    <w:szCs w:val="28"/>
                  </w:rPr>
                  <w:t>☐</w:t>
                </w:r>
              </w:sdtContent>
            </w:sdt>
            <w:r w:rsidR="00237304">
              <w:rPr>
                <w:rFonts w:cstheme="minorHAnsi"/>
                <w:color w:val="000000"/>
                <w:kern w:val="0"/>
                <w:sz w:val="28"/>
                <w:szCs w:val="28"/>
              </w:rPr>
              <w:t xml:space="preserve">  </w:t>
            </w:r>
          </w:p>
          <w:p w14:paraId="20BB477A" w14:textId="77777777" w:rsidR="00237304" w:rsidRDefault="00237304" w:rsidP="009F3EB9">
            <w:pPr>
              <w:jc w:val="right"/>
              <w:rPr>
                <w:rFonts w:cstheme="minorHAnsi"/>
                <w:color w:val="000000"/>
                <w:kern w:val="0"/>
                <w:sz w:val="28"/>
                <w:szCs w:val="28"/>
              </w:rPr>
            </w:pPr>
          </w:p>
        </w:tc>
        <w:tc>
          <w:tcPr>
            <w:tcW w:w="9265" w:type="dxa"/>
          </w:tcPr>
          <w:p w14:paraId="4BB1CBE4" w14:textId="3A5C148D" w:rsidR="00237304" w:rsidRPr="009F3EB9" w:rsidRDefault="00237304" w:rsidP="009F3EB9">
            <w:pPr>
              <w:autoSpaceDE w:val="0"/>
              <w:autoSpaceDN w:val="0"/>
              <w:adjustRightInd w:val="0"/>
              <w:rPr>
                <w:rFonts w:cstheme="minorHAnsi"/>
                <w:kern w:val="0"/>
                <w:sz w:val="24"/>
                <w:szCs w:val="24"/>
              </w:rPr>
            </w:pPr>
            <w:r w:rsidRPr="00237304">
              <w:rPr>
                <w:rFonts w:cstheme="minorHAnsi"/>
                <w:color w:val="000000"/>
                <w:kern w:val="0"/>
                <w:sz w:val="24"/>
                <w:szCs w:val="24"/>
              </w:rPr>
              <w:t>Support greater access to mental health services and supports for young people,</w:t>
            </w:r>
            <w:r w:rsidR="009F3EB9">
              <w:rPr>
                <w:rFonts w:cstheme="minorHAnsi"/>
                <w:color w:val="000000"/>
                <w:kern w:val="0"/>
                <w:sz w:val="24"/>
                <w:szCs w:val="24"/>
              </w:rPr>
              <w:t xml:space="preserve"> </w:t>
            </w:r>
            <w:r w:rsidRPr="00237304">
              <w:rPr>
                <w:rFonts w:cstheme="minorHAnsi"/>
                <w:color w:val="000000"/>
                <w:kern w:val="0"/>
                <w:sz w:val="24"/>
                <w:szCs w:val="24"/>
              </w:rPr>
              <w:t xml:space="preserve">including services and supports provided by school nurses, behavioral health </w:t>
            </w:r>
            <w:r w:rsidRPr="00237304">
              <w:rPr>
                <w:rFonts w:cstheme="minorHAnsi"/>
                <w:kern w:val="0"/>
                <w:sz w:val="24"/>
                <w:szCs w:val="24"/>
              </w:rPr>
              <w:t>workers or other school staff, to address mental health needs in young people that</w:t>
            </w:r>
            <w:r w:rsidR="009F3EB9">
              <w:rPr>
                <w:rFonts w:cstheme="minorHAnsi"/>
                <w:kern w:val="0"/>
                <w:sz w:val="24"/>
                <w:szCs w:val="24"/>
              </w:rPr>
              <w:t xml:space="preserve"> </w:t>
            </w:r>
            <w:r w:rsidRPr="00237304">
              <w:rPr>
                <w:rFonts w:cstheme="minorHAnsi"/>
                <w:kern w:val="0"/>
                <w:sz w:val="24"/>
                <w:szCs w:val="24"/>
              </w:rPr>
              <w:t>(when not properly addressed) increase the risk of opioid or another drug misuse.</w:t>
            </w:r>
            <w:r w:rsidR="009F3EB9">
              <w:rPr>
                <w:rFonts w:cstheme="minorHAnsi"/>
                <w:kern w:val="0"/>
                <w:sz w:val="24"/>
                <w:szCs w:val="24"/>
              </w:rPr>
              <w:t xml:space="preserve"> </w:t>
            </w:r>
          </w:p>
        </w:tc>
      </w:tr>
    </w:tbl>
    <w:p w14:paraId="1663455F" w14:textId="0CEA0A9C" w:rsidR="006D4011" w:rsidRDefault="0085382C" w:rsidP="003F2E07">
      <w:pPr>
        <w:shd w:val="clear" w:color="auto" w:fill="FFFFFF"/>
        <w:spacing w:before="360" w:line="240" w:lineRule="auto"/>
        <w:rPr>
          <w:rFonts w:eastAsia="Times New Roman" w:cstheme="minorHAnsi"/>
          <w:b/>
          <w:bCs/>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 xml:space="preserve">Prevent Overdose Deaths and Other Harms (harm reduction) </w:t>
      </w:r>
      <w:r w:rsidRPr="00BE16BF">
        <w:rPr>
          <w:rFonts w:eastAsia="Times New Roman" w:cstheme="minorHAnsi"/>
          <w:color w:val="393939"/>
          <w:kern w:val="0"/>
          <w:sz w:val="28"/>
          <w:szCs w:val="28"/>
          <w14:ligatures w14:val="none"/>
        </w:rPr>
        <w:t>strategies</w:t>
      </w:r>
      <w:r w:rsidRPr="00BE16BF">
        <w:rPr>
          <w:rFonts w:eastAsia="Times New Roman" w:cstheme="minorHAnsi"/>
          <w:b/>
          <w:bCs/>
          <w:color w:val="393939"/>
          <w:kern w:val="0"/>
          <w:sz w:val="28"/>
          <w:szCs w:val="28"/>
          <w14:ligatures w14:val="none"/>
        </w:rPr>
        <w:t>.</w:t>
      </w:r>
    </w:p>
    <w:tbl>
      <w:tblPr>
        <w:tblStyle w:val="TableGrid"/>
        <w:tblW w:w="0" w:type="auto"/>
        <w:tblLook w:val="04A0" w:firstRow="1" w:lastRow="0" w:firstColumn="1" w:lastColumn="0" w:noHBand="0" w:noVBand="1"/>
      </w:tblPr>
      <w:tblGrid>
        <w:gridCol w:w="805"/>
        <w:gridCol w:w="9265"/>
      </w:tblGrid>
      <w:tr w:rsidR="009F3EB9" w14:paraId="0764ED43" w14:textId="77777777" w:rsidTr="009F3EB9">
        <w:trPr>
          <w:trHeight w:val="1295"/>
        </w:trPr>
        <w:tc>
          <w:tcPr>
            <w:tcW w:w="805" w:type="dxa"/>
          </w:tcPr>
          <w:p w14:paraId="7619C8BB" w14:textId="5ED52E08"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210078601"/>
                <w14:checkbox>
                  <w14:checked w14:val="0"/>
                  <w14:checkedState w14:val="2612" w14:font="MS Gothic"/>
                  <w14:uncheckedState w14:val="2610" w14:font="MS Gothic"/>
                </w14:checkbox>
              </w:sdtPr>
              <w:sdtEndPr/>
              <w:sdtContent>
                <w:r w:rsidR="009F3EB9" w:rsidRPr="00BE16BF">
                  <w:rPr>
                    <w:rFonts w:ascii="Segoe UI Symbol" w:eastAsia="MS Gothic" w:hAnsi="Segoe UI Symbol" w:cs="Segoe UI Symbol"/>
                    <w:color w:val="000000"/>
                    <w:kern w:val="0"/>
                    <w:sz w:val="28"/>
                    <w:szCs w:val="28"/>
                  </w:rPr>
                  <w:t>☐</w:t>
                </w:r>
              </w:sdtContent>
            </w:sdt>
            <w:r w:rsidR="009F3EB9">
              <w:rPr>
                <w:rFonts w:cstheme="minorHAnsi"/>
                <w:color w:val="000000"/>
                <w:kern w:val="0"/>
                <w:sz w:val="28"/>
                <w:szCs w:val="28"/>
              </w:rPr>
              <w:t xml:space="preserve">  </w:t>
            </w:r>
          </w:p>
        </w:tc>
        <w:tc>
          <w:tcPr>
            <w:tcW w:w="9265" w:type="dxa"/>
          </w:tcPr>
          <w:p w14:paraId="563697A8" w14:textId="0425D831" w:rsidR="009F3EB9" w:rsidRPr="009F3EB9" w:rsidRDefault="009F3EB9" w:rsidP="009F3EB9">
            <w:pPr>
              <w:autoSpaceDE w:val="0"/>
              <w:autoSpaceDN w:val="0"/>
              <w:adjustRightInd w:val="0"/>
              <w:rPr>
                <w:rFonts w:cstheme="minorHAnsi"/>
                <w:color w:val="000000"/>
                <w:kern w:val="0"/>
                <w:sz w:val="24"/>
                <w:szCs w:val="24"/>
              </w:rPr>
            </w:pPr>
            <w:r w:rsidRPr="009F3EB9">
              <w:rPr>
                <w:rFonts w:cstheme="minorHAnsi"/>
                <w:color w:val="000000"/>
                <w:kern w:val="0"/>
                <w:sz w:val="24"/>
                <w:szCs w:val="24"/>
              </w:rPr>
              <w:t>Increased availability and distribution of naloxone and other drugs that treat</w:t>
            </w:r>
            <w:r>
              <w:rPr>
                <w:rFonts w:cstheme="minorHAnsi"/>
                <w:color w:val="000000"/>
                <w:kern w:val="0"/>
                <w:sz w:val="24"/>
                <w:szCs w:val="24"/>
              </w:rPr>
              <w:t xml:space="preserve"> </w:t>
            </w:r>
            <w:r w:rsidRPr="009F3EB9">
              <w:rPr>
                <w:rFonts w:cstheme="minorHAnsi"/>
                <w:color w:val="000000"/>
                <w:kern w:val="0"/>
                <w:sz w:val="24"/>
                <w:szCs w:val="24"/>
              </w:rPr>
              <w:t>overdoses for first responders, overdose patients, individuals with OUD and their</w:t>
            </w:r>
            <w:r>
              <w:rPr>
                <w:rFonts w:cstheme="minorHAnsi"/>
                <w:color w:val="000000"/>
                <w:kern w:val="0"/>
                <w:sz w:val="24"/>
                <w:szCs w:val="24"/>
              </w:rPr>
              <w:t xml:space="preserve"> </w:t>
            </w:r>
            <w:r w:rsidRPr="009F3EB9">
              <w:rPr>
                <w:rFonts w:cstheme="minorHAnsi"/>
                <w:color w:val="000000"/>
                <w:kern w:val="0"/>
                <w:sz w:val="24"/>
                <w:szCs w:val="24"/>
              </w:rPr>
              <w:t xml:space="preserve">friends and family </w:t>
            </w:r>
            <w:r>
              <w:rPr>
                <w:rFonts w:cstheme="minorHAnsi"/>
                <w:color w:val="000000"/>
                <w:kern w:val="0"/>
                <w:sz w:val="24"/>
                <w:szCs w:val="24"/>
              </w:rPr>
              <w:t>m</w:t>
            </w:r>
            <w:r w:rsidRPr="009F3EB9">
              <w:rPr>
                <w:rFonts w:cstheme="minorHAnsi"/>
                <w:color w:val="000000"/>
                <w:kern w:val="0"/>
                <w:sz w:val="24"/>
                <w:szCs w:val="24"/>
              </w:rPr>
              <w:t>embers, schools, community navigators and outreach</w:t>
            </w:r>
            <w:r>
              <w:rPr>
                <w:rFonts w:cstheme="minorHAnsi"/>
                <w:color w:val="000000"/>
                <w:kern w:val="0"/>
                <w:sz w:val="24"/>
                <w:szCs w:val="24"/>
              </w:rPr>
              <w:t xml:space="preserve"> </w:t>
            </w:r>
            <w:r w:rsidRPr="009F3EB9">
              <w:rPr>
                <w:rFonts w:cstheme="minorHAnsi"/>
                <w:color w:val="000000"/>
                <w:kern w:val="0"/>
                <w:sz w:val="24"/>
                <w:szCs w:val="24"/>
              </w:rPr>
              <w:t>workers, persons being released from jail or prison, or other members of the</w:t>
            </w:r>
            <w:r>
              <w:rPr>
                <w:rFonts w:cstheme="minorHAnsi"/>
                <w:color w:val="000000"/>
                <w:kern w:val="0"/>
                <w:sz w:val="24"/>
                <w:szCs w:val="24"/>
              </w:rPr>
              <w:t xml:space="preserve"> </w:t>
            </w:r>
            <w:r w:rsidRPr="009F3EB9">
              <w:rPr>
                <w:rFonts w:cstheme="minorHAnsi"/>
                <w:color w:val="000000"/>
                <w:kern w:val="0"/>
                <w:sz w:val="24"/>
                <w:szCs w:val="24"/>
              </w:rPr>
              <w:t>general public.</w:t>
            </w:r>
          </w:p>
        </w:tc>
      </w:tr>
      <w:tr w:rsidR="009F3EB9" w14:paraId="5FB87BC6" w14:textId="77777777" w:rsidTr="009F3EB9">
        <w:tc>
          <w:tcPr>
            <w:tcW w:w="805" w:type="dxa"/>
          </w:tcPr>
          <w:p w14:paraId="45EEE607" w14:textId="1DE4493A"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1722246415"/>
                <w14:checkbox>
                  <w14:checked w14:val="0"/>
                  <w14:checkedState w14:val="2612" w14:font="MS Gothic"/>
                  <w14:uncheckedState w14:val="2610" w14:font="MS Gothic"/>
                </w14:checkbox>
              </w:sdtPr>
              <w:sdtEndPr/>
              <w:sdtContent>
                <w:r w:rsidR="009F3EB9" w:rsidRPr="00BE16BF">
                  <w:rPr>
                    <w:rFonts w:ascii="Segoe UI Symbol" w:eastAsia="MS Gothic" w:hAnsi="Segoe UI Symbol" w:cs="Segoe UI Symbol"/>
                    <w:color w:val="000000"/>
                    <w:kern w:val="0"/>
                    <w:sz w:val="28"/>
                    <w:szCs w:val="28"/>
                  </w:rPr>
                  <w:t>☐</w:t>
                </w:r>
              </w:sdtContent>
            </w:sdt>
            <w:r w:rsidR="009F3EB9">
              <w:rPr>
                <w:rFonts w:cstheme="minorHAnsi"/>
                <w:color w:val="000000"/>
                <w:kern w:val="0"/>
                <w:sz w:val="28"/>
                <w:szCs w:val="28"/>
              </w:rPr>
              <w:t xml:space="preserve">  </w:t>
            </w:r>
          </w:p>
        </w:tc>
        <w:tc>
          <w:tcPr>
            <w:tcW w:w="9265" w:type="dxa"/>
          </w:tcPr>
          <w:p w14:paraId="78FB6757" w14:textId="74BA8865" w:rsidR="009F3EB9" w:rsidRDefault="009F3EB9" w:rsidP="009F3EB9">
            <w:pPr>
              <w:rPr>
                <w:rFonts w:eastAsia="Times New Roman" w:cstheme="minorHAnsi"/>
                <w:b/>
                <w:bCs/>
                <w:color w:val="393939"/>
                <w:kern w:val="0"/>
                <w:sz w:val="28"/>
                <w:szCs w:val="28"/>
                <w14:ligatures w14:val="none"/>
              </w:rPr>
            </w:pPr>
            <w:r w:rsidRPr="009F3EB9">
              <w:rPr>
                <w:rFonts w:cstheme="minorHAnsi"/>
                <w:color w:val="000000"/>
                <w:kern w:val="0"/>
                <w:sz w:val="24"/>
                <w:szCs w:val="24"/>
              </w:rPr>
              <w:t>Public health entities providing free naloxone to anyone in the community.</w:t>
            </w:r>
          </w:p>
        </w:tc>
      </w:tr>
      <w:tr w:rsidR="009F3EB9" w14:paraId="7D5F5E7F" w14:textId="77777777" w:rsidTr="009F3EB9">
        <w:trPr>
          <w:trHeight w:val="962"/>
        </w:trPr>
        <w:tc>
          <w:tcPr>
            <w:tcW w:w="805" w:type="dxa"/>
          </w:tcPr>
          <w:p w14:paraId="43714ED8" w14:textId="1F57C31B"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1280101191"/>
                <w14:checkbox>
                  <w14:checked w14:val="0"/>
                  <w14:checkedState w14:val="2612" w14:font="MS Gothic"/>
                  <w14:uncheckedState w14:val="2610" w14:font="MS Gothic"/>
                </w14:checkbox>
              </w:sdtPr>
              <w:sdtEndPr/>
              <w:sdtContent>
                <w:r w:rsidR="00714229">
                  <w:rPr>
                    <w:rFonts w:ascii="MS Gothic" w:eastAsia="MS Gothic" w:hAnsi="MS Gothic" w:cstheme="minorHAnsi" w:hint="eastAsia"/>
                    <w:color w:val="000000"/>
                    <w:kern w:val="0"/>
                    <w:sz w:val="28"/>
                    <w:szCs w:val="28"/>
                  </w:rPr>
                  <w:t>☐</w:t>
                </w:r>
              </w:sdtContent>
            </w:sdt>
            <w:r w:rsidR="009F3EB9">
              <w:rPr>
                <w:rFonts w:cstheme="minorHAnsi"/>
                <w:color w:val="000000"/>
                <w:kern w:val="0"/>
                <w:sz w:val="28"/>
                <w:szCs w:val="28"/>
              </w:rPr>
              <w:t xml:space="preserve">  </w:t>
            </w:r>
          </w:p>
        </w:tc>
        <w:tc>
          <w:tcPr>
            <w:tcW w:w="9265" w:type="dxa"/>
          </w:tcPr>
          <w:p w14:paraId="6CEA8E3B" w14:textId="2AC11C6E" w:rsidR="009F3EB9" w:rsidRPr="009F3EB9" w:rsidRDefault="009F3EB9" w:rsidP="009F3EB9">
            <w:pPr>
              <w:autoSpaceDE w:val="0"/>
              <w:autoSpaceDN w:val="0"/>
              <w:adjustRightInd w:val="0"/>
              <w:rPr>
                <w:rFonts w:cstheme="minorHAnsi"/>
                <w:color w:val="000000"/>
                <w:kern w:val="0"/>
                <w:sz w:val="24"/>
                <w:szCs w:val="24"/>
              </w:rPr>
            </w:pPr>
            <w:r w:rsidRPr="009F3EB9">
              <w:rPr>
                <w:rFonts w:cstheme="minorHAnsi"/>
                <w:color w:val="000000"/>
                <w:kern w:val="0"/>
                <w:sz w:val="24"/>
                <w:szCs w:val="24"/>
              </w:rPr>
              <w:t>Training and education regarding naloxone and other drugs that treat overdoses</w:t>
            </w:r>
            <w:r>
              <w:rPr>
                <w:rFonts w:cstheme="minorHAnsi"/>
                <w:color w:val="000000"/>
                <w:kern w:val="0"/>
                <w:sz w:val="24"/>
                <w:szCs w:val="24"/>
              </w:rPr>
              <w:t xml:space="preserve"> </w:t>
            </w:r>
            <w:r w:rsidRPr="009F3EB9">
              <w:rPr>
                <w:rFonts w:cstheme="minorHAnsi"/>
                <w:color w:val="000000"/>
                <w:kern w:val="0"/>
                <w:sz w:val="24"/>
                <w:szCs w:val="24"/>
              </w:rPr>
              <w:t>for first responders, overdose patients, patients taking opioids, families, schools,</w:t>
            </w:r>
            <w:r>
              <w:rPr>
                <w:rFonts w:cstheme="minorHAnsi"/>
                <w:color w:val="000000"/>
                <w:kern w:val="0"/>
                <w:sz w:val="24"/>
                <w:szCs w:val="24"/>
              </w:rPr>
              <w:t xml:space="preserve"> </w:t>
            </w:r>
            <w:r w:rsidRPr="009F3EB9">
              <w:rPr>
                <w:rFonts w:cstheme="minorHAnsi"/>
                <w:color w:val="000000"/>
                <w:kern w:val="0"/>
                <w:sz w:val="24"/>
                <w:szCs w:val="24"/>
              </w:rPr>
              <w:t>community support groups, and other members of the general public.</w:t>
            </w:r>
          </w:p>
        </w:tc>
      </w:tr>
      <w:tr w:rsidR="009F3EB9" w14:paraId="2C1CB896" w14:textId="77777777" w:rsidTr="009F3EB9">
        <w:trPr>
          <w:trHeight w:val="620"/>
        </w:trPr>
        <w:tc>
          <w:tcPr>
            <w:tcW w:w="805" w:type="dxa"/>
          </w:tcPr>
          <w:p w14:paraId="4EB93216" w14:textId="5D0E9DCE"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2052256025"/>
                <w14:checkbox>
                  <w14:checked w14:val="0"/>
                  <w14:checkedState w14:val="2612" w14:font="MS Gothic"/>
                  <w14:uncheckedState w14:val="2610" w14:font="MS Gothic"/>
                </w14:checkbox>
              </w:sdtPr>
              <w:sdtEndPr/>
              <w:sdtContent>
                <w:r w:rsidR="009F3EB9" w:rsidRPr="00BE16BF">
                  <w:rPr>
                    <w:rFonts w:ascii="Segoe UI Symbol" w:eastAsia="MS Gothic" w:hAnsi="Segoe UI Symbol" w:cs="Segoe UI Symbol"/>
                    <w:color w:val="000000"/>
                    <w:kern w:val="0"/>
                    <w:sz w:val="28"/>
                    <w:szCs w:val="28"/>
                  </w:rPr>
                  <w:t>☐</w:t>
                </w:r>
              </w:sdtContent>
            </w:sdt>
            <w:r w:rsidR="009F3EB9">
              <w:rPr>
                <w:rFonts w:cstheme="minorHAnsi"/>
                <w:color w:val="000000"/>
                <w:kern w:val="0"/>
                <w:sz w:val="28"/>
                <w:szCs w:val="28"/>
              </w:rPr>
              <w:t xml:space="preserve">  </w:t>
            </w:r>
          </w:p>
        </w:tc>
        <w:tc>
          <w:tcPr>
            <w:tcW w:w="9265" w:type="dxa"/>
          </w:tcPr>
          <w:p w14:paraId="31C34AE3" w14:textId="22204E37" w:rsidR="009F3EB9" w:rsidRPr="009F3EB9" w:rsidRDefault="009F3EB9" w:rsidP="009F3EB9">
            <w:pPr>
              <w:autoSpaceDE w:val="0"/>
              <w:autoSpaceDN w:val="0"/>
              <w:adjustRightInd w:val="0"/>
              <w:rPr>
                <w:rFonts w:cstheme="minorHAnsi"/>
                <w:color w:val="000000"/>
                <w:kern w:val="0"/>
                <w:sz w:val="24"/>
                <w:szCs w:val="24"/>
              </w:rPr>
            </w:pPr>
            <w:r w:rsidRPr="009F3EB9">
              <w:rPr>
                <w:rFonts w:cstheme="minorHAnsi"/>
                <w:color w:val="000000"/>
                <w:kern w:val="0"/>
                <w:sz w:val="24"/>
                <w:szCs w:val="24"/>
              </w:rPr>
              <w:t>Enabling school nurses and other school staff to respond to opioid overdoses, and</w:t>
            </w:r>
            <w:r>
              <w:rPr>
                <w:rFonts w:cstheme="minorHAnsi"/>
                <w:color w:val="000000"/>
                <w:kern w:val="0"/>
                <w:sz w:val="24"/>
                <w:szCs w:val="24"/>
              </w:rPr>
              <w:t xml:space="preserve"> </w:t>
            </w:r>
            <w:r w:rsidRPr="009F3EB9">
              <w:rPr>
                <w:rFonts w:cstheme="minorHAnsi"/>
                <w:color w:val="000000"/>
                <w:kern w:val="0"/>
                <w:sz w:val="24"/>
                <w:szCs w:val="24"/>
              </w:rPr>
              <w:t>provide them with naloxone, training, and support.</w:t>
            </w:r>
          </w:p>
        </w:tc>
      </w:tr>
      <w:tr w:rsidR="009F3EB9" w14:paraId="7D8FA83C" w14:textId="77777777" w:rsidTr="009F3EB9">
        <w:trPr>
          <w:trHeight w:val="710"/>
        </w:trPr>
        <w:tc>
          <w:tcPr>
            <w:tcW w:w="805" w:type="dxa"/>
          </w:tcPr>
          <w:p w14:paraId="64E22F54" w14:textId="01A3FE2A"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697430893"/>
                <w14:checkbox>
                  <w14:checked w14:val="0"/>
                  <w14:checkedState w14:val="2612" w14:font="MS Gothic"/>
                  <w14:uncheckedState w14:val="2610" w14:font="MS Gothic"/>
                </w14:checkbox>
              </w:sdtPr>
              <w:sdtEndPr/>
              <w:sdtContent>
                <w:r w:rsidR="009F3EB9" w:rsidRPr="00BE16BF">
                  <w:rPr>
                    <w:rFonts w:ascii="Segoe UI Symbol" w:eastAsia="MS Gothic" w:hAnsi="Segoe UI Symbol" w:cs="Segoe UI Symbol"/>
                    <w:color w:val="000000"/>
                    <w:kern w:val="0"/>
                    <w:sz w:val="28"/>
                    <w:szCs w:val="28"/>
                  </w:rPr>
                  <w:t>☐</w:t>
                </w:r>
              </w:sdtContent>
            </w:sdt>
            <w:r w:rsidR="009F3EB9">
              <w:rPr>
                <w:rFonts w:cstheme="minorHAnsi"/>
                <w:color w:val="000000"/>
                <w:kern w:val="0"/>
                <w:sz w:val="28"/>
                <w:szCs w:val="28"/>
              </w:rPr>
              <w:t xml:space="preserve">  </w:t>
            </w:r>
          </w:p>
        </w:tc>
        <w:tc>
          <w:tcPr>
            <w:tcW w:w="9265" w:type="dxa"/>
          </w:tcPr>
          <w:p w14:paraId="543E8560" w14:textId="15C953BC" w:rsidR="009F3EB9" w:rsidRPr="009F3EB9" w:rsidRDefault="009F3EB9" w:rsidP="009F3EB9">
            <w:pPr>
              <w:autoSpaceDE w:val="0"/>
              <w:autoSpaceDN w:val="0"/>
              <w:adjustRightInd w:val="0"/>
              <w:rPr>
                <w:rFonts w:cstheme="minorHAnsi"/>
                <w:color w:val="000000"/>
                <w:kern w:val="0"/>
                <w:sz w:val="24"/>
                <w:szCs w:val="24"/>
              </w:rPr>
            </w:pPr>
            <w:r w:rsidRPr="009F3EB9">
              <w:rPr>
                <w:rFonts w:cstheme="minorHAnsi"/>
                <w:color w:val="000000"/>
                <w:kern w:val="0"/>
                <w:sz w:val="24"/>
                <w:szCs w:val="24"/>
              </w:rPr>
              <w:t>Expanding, improving, or developing data tracking software and applications for</w:t>
            </w:r>
            <w:r>
              <w:rPr>
                <w:rFonts w:cstheme="minorHAnsi"/>
                <w:color w:val="000000"/>
                <w:kern w:val="0"/>
                <w:sz w:val="24"/>
                <w:szCs w:val="24"/>
              </w:rPr>
              <w:t xml:space="preserve"> </w:t>
            </w:r>
            <w:r w:rsidR="00FB5E87">
              <w:rPr>
                <w:rFonts w:cstheme="minorHAnsi"/>
                <w:color w:val="000000"/>
                <w:kern w:val="0"/>
                <w:sz w:val="24"/>
                <w:szCs w:val="24"/>
              </w:rPr>
              <w:t>o</w:t>
            </w:r>
            <w:r w:rsidRPr="009F3EB9">
              <w:rPr>
                <w:rFonts w:cstheme="minorHAnsi"/>
                <w:color w:val="000000"/>
                <w:kern w:val="0"/>
                <w:sz w:val="24"/>
                <w:szCs w:val="24"/>
              </w:rPr>
              <w:t>verdoses/naloxone revivals.</w:t>
            </w:r>
          </w:p>
        </w:tc>
      </w:tr>
      <w:tr w:rsidR="009F3EB9" w14:paraId="620DDFF4" w14:textId="77777777" w:rsidTr="009F3EB9">
        <w:tc>
          <w:tcPr>
            <w:tcW w:w="805" w:type="dxa"/>
          </w:tcPr>
          <w:p w14:paraId="0B360960" w14:textId="19AACE05"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380912254"/>
                <w14:checkbox>
                  <w14:checked w14:val="0"/>
                  <w14:checkedState w14:val="2612" w14:font="MS Gothic"/>
                  <w14:uncheckedState w14:val="2610" w14:font="MS Gothic"/>
                </w14:checkbox>
              </w:sdtPr>
              <w:sdtEndPr/>
              <w:sdtContent>
                <w:r w:rsidR="009F3EB9" w:rsidRPr="00BE16BF">
                  <w:rPr>
                    <w:rFonts w:ascii="Segoe UI Symbol" w:eastAsia="MS Gothic" w:hAnsi="Segoe UI Symbol" w:cs="Segoe UI Symbol"/>
                    <w:color w:val="000000"/>
                    <w:kern w:val="0"/>
                    <w:sz w:val="28"/>
                    <w:szCs w:val="28"/>
                  </w:rPr>
                  <w:t>☐</w:t>
                </w:r>
              </w:sdtContent>
            </w:sdt>
            <w:r w:rsidR="009F3EB9">
              <w:rPr>
                <w:rFonts w:cstheme="minorHAnsi"/>
                <w:color w:val="000000"/>
                <w:kern w:val="0"/>
                <w:sz w:val="28"/>
                <w:szCs w:val="28"/>
              </w:rPr>
              <w:t xml:space="preserve">  </w:t>
            </w:r>
          </w:p>
        </w:tc>
        <w:tc>
          <w:tcPr>
            <w:tcW w:w="9265" w:type="dxa"/>
          </w:tcPr>
          <w:p w14:paraId="331259DA" w14:textId="06B57374" w:rsidR="009F3EB9" w:rsidRPr="009F3EB9" w:rsidRDefault="009F3EB9" w:rsidP="009F3EB9">
            <w:pPr>
              <w:autoSpaceDE w:val="0"/>
              <w:autoSpaceDN w:val="0"/>
              <w:adjustRightInd w:val="0"/>
              <w:rPr>
                <w:rFonts w:cstheme="minorHAnsi"/>
                <w:color w:val="000000"/>
                <w:kern w:val="0"/>
                <w:sz w:val="24"/>
                <w:szCs w:val="24"/>
              </w:rPr>
            </w:pPr>
            <w:r w:rsidRPr="009F3EB9">
              <w:rPr>
                <w:rFonts w:cstheme="minorHAnsi"/>
                <w:color w:val="000000"/>
                <w:kern w:val="0"/>
                <w:sz w:val="24"/>
                <w:szCs w:val="24"/>
              </w:rPr>
              <w:t>Public education relating to emergency responses to overdoses.</w:t>
            </w:r>
          </w:p>
        </w:tc>
      </w:tr>
      <w:tr w:rsidR="009F3EB9" w14:paraId="38C145CC" w14:textId="77777777" w:rsidTr="009F3EB9">
        <w:trPr>
          <w:trHeight w:val="683"/>
        </w:trPr>
        <w:tc>
          <w:tcPr>
            <w:tcW w:w="805" w:type="dxa"/>
          </w:tcPr>
          <w:p w14:paraId="495572B9" w14:textId="1C87D0E5"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2084280880"/>
                <w14:checkbox>
                  <w14:checked w14:val="0"/>
                  <w14:checkedState w14:val="2612" w14:font="MS Gothic"/>
                  <w14:uncheckedState w14:val="2610" w14:font="MS Gothic"/>
                </w14:checkbox>
              </w:sdtPr>
              <w:sdtEndPr/>
              <w:sdtContent>
                <w:r w:rsidR="009F3EB9" w:rsidRPr="004A5C45">
                  <w:rPr>
                    <w:rFonts w:ascii="Segoe UI Symbol" w:eastAsia="MS Gothic" w:hAnsi="Segoe UI Symbol" w:cs="Segoe UI Symbol"/>
                    <w:color w:val="000000"/>
                    <w:kern w:val="0"/>
                    <w:sz w:val="28"/>
                    <w:szCs w:val="28"/>
                  </w:rPr>
                  <w:t>☐</w:t>
                </w:r>
              </w:sdtContent>
            </w:sdt>
            <w:r w:rsidR="009F3EB9" w:rsidRPr="004A5C45">
              <w:rPr>
                <w:rFonts w:cstheme="minorHAnsi"/>
                <w:color w:val="000000"/>
                <w:kern w:val="0"/>
                <w:sz w:val="28"/>
                <w:szCs w:val="28"/>
              </w:rPr>
              <w:t xml:space="preserve">  </w:t>
            </w:r>
          </w:p>
        </w:tc>
        <w:tc>
          <w:tcPr>
            <w:tcW w:w="9265" w:type="dxa"/>
          </w:tcPr>
          <w:p w14:paraId="6E1F104D" w14:textId="337622CA" w:rsidR="009F3EB9" w:rsidRPr="009F3EB9" w:rsidRDefault="009F3EB9" w:rsidP="009F3EB9">
            <w:pPr>
              <w:shd w:val="clear" w:color="auto" w:fill="FFFFFF"/>
              <w:rPr>
                <w:rFonts w:cstheme="minorHAnsi"/>
                <w:color w:val="000000"/>
                <w:kern w:val="0"/>
                <w:sz w:val="24"/>
                <w:szCs w:val="24"/>
              </w:rPr>
            </w:pPr>
            <w:r w:rsidRPr="009F3EB9">
              <w:rPr>
                <w:rFonts w:cstheme="minorHAnsi"/>
                <w:color w:val="000000"/>
                <w:kern w:val="0"/>
                <w:sz w:val="24"/>
                <w:szCs w:val="24"/>
              </w:rPr>
              <w:t>Public education relating to immunity and Good Samaritan laws.</w:t>
            </w:r>
            <w:r>
              <w:rPr>
                <w:rFonts w:cstheme="minorHAnsi"/>
                <w:color w:val="000000"/>
                <w:kern w:val="0"/>
                <w:sz w:val="24"/>
                <w:szCs w:val="24"/>
              </w:rPr>
              <w:t xml:space="preserve"> </w:t>
            </w:r>
            <w:r w:rsidRPr="009F3EB9">
              <w:rPr>
                <w:rFonts w:cstheme="minorHAnsi"/>
                <w:color w:val="000000"/>
                <w:kern w:val="0"/>
                <w:sz w:val="24"/>
                <w:szCs w:val="24"/>
              </w:rPr>
              <w:t>Educating first responders regarding the existence and operation of immunity and</w:t>
            </w:r>
            <w:r>
              <w:rPr>
                <w:rFonts w:cstheme="minorHAnsi"/>
                <w:color w:val="000000"/>
                <w:kern w:val="0"/>
                <w:sz w:val="24"/>
                <w:szCs w:val="24"/>
              </w:rPr>
              <w:t xml:space="preserve"> </w:t>
            </w:r>
            <w:r w:rsidRPr="009F3EB9">
              <w:rPr>
                <w:rFonts w:cstheme="minorHAnsi"/>
                <w:color w:val="000000"/>
                <w:kern w:val="0"/>
                <w:sz w:val="24"/>
                <w:szCs w:val="24"/>
              </w:rPr>
              <w:t>Good Samaritan laws.</w:t>
            </w:r>
          </w:p>
        </w:tc>
      </w:tr>
      <w:tr w:rsidR="009F3EB9" w14:paraId="5CAF5937" w14:textId="77777777" w:rsidTr="00CF708B">
        <w:trPr>
          <w:trHeight w:val="1250"/>
        </w:trPr>
        <w:tc>
          <w:tcPr>
            <w:tcW w:w="805" w:type="dxa"/>
          </w:tcPr>
          <w:p w14:paraId="699F6545" w14:textId="24A08F73"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1120575940"/>
                <w14:checkbox>
                  <w14:checked w14:val="0"/>
                  <w14:checkedState w14:val="2612" w14:font="MS Gothic"/>
                  <w14:uncheckedState w14:val="2610" w14:font="MS Gothic"/>
                </w14:checkbox>
              </w:sdtPr>
              <w:sdtEndPr/>
              <w:sdtContent>
                <w:r w:rsidR="009F3EB9" w:rsidRPr="004A5C45">
                  <w:rPr>
                    <w:rFonts w:ascii="Segoe UI Symbol" w:eastAsia="MS Gothic" w:hAnsi="Segoe UI Symbol" w:cs="Segoe UI Symbol"/>
                    <w:color w:val="000000"/>
                    <w:kern w:val="0"/>
                    <w:sz w:val="28"/>
                    <w:szCs w:val="28"/>
                  </w:rPr>
                  <w:t>☐</w:t>
                </w:r>
              </w:sdtContent>
            </w:sdt>
            <w:r w:rsidR="009F3EB9" w:rsidRPr="004A5C45">
              <w:rPr>
                <w:rFonts w:cstheme="minorHAnsi"/>
                <w:color w:val="000000"/>
                <w:kern w:val="0"/>
                <w:sz w:val="28"/>
                <w:szCs w:val="28"/>
              </w:rPr>
              <w:t xml:space="preserve">  </w:t>
            </w:r>
          </w:p>
        </w:tc>
        <w:tc>
          <w:tcPr>
            <w:tcW w:w="9265" w:type="dxa"/>
          </w:tcPr>
          <w:p w14:paraId="22FCF0D1" w14:textId="7553AB2B" w:rsidR="009F3EB9" w:rsidRPr="00FB5E87" w:rsidRDefault="009F3EB9" w:rsidP="00FB5E87">
            <w:pPr>
              <w:autoSpaceDE w:val="0"/>
              <w:autoSpaceDN w:val="0"/>
              <w:adjustRightInd w:val="0"/>
              <w:rPr>
                <w:rFonts w:cstheme="minorHAnsi"/>
                <w:color w:val="000000"/>
                <w:kern w:val="0"/>
                <w:sz w:val="24"/>
                <w:szCs w:val="24"/>
              </w:rPr>
            </w:pPr>
            <w:r w:rsidRPr="009F3EB9">
              <w:rPr>
                <w:rFonts w:cstheme="minorHAnsi"/>
                <w:color w:val="000000"/>
                <w:kern w:val="0"/>
                <w:sz w:val="24"/>
                <w:szCs w:val="24"/>
              </w:rPr>
              <w:t>Syringe service programs and other evidence-informed programs to reduce harms</w:t>
            </w:r>
            <w:r w:rsidR="00FB5E87">
              <w:rPr>
                <w:rFonts w:cstheme="minorHAnsi"/>
                <w:color w:val="000000"/>
                <w:kern w:val="0"/>
                <w:sz w:val="24"/>
                <w:szCs w:val="24"/>
              </w:rPr>
              <w:t xml:space="preserve"> </w:t>
            </w:r>
            <w:r w:rsidRPr="009F3EB9">
              <w:rPr>
                <w:rFonts w:cstheme="minorHAnsi"/>
                <w:color w:val="000000"/>
                <w:kern w:val="0"/>
                <w:sz w:val="24"/>
                <w:szCs w:val="24"/>
              </w:rPr>
              <w:t>associated with intravenous drug use, including supplies, staffing, space, peer</w:t>
            </w:r>
            <w:r w:rsidR="00FB5E87">
              <w:rPr>
                <w:rFonts w:cstheme="minorHAnsi"/>
                <w:color w:val="000000"/>
                <w:kern w:val="0"/>
                <w:sz w:val="24"/>
                <w:szCs w:val="24"/>
              </w:rPr>
              <w:t xml:space="preserve"> </w:t>
            </w:r>
            <w:r w:rsidRPr="009F3EB9">
              <w:rPr>
                <w:rFonts w:cstheme="minorHAnsi"/>
                <w:color w:val="000000"/>
                <w:kern w:val="0"/>
                <w:sz w:val="24"/>
                <w:szCs w:val="24"/>
              </w:rPr>
              <w:t>support services, referrals to treatment, fentanyl checking, connections to care,</w:t>
            </w:r>
            <w:r w:rsidR="00FB5E87">
              <w:rPr>
                <w:rFonts w:cstheme="minorHAnsi"/>
                <w:color w:val="000000"/>
                <w:kern w:val="0"/>
                <w:sz w:val="24"/>
                <w:szCs w:val="24"/>
              </w:rPr>
              <w:t xml:space="preserve"> </w:t>
            </w:r>
            <w:r w:rsidRPr="009F3EB9">
              <w:rPr>
                <w:rFonts w:cstheme="minorHAnsi"/>
                <w:color w:val="000000"/>
                <w:kern w:val="0"/>
                <w:sz w:val="24"/>
                <w:szCs w:val="24"/>
              </w:rPr>
              <w:t>and the full range of harm reduction and treatment services provided by these</w:t>
            </w:r>
            <w:r w:rsidR="00FB5E87">
              <w:rPr>
                <w:rFonts w:cstheme="minorHAnsi"/>
                <w:color w:val="000000"/>
                <w:kern w:val="0"/>
                <w:sz w:val="24"/>
                <w:szCs w:val="24"/>
              </w:rPr>
              <w:t xml:space="preserve"> </w:t>
            </w:r>
            <w:r w:rsidRPr="009F3EB9">
              <w:rPr>
                <w:rFonts w:cstheme="minorHAnsi"/>
                <w:color w:val="000000"/>
                <w:kern w:val="0"/>
                <w:sz w:val="24"/>
                <w:szCs w:val="24"/>
              </w:rPr>
              <w:t>programs.</w:t>
            </w:r>
          </w:p>
        </w:tc>
      </w:tr>
      <w:tr w:rsidR="009F3EB9" w14:paraId="78BAF6A3" w14:textId="77777777" w:rsidTr="009F3EB9">
        <w:tc>
          <w:tcPr>
            <w:tcW w:w="805" w:type="dxa"/>
          </w:tcPr>
          <w:p w14:paraId="07B47F8A" w14:textId="7403086F"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2102906065"/>
                <w14:checkbox>
                  <w14:checked w14:val="0"/>
                  <w14:checkedState w14:val="2612" w14:font="MS Gothic"/>
                  <w14:uncheckedState w14:val="2610" w14:font="MS Gothic"/>
                </w14:checkbox>
              </w:sdtPr>
              <w:sdtEndPr/>
              <w:sdtContent>
                <w:r w:rsidR="009F3EB9" w:rsidRPr="004A5C45">
                  <w:rPr>
                    <w:rFonts w:ascii="Segoe UI Symbol" w:eastAsia="MS Gothic" w:hAnsi="Segoe UI Symbol" w:cs="Segoe UI Symbol"/>
                    <w:color w:val="000000"/>
                    <w:kern w:val="0"/>
                    <w:sz w:val="28"/>
                    <w:szCs w:val="28"/>
                  </w:rPr>
                  <w:t>☐</w:t>
                </w:r>
              </w:sdtContent>
            </w:sdt>
            <w:r w:rsidR="009F3EB9" w:rsidRPr="004A5C45">
              <w:rPr>
                <w:rFonts w:cstheme="minorHAnsi"/>
                <w:color w:val="000000"/>
                <w:kern w:val="0"/>
                <w:sz w:val="28"/>
                <w:szCs w:val="28"/>
              </w:rPr>
              <w:t xml:space="preserve">  </w:t>
            </w:r>
          </w:p>
        </w:tc>
        <w:tc>
          <w:tcPr>
            <w:tcW w:w="9265" w:type="dxa"/>
          </w:tcPr>
          <w:p w14:paraId="328D7B2B" w14:textId="6092A869" w:rsidR="009F3EB9" w:rsidRDefault="00FB5E87" w:rsidP="009F3EB9">
            <w:pPr>
              <w:rPr>
                <w:rFonts w:eastAsia="Times New Roman" w:cstheme="minorHAnsi"/>
                <w:b/>
                <w:bCs/>
                <w:color w:val="393939"/>
                <w:kern w:val="0"/>
                <w:sz w:val="28"/>
                <w:szCs w:val="28"/>
                <w14:ligatures w14:val="none"/>
              </w:rPr>
            </w:pPr>
            <w:r w:rsidRPr="009F3EB9">
              <w:rPr>
                <w:rFonts w:cstheme="minorHAnsi"/>
                <w:color w:val="000000"/>
                <w:kern w:val="0"/>
                <w:sz w:val="24"/>
                <w:szCs w:val="24"/>
              </w:rPr>
              <w:t xml:space="preserve">Expanding access to testing and treatment for infectious diseases such as HIV and </w:t>
            </w:r>
            <w:r w:rsidR="009F3EB9" w:rsidRPr="009F3EB9">
              <w:rPr>
                <w:rFonts w:cstheme="minorHAnsi"/>
                <w:color w:val="000000"/>
                <w:kern w:val="0"/>
                <w:sz w:val="24"/>
                <w:szCs w:val="24"/>
              </w:rPr>
              <w:t>Hepatitis C resulting from intravenous opioid use.</w:t>
            </w:r>
          </w:p>
        </w:tc>
      </w:tr>
      <w:tr w:rsidR="009F3EB9" w14:paraId="14913570" w14:textId="77777777" w:rsidTr="00CF708B">
        <w:trPr>
          <w:trHeight w:val="980"/>
        </w:trPr>
        <w:tc>
          <w:tcPr>
            <w:tcW w:w="805" w:type="dxa"/>
          </w:tcPr>
          <w:p w14:paraId="3794B923" w14:textId="6478A643"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1724794835"/>
                <w14:checkbox>
                  <w14:checked w14:val="0"/>
                  <w14:checkedState w14:val="2612" w14:font="MS Gothic"/>
                  <w14:uncheckedState w14:val="2610" w14:font="MS Gothic"/>
                </w14:checkbox>
              </w:sdtPr>
              <w:sdtEndPr/>
              <w:sdtContent>
                <w:r w:rsidR="009F3EB9" w:rsidRPr="004A5C45">
                  <w:rPr>
                    <w:rFonts w:ascii="Segoe UI Symbol" w:eastAsia="MS Gothic" w:hAnsi="Segoe UI Symbol" w:cs="Segoe UI Symbol"/>
                    <w:color w:val="000000"/>
                    <w:kern w:val="0"/>
                    <w:sz w:val="28"/>
                    <w:szCs w:val="28"/>
                  </w:rPr>
                  <w:t>☐</w:t>
                </w:r>
              </w:sdtContent>
            </w:sdt>
            <w:r w:rsidR="009F3EB9" w:rsidRPr="004A5C45">
              <w:rPr>
                <w:rFonts w:cstheme="minorHAnsi"/>
                <w:color w:val="000000"/>
                <w:kern w:val="0"/>
                <w:sz w:val="28"/>
                <w:szCs w:val="28"/>
              </w:rPr>
              <w:t xml:space="preserve">  </w:t>
            </w:r>
          </w:p>
        </w:tc>
        <w:tc>
          <w:tcPr>
            <w:tcW w:w="9265" w:type="dxa"/>
          </w:tcPr>
          <w:p w14:paraId="5F8F392C" w14:textId="5B9BB7B5" w:rsidR="009F3EB9" w:rsidRPr="00CF708B" w:rsidRDefault="009F3EB9" w:rsidP="00CF708B">
            <w:pPr>
              <w:autoSpaceDE w:val="0"/>
              <w:autoSpaceDN w:val="0"/>
              <w:adjustRightInd w:val="0"/>
              <w:rPr>
                <w:rFonts w:cstheme="minorHAnsi"/>
                <w:kern w:val="0"/>
                <w:sz w:val="24"/>
                <w:szCs w:val="24"/>
              </w:rPr>
            </w:pPr>
            <w:r w:rsidRPr="009F3EB9">
              <w:rPr>
                <w:rFonts w:cstheme="minorHAnsi"/>
                <w:kern w:val="0"/>
                <w:sz w:val="24"/>
                <w:szCs w:val="24"/>
              </w:rPr>
              <w:t>Supporting mobile units that offer or provide referrals to harm reduction services,</w:t>
            </w:r>
            <w:r w:rsidR="00CF708B">
              <w:rPr>
                <w:rFonts w:cstheme="minorHAnsi"/>
                <w:kern w:val="0"/>
                <w:sz w:val="24"/>
                <w:szCs w:val="24"/>
              </w:rPr>
              <w:t xml:space="preserve"> </w:t>
            </w:r>
            <w:r w:rsidRPr="009F3EB9">
              <w:rPr>
                <w:rFonts w:cstheme="minorHAnsi"/>
                <w:kern w:val="0"/>
                <w:sz w:val="24"/>
                <w:szCs w:val="24"/>
              </w:rPr>
              <w:t>treatment, recovery supports, health care, or other appropriate services to persons</w:t>
            </w:r>
            <w:r w:rsidR="00CF708B">
              <w:rPr>
                <w:rFonts w:cstheme="minorHAnsi"/>
                <w:kern w:val="0"/>
                <w:sz w:val="24"/>
                <w:szCs w:val="24"/>
              </w:rPr>
              <w:t xml:space="preserve"> </w:t>
            </w:r>
            <w:r w:rsidRPr="009F3EB9">
              <w:rPr>
                <w:rFonts w:cstheme="minorHAnsi"/>
                <w:kern w:val="0"/>
                <w:sz w:val="24"/>
                <w:szCs w:val="24"/>
              </w:rPr>
              <w:t>that use opioids or persons with OUD and any co-occurring SUD/MH conditions.</w:t>
            </w:r>
          </w:p>
        </w:tc>
      </w:tr>
      <w:tr w:rsidR="009F3EB9" w14:paraId="0A61ED44" w14:textId="77777777" w:rsidTr="00CF708B">
        <w:trPr>
          <w:trHeight w:val="980"/>
        </w:trPr>
        <w:tc>
          <w:tcPr>
            <w:tcW w:w="805" w:type="dxa"/>
          </w:tcPr>
          <w:p w14:paraId="21BBC51C" w14:textId="310B58A1"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119428527"/>
                <w14:checkbox>
                  <w14:checked w14:val="0"/>
                  <w14:checkedState w14:val="2612" w14:font="MS Gothic"/>
                  <w14:uncheckedState w14:val="2610" w14:font="MS Gothic"/>
                </w14:checkbox>
              </w:sdtPr>
              <w:sdtEndPr/>
              <w:sdtContent>
                <w:r w:rsidR="009F3EB9" w:rsidRPr="004A5C45">
                  <w:rPr>
                    <w:rFonts w:ascii="Segoe UI Symbol" w:eastAsia="MS Gothic" w:hAnsi="Segoe UI Symbol" w:cs="Segoe UI Symbol"/>
                    <w:color w:val="000000"/>
                    <w:kern w:val="0"/>
                    <w:sz w:val="28"/>
                    <w:szCs w:val="28"/>
                  </w:rPr>
                  <w:t>☐</w:t>
                </w:r>
              </w:sdtContent>
            </w:sdt>
            <w:r w:rsidR="009F3EB9" w:rsidRPr="004A5C45">
              <w:rPr>
                <w:rFonts w:cstheme="minorHAnsi"/>
                <w:color w:val="000000"/>
                <w:kern w:val="0"/>
                <w:sz w:val="28"/>
                <w:szCs w:val="28"/>
              </w:rPr>
              <w:t xml:space="preserve">  </w:t>
            </w:r>
          </w:p>
        </w:tc>
        <w:tc>
          <w:tcPr>
            <w:tcW w:w="9265" w:type="dxa"/>
          </w:tcPr>
          <w:p w14:paraId="3B857839" w14:textId="7C461AA3" w:rsidR="009F3EB9" w:rsidRPr="00CF708B" w:rsidRDefault="009F3EB9" w:rsidP="00CF708B">
            <w:pPr>
              <w:autoSpaceDE w:val="0"/>
              <w:autoSpaceDN w:val="0"/>
              <w:adjustRightInd w:val="0"/>
              <w:rPr>
                <w:rFonts w:cstheme="minorHAnsi"/>
                <w:color w:val="000000"/>
                <w:kern w:val="0"/>
                <w:sz w:val="24"/>
                <w:szCs w:val="24"/>
              </w:rPr>
            </w:pPr>
            <w:r w:rsidRPr="009F3EB9">
              <w:rPr>
                <w:rFonts w:cstheme="minorHAnsi"/>
                <w:color w:val="000000"/>
                <w:kern w:val="0"/>
                <w:sz w:val="24"/>
                <w:szCs w:val="24"/>
              </w:rPr>
              <w:t>Providing training in harm reduction strategies to health care providers, students,</w:t>
            </w:r>
            <w:r w:rsidR="00CF708B">
              <w:rPr>
                <w:rFonts w:cstheme="minorHAnsi"/>
                <w:color w:val="000000"/>
                <w:kern w:val="0"/>
                <w:sz w:val="24"/>
                <w:szCs w:val="24"/>
              </w:rPr>
              <w:t xml:space="preserve"> </w:t>
            </w:r>
            <w:r w:rsidRPr="009F3EB9">
              <w:rPr>
                <w:rFonts w:cstheme="minorHAnsi"/>
                <w:color w:val="000000"/>
                <w:kern w:val="0"/>
                <w:sz w:val="24"/>
                <w:szCs w:val="24"/>
              </w:rPr>
              <w:t>peer recovery coaches, recovery outreach specialists, or other professionals that</w:t>
            </w:r>
            <w:r w:rsidR="00CF708B">
              <w:rPr>
                <w:rFonts w:cstheme="minorHAnsi"/>
                <w:color w:val="000000"/>
                <w:kern w:val="0"/>
                <w:sz w:val="24"/>
                <w:szCs w:val="24"/>
              </w:rPr>
              <w:t xml:space="preserve"> </w:t>
            </w:r>
            <w:r w:rsidRPr="009F3EB9">
              <w:rPr>
                <w:rFonts w:cstheme="minorHAnsi"/>
                <w:color w:val="000000"/>
                <w:kern w:val="0"/>
                <w:sz w:val="24"/>
                <w:szCs w:val="24"/>
              </w:rPr>
              <w:t>provide care to persons who use opioids or persons with OUD and any cooccurring</w:t>
            </w:r>
            <w:r w:rsidR="00CF708B">
              <w:rPr>
                <w:rFonts w:cstheme="minorHAnsi"/>
                <w:color w:val="000000"/>
                <w:kern w:val="0"/>
                <w:sz w:val="24"/>
                <w:szCs w:val="24"/>
              </w:rPr>
              <w:t xml:space="preserve"> </w:t>
            </w:r>
            <w:r w:rsidRPr="009F3EB9">
              <w:rPr>
                <w:rFonts w:cstheme="minorHAnsi"/>
                <w:color w:val="000000"/>
                <w:kern w:val="0"/>
                <w:sz w:val="24"/>
                <w:szCs w:val="24"/>
              </w:rPr>
              <w:t>SUD/MH conditions.</w:t>
            </w:r>
          </w:p>
        </w:tc>
      </w:tr>
      <w:tr w:rsidR="009F3EB9" w14:paraId="2DF8A0F9" w14:textId="77777777" w:rsidTr="009F3EB9">
        <w:tc>
          <w:tcPr>
            <w:tcW w:w="805" w:type="dxa"/>
          </w:tcPr>
          <w:p w14:paraId="69D7F2E9" w14:textId="53E29763" w:rsidR="009F3EB9" w:rsidRDefault="0090270B" w:rsidP="009F3EB9">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916977738"/>
                <w14:checkbox>
                  <w14:checked w14:val="0"/>
                  <w14:checkedState w14:val="2612" w14:font="MS Gothic"/>
                  <w14:uncheckedState w14:val="2610" w14:font="MS Gothic"/>
                </w14:checkbox>
              </w:sdtPr>
              <w:sdtEndPr/>
              <w:sdtContent>
                <w:r w:rsidR="00F7336E">
                  <w:rPr>
                    <w:rFonts w:ascii="MS Gothic" w:eastAsia="MS Gothic" w:hAnsi="MS Gothic" w:cstheme="minorHAnsi" w:hint="eastAsia"/>
                    <w:color w:val="000000"/>
                    <w:kern w:val="0"/>
                    <w:sz w:val="28"/>
                    <w:szCs w:val="28"/>
                  </w:rPr>
                  <w:t>☐</w:t>
                </w:r>
              </w:sdtContent>
            </w:sdt>
            <w:r w:rsidR="009F3EB9" w:rsidRPr="004A5C45">
              <w:rPr>
                <w:rFonts w:cstheme="minorHAnsi"/>
                <w:color w:val="000000"/>
                <w:kern w:val="0"/>
                <w:sz w:val="28"/>
                <w:szCs w:val="28"/>
              </w:rPr>
              <w:t xml:space="preserve">  </w:t>
            </w:r>
          </w:p>
        </w:tc>
        <w:tc>
          <w:tcPr>
            <w:tcW w:w="9265" w:type="dxa"/>
          </w:tcPr>
          <w:p w14:paraId="1C8ED11A" w14:textId="7B34C4FD" w:rsidR="009F3EB9" w:rsidRDefault="009F3EB9" w:rsidP="009F3EB9">
            <w:pPr>
              <w:rPr>
                <w:rFonts w:eastAsia="Times New Roman" w:cstheme="minorHAnsi"/>
                <w:b/>
                <w:bCs/>
                <w:color w:val="393939"/>
                <w:kern w:val="0"/>
                <w:sz w:val="28"/>
                <w:szCs w:val="28"/>
                <w14:ligatures w14:val="none"/>
              </w:rPr>
            </w:pPr>
            <w:r w:rsidRPr="009F3EB9">
              <w:rPr>
                <w:rFonts w:cstheme="minorHAnsi"/>
                <w:color w:val="000000"/>
                <w:kern w:val="0"/>
                <w:sz w:val="24"/>
                <w:szCs w:val="24"/>
              </w:rPr>
              <w:t>Supporting screening for fentanyl in routine clinical toxicology testing.</w:t>
            </w:r>
            <w:r w:rsidR="00CF708B">
              <w:rPr>
                <w:rFonts w:cstheme="minorHAnsi"/>
                <w:color w:val="000000"/>
                <w:kern w:val="0"/>
                <w:sz w:val="24"/>
                <w:szCs w:val="24"/>
              </w:rPr>
              <w:t xml:space="preserve"> </w:t>
            </w:r>
          </w:p>
        </w:tc>
      </w:tr>
      <w:tr w:rsidR="00CF708B" w14:paraId="721DF85B" w14:textId="77777777" w:rsidTr="009F3EB9">
        <w:tc>
          <w:tcPr>
            <w:tcW w:w="805" w:type="dxa"/>
          </w:tcPr>
          <w:p w14:paraId="3E4588DB" w14:textId="360E64D6" w:rsidR="00CF708B" w:rsidRPr="004A5C45" w:rsidRDefault="0090270B" w:rsidP="009F3EB9">
            <w:pPr>
              <w:jc w:val="right"/>
              <w:rPr>
                <w:rFonts w:cstheme="minorHAnsi"/>
                <w:color w:val="000000"/>
                <w:kern w:val="0"/>
                <w:sz w:val="28"/>
                <w:szCs w:val="28"/>
              </w:rPr>
            </w:pPr>
            <w:sdt>
              <w:sdtPr>
                <w:rPr>
                  <w:rFonts w:cstheme="minorHAnsi"/>
                  <w:color w:val="000000"/>
                  <w:kern w:val="0"/>
                  <w:sz w:val="28"/>
                  <w:szCs w:val="28"/>
                </w:rPr>
                <w:id w:val="-463430106"/>
                <w14:checkbox>
                  <w14:checked w14:val="0"/>
                  <w14:checkedState w14:val="2612" w14:font="MS Gothic"/>
                  <w14:uncheckedState w14:val="2610" w14:font="MS Gothic"/>
                </w14:checkbox>
              </w:sdtPr>
              <w:sdtEndPr/>
              <w:sdtContent>
                <w:r w:rsidR="00CF708B">
                  <w:rPr>
                    <w:rFonts w:ascii="MS Gothic" w:eastAsia="MS Gothic" w:hAnsi="MS Gothic" w:cstheme="minorHAnsi" w:hint="eastAsia"/>
                    <w:color w:val="000000"/>
                    <w:kern w:val="0"/>
                    <w:sz w:val="28"/>
                    <w:szCs w:val="28"/>
                  </w:rPr>
                  <w:t>☐</w:t>
                </w:r>
              </w:sdtContent>
            </w:sdt>
            <w:r w:rsidR="00CF708B" w:rsidRPr="004A5C45">
              <w:rPr>
                <w:rFonts w:cstheme="minorHAnsi"/>
                <w:color w:val="000000"/>
                <w:kern w:val="0"/>
                <w:sz w:val="28"/>
                <w:szCs w:val="28"/>
              </w:rPr>
              <w:t xml:space="preserve">  </w:t>
            </w:r>
          </w:p>
        </w:tc>
        <w:tc>
          <w:tcPr>
            <w:tcW w:w="9265" w:type="dxa"/>
          </w:tcPr>
          <w:p w14:paraId="0CA0064A" w14:textId="32761366" w:rsidR="00CF708B" w:rsidRPr="009F3EB9" w:rsidRDefault="00CF708B" w:rsidP="009F3EB9">
            <w:pPr>
              <w:rPr>
                <w:rFonts w:cstheme="minorHAnsi"/>
                <w:color w:val="000000"/>
                <w:kern w:val="0"/>
                <w:sz w:val="24"/>
                <w:szCs w:val="24"/>
              </w:rPr>
            </w:pPr>
            <w:r w:rsidRPr="009F3EB9">
              <w:rPr>
                <w:rFonts w:cstheme="minorHAnsi"/>
                <w:color w:val="000000"/>
                <w:kern w:val="0"/>
                <w:sz w:val="24"/>
                <w:szCs w:val="24"/>
              </w:rPr>
              <w:t>Supporting screening for fentanyl in routine clinical toxicology testing.</w:t>
            </w:r>
          </w:p>
        </w:tc>
      </w:tr>
    </w:tbl>
    <w:p w14:paraId="3DB604F4" w14:textId="363B169D" w:rsidR="0085382C" w:rsidRDefault="0085382C" w:rsidP="00574B27">
      <w:pPr>
        <w:autoSpaceDE w:val="0"/>
        <w:autoSpaceDN w:val="0"/>
        <w:adjustRightInd w:val="0"/>
        <w:spacing w:before="480" w:line="240" w:lineRule="auto"/>
        <w:rPr>
          <w:rFonts w:eastAsia="Times New Roman" w:cstheme="minorHAnsi"/>
          <w:color w:val="393939"/>
          <w:kern w:val="0"/>
          <w:sz w:val="28"/>
          <w:szCs w:val="28"/>
          <w14:ligatures w14:val="none"/>
        </w:rPr>
      </w:pPr>
      <w:r w:rsidRPr="00BE16BF">
        <w:rPr>
          <w:rFonts w:eastAsia="Times New Roman" w:cstheme="minorHAnsi"/>
          <w:color w:val="393939"/>
          <w:kern w:val="0"/>
          <w:sz w:val="28"/>
          <w:szCs w:val="28"/>
          <w14:ligatures w14:val="none"/>
        </w:rPr>
        <w:lastRenderedPageBreak/>
        <w:t>Please select your </w:t>
      </w:r>
      <w:r w:rsidRPr="00BE16BF">
        <w:rPr>
          <w:rFonts w:eastAsia="Times New Roman" w:cstheme="minorHAnsi"/>
          <w:b/>
          <w:bCs/>
          <w:color w:val="393939"/>
          <w:kern w:val="0"/>
          <w:sz w:val="28"/>
          <w:szCs w:val="28"/>
          <w14:ligatures w14:val="none"/>
        </w:rPr>
        <w:t>Other Strategies</w:t>
      </w:r>
      <w:r w:rsidRPr="00BE16BF">
        <w:rPr>
          <w:rFonts w:eastAsia="Times New Roman" w:cstheme="minorHAnsi"/>
          <w:color w:val="393939"/>
          <w:kern w:val="0"/>
          <w:sz w:val="28"/>
          <w:szCs w:val="28"/>
          <w14:ligatures w14:val="none"/>
        </w:rPr>
        <w:t> subcategory(ies)</w:t>
      </w:r>
    </w:p>
    <w:tbl>
      <w:tblPr>
        <w:tblStyle w:val="TableGrid"/>
        <w:tblW w:w="0" w:type="auto"/>
        <w:tblLook w:val="04A0" w:firstRow="1" w:lastRow="0" w:firstColumn="1" w:lastColumn="0" w:noHBand="0" w:noVBand="1"/>
      </w:tblPr>
      <w:tblGrid>
        <w:gridCol w:w="2155"/>
        <w:gridCol w:w="3240"/>
        <w:gridCol w:w="1350"/>
        <w:gridCol w:w="1530"/>
        <w:gridCol w:w="1795"/>
      </w:tblGrid>
      <w:tr w:rsidR="007842E7" w14:paraId="3B5FC2D0" w14:textId="77777777" w:rsidTr="007842E7">
        <w:trPr>
          <w:trHeight w:val="647"/>
        </w:trPr>
        <w:tc>
          <w:tcPr>
            <w:tcW w:w="2155" w:type="dxa"/>
          </w:tcPr>
          <w:p w14:paraId="66B848A0" w14:textId="1B9B363D" w:rsidR="007842E7" w:rsidRPr="007842E7" w:rsidRDefault="0090270B" w:rsidP="007842E7">
            <w:pPr>
              <w:shd w:val="clear" w:color="auto" w:fill="FFFFFF"/>
              <w:rPr>
                <w:rFonts w:eastAsia="Times New Roman" w:cstheme="minorHAnsi"/>
                <w:color w:val="393939"/>
                <w:kern w:val="0"/>
                <w:sz w:val="24"/>
                <w:szCs w:val="24"/>
                <w14:ligatures w14:val="none"/>
              </w:rPr>
            </w:pPr>
            <w:sdt>
              <w:sdtPr>
                <w:rPr>
                  <w:rFonts w:eastAsia="Times New Roman" w:cstheme="minorHAnsi"/>
                  <w:color w:val="393939"/>
                  <w:kern w:val="0"/>
                  <w:sz w:val="24"/>
                  <w:szCs w:val="24"/>
                  <w14:ligatures w14:val="none"/>
                </w:rPr>
                <w:id w:val="-1940747005"/>
                <w14:checkbox>
                  <w14:checked w14:val="0"/>
                  <w14:checkedState w14:val="2612" w14:font="MS Gothic"/>
                  <w14:uncheckedState w14:val="2610" w14:font="MS Gothic"/>
                </w14:checkbox>
              </w:sdtPr>
              <w:sdtEndPr/>
              <w:sdtContent>
                <w:r w:rsidR="00A64620">
                  <w:rPr>
                    <w:rFonts w:ascii="MS Gothic" w:eastAsia="MS Gothic" w:hAnsi="MS Gothic" w:cstheme="minorHAnsi" w:hint="eastAsia"/>
                    <w:color w:val="393939"/>
                    <w:kern w:val="0"/>
                    <w:sz w:val="24"/>
                    <w:szCs w:val="24"/>
                    <w14:ligatures w14:val="none"/>
                  </w:rPr>
                  <w:t>☐</w:t>
                </w:r>
              </w:sdtContent>
            </w:sdt>
            <w:r w:rsidR="007842E7">
              <w:rPr>
                <w:rFonts w:eastAsia="Times New Roman" w:cstheme="minorHAnsi"/>
                <w:color w:val="393939"/>
                <w:kern w:val="0"/>
                <w:sz w:val="24"/>
                <w:szCs w:val="24"/>
                <w14:ligatures w14:val="none"/>
              </w:rPr>
              <w:t xml:space="preserve"> </w:t>
            </w:r>
            <w:r w:rsidR="007842E7" w:rsidRPr="007842E7">
              <w:rPr>
                <w:rFonts w:eastAsia="Times New Roman" w:cstheme="minorHAnsi"/>
                <w:color w:val="393939"/>
                <w:kern w:val="0"/>
                <w:sz w:val="24"/>
                <w:szCs w:val="24"/>
                <w14:ligatures w14:val="none"/>
              </w:rPr>
              <w:t>First Responders</w:t>
            </w:r>
          </w:p>
        </w:tc>
        <w:tc>
          <w:tcPr>
            <w:tcW w:w="3240" w:type="dxa"/>
          </w:tcPr>
          <w:p w14:paraId="166855C7" w14:textId="77777777" w:rsidR="007842E7" w:rsidRDefault="0090270B" w:rsidP="007842E7">
            <w:pPr>
              <w:shd w:val="clear" w:color="auto" w:fill="FFFFFF"/>
              <w:rPr>
                <w:rFonts w:eastAsia="Times New Roman" w:cstheme="minorHAnsi"/>
                <w:color w:val="393939"/>
                <w:kern w:val="0"/>
                <w:sz w:val="24"/>
                <w:szCs w:val="24"/>
                <w14:ligatures w14:val="none"/>
              </w:rPr>
            </w:pPr>
            <w:sdt>
              <w:sdtPr>
                <w:rPr>
                  <w:rFonts w:eastAsia="Times New Roman" w:cstheme="minorHAnsi"/>
                  <w:color w:val="393939"/>
                  <w:kern w:val="0"/>
                  <w:sz w:val="24"/>
                  <w:szCs w:val="24"/>
                  <w14:ligatures w14:val="none"/>
                </w:rPr>
                <w:id w:val="-1594619800"/>
                <w14:checkbox>
                  <w14:checked w14:val="0"/>
                  <w14:checkedState w14:val="2612" w14:font="MS Gothic"/>
                  <w14:uncheckedState w14:val="2610" w14:font="MS Gothic"/>
                </w14:checkbox>
              </w:sdtPr>
              <w:sdtEndPr/>
              <w:sdtContent>
                <w:r w:rsidR="007842E7">
                  <w:rPr>
                    <w:rFonts w:ascii="MS Gothic" w:eastAsia="MS Gothic" w:hAnsi="MS Gothic" w:cstheme="minorHAnsi" w:hint="eastAsia"/>
                    <w:color w:val="393939"/>
                    <w:kern w:val="0"/>
                    <w:sz w:val="24"/>
                    <w:szCs w:val="24"/>
                    <w14:ligatures w14:val="none"/>
                  </w:rPr>
                  <w:t>☐</w:t>
                </w:r>
              </w:sdtContent>
            </w:sdt>
            <w:r w:rsidR="007842E7">
              <w:rPr>
                <w:rFonts w:eastAsia="Times New Roman" w:cstheme="minorHAnsi"/>
                <w:color w:val="393939"/>
                <w:kern w:val="0"/>
                <w:sz w:val="24"/>
                <w:szCs w:val="24"/>
                <w14:ligatures w14:val="none"/>
              </w:rPr>
              <w:t xml:space="preserve"> </w:t>
            </w:r>
            <w:r w:rsidR="007842E7" w:rsidRPr="007842E7">
              <w:rPr>
                <w:rFonts w:eastAsia="Times New Roman" w:cstheme="minorHAnsi"/>
                <w:color w:val="393939"/>
                <w:kern w:val="0"/>
                <w:sz w:val="24"/>
                <w:szCs w:val="24"/>
                <w14:ligatures w14:val="none"/>
              </w:rPr>
              <w:t xml:space="preserve">Leadership, Planning, and </w:t>
            </w:r>
            <w:r w:rsidR="007842E7">
              <w:rPr>
                <w:rFonts w:eastAsia="Times New Roman" w:cstheme="minorHAnsi"/>
                <w:color w:val="393939"/>
                <w:kern w:val="0"/>
                <w:sz w:val="24"/>
                <w:szCs w:val="24"/>
                <w14:ligatures w14:val="none"/>
              </w:rPr>
              <w:t xml:space="preserve"> </w:t>
            </w:r>
          </w:p>
          <w:p w14:paraId="46C70F25" w14:textId="787107CE" w:rsidR="007842E7" w:rsidRPr="007842E7" w:rsidRDefault="007842E7" w:rsidP="007842E7">
            <w:pPr>
              <w:shd w:val="clear" w:color="auto" w:fill="FFFFFF"/>
              <w:rPr>
                <w:rFonts w:eastAsia="Times New Roman" w:cstheme="minorHAnsi"/>
                <w:color w:val="393939"/>
                <w:kern w:val="0"/>
                <w:sz w:val="24"/>
                <w:szCs w:val="24"/>
                <w14:ligatures w14:val="none"/>
              </w:rPr>
            </w:pPr>
            <w:r>
              <w:rPr>
                <w:rFonts w:eastAsia="Times New Roman" w:cstheme="minorHAnsi"/>
                <w:color w:val="393939"/>
                <w:kern w:val="0"/>
                <w:sz w:val="24"/>
                <w:szCs w:val="24"/>
                <w14:ligatures w14:val="none"/>
              </w:rPr>
              <w:t xml:space="preserve">     </w:t>
            </w:r>
            <w:r w:rsidRPr="007842E7">
              <w:rPr>
                <w:rFonts w:eastAsia="Times New Roman" w:cstheme="minorHAnsi"/>
                <w:color w:val="393939"/>
                <w:kern w:val="0"/>
                <w:sz w:val="24"/>
                <w:szCs w:val="24"/>
                <w14:ligatures w14:val="none"/>
              </w:rPr>
              <w:t>Coordination</w:t>
            </w:r>
          </w:p>
        </w:tc>
        <w:tc>
          <w:tcPr>
            <w:tcW w:w="1350" w:type="dxa"/>
          </w:tcPr>
          <w:p w14:paraId="5D9CE34B" w14:textId="361C34BF" w:rsidR="007842E7" w:rsidRPr="007842E7" w:rsidRDefault="0090270B" w:rsidP="007842E7">
            <w:pPr>
              <w:shd w:val="clear" w:color="auto" w:fill="FFFFFF"/>
              <w:rPr>
                <w:rFonts w:eastAsia="Times New Roman" w:cstheme="minorHAnsi"/>
                <w:color w:val="393939"/>
                <w:kern w:val="0"/>
                <w:sz w:val="24"/>
                <w:szCs w:val="24"/>
                <w14:ligatures w14:val="none"/>
              </w:rPr>
            </w:pPr>
            <w:sdt>
              <w:sdtPr>
                <w:rPr>
                  <w:rFonts w:eastAsia="Times New Roman" w:cstheme="minorHAnsi"/>
                  <w:color w:val="393939"/>
                  <w:kern w:val="0"/>
                  <w:sz w:val="24"/>
                  <w:szCs w:val="24"/>
                  <w14:ligatures w14:val="none"/>
                </w:rPr>
                <w:id w:val="1472479040"/>
                <w14:checkbox>
                  <w14:checked w14:val="0"/>
                  <w14:checkedState w14:val="2612" w14:font="MS Gothic"/>
                  <w14:uncheckedState w14:val="2610" w14:font="MS Gothic"/>
                </w14:checkbox>
              </w:sdtPr>
              <w:sdtEndPr/>
              <w:sdtContent>
                <w:r w:rsidR="007842E7" w:rsidRPr="007842E7">
                  <w:rPr>
                    <w:rFonts w:ascii="Segoe UI Symbol" w:eastAsia="MS Gothic" w:hAnsi="Segoe UI Symbol" w:cs="Segoe UI Symbol"/>
                    <w:color w:val="393939"/>
                    <w:kern w:val="0"/>
                    <w:sz w:val="24"/>
                    <w:szCs w:val="24"/>
                    <w14:ligatures w14:val="none"/>
                  </w:rPr>
                  <w:t>☐</w:t>
                </w:r>
              </w:sdtContent>
            </w:sdt>
            <w:r w:rsidR="007842E7">
              <w:rPr>
                <w:rFonts w:eastAsia="Times New Roman" w:cstheme="minorHAnsi"/>
                <w:color w:val="393939"/>
                <w:kern w:val="0"/>
                <w:sz w:val="24"/>
                <w:szCs w:val="24"/>
                <w14:ligatures w14:val="none"/>
              </w:rPr>
              <w:t xml:space="preserve"> </w:t>
            </w:r>
            <w:r w:rsidR="007842E7" w:rsidRPr="007842E7">
              <w:rPr>
                <w:rFonts w:eastAsia="Times New Roman" w:cstheme="minorHAnsi"/>
                <w:color w:val="393939"/>
                <w:kern w:val="0"/>
                <w:sz w:val="24"/>
                <w:szCs w:val="24"/>
                <w14:ligatures w14:val="none"/>
              </w:rPr>
              <w:t>Training</w:t>
            </w:r>
          </w:p>
        </w:tc>
        <w:tc>
          <w:tcPr>
            <w:tcW w:w="1530" w:type="dxa"/>
          </w:tcPr>
          <w:p w14:paraId="66C8A0D1" w14:textId="732058CD" w:rsidR="007842E7" w:rsidRPr="007842E7" w:rsidRDefault="0090270B" w:rsidP="007842E7">
            <w:pPr>
              <w:shd w:val="clear" w:color="auto" w:fill="FFFFFF"/>
              <w:rPr>
                <w:rFonts w:eastAsia="Times New Roman" w:cstheme="minorHAnsi"/>
                <w:color w:val="393939"/>
                <w:kern w:val="0"/>
                <w:sz w:val="24"/>
                <w:szCs w:val="24"/>
                <w14:ligatures w14:val="none"/>
              </w:rPr>
            </w:pPr>
            <w:sdt>
              <w:sdtPr>
                <w:rPr>
                  <w:rFonts w:eastAsia="Times New Roman" w:cstheme="minorHAnsi"/>
                  <w:color w:val="393939"/>
                  <w:kern w:val="0"/>
                  <w:sz w:val="24"/>
                  <w:szCs w:val="24"/>
                  <w14:ligatures w14:val="none"/>
                </w:rPr>
                <w:id w:val="-1146276098"/>
                <w14:checkbox>
                  <w14:checked w14:val="0"/>
                  <w14:checkedState w14:val="2612" w14:font="MS Gothic"/>
                  <w14:uncheckedState w14:val="2610" w14:font="MS Gothic"/>
                </w14:checkbox>
              </w:sdtPr>
              <w:sdtEndPr/>
              <w:sdtContent>
                <w:r w:rsidR="007842E7" w:rsidRPr="007842E7">
                  <w:rPr>
                    <w:rFonts w:ascii="Segoe UI Symbol" w:eastAsia="MS Gothic" w:hAnsi="Segoe UI Symbol" w:cs="Segoe UI Symbol"/>
                    <w:color w:val="393939"/>
                    <w:kern w:val="0"/>
                    <w:sz w:val="24"/>
                    <w:szCs w:val="24"/>
                    <w14:ligatures w14:val="none"/>
                  </w:rPr>
                  <w:t>☐</w:t>
                </w:r>
              </w:sdtContent>
            </w:sdt>
            <w:r w:rsidR="007842E7">
              <w:rPr>
                <w:rFonts w:eastAsia="Times New Roman" w:cstheme="minorHAnsi"/>
                <w:color w:val="393939"/>
                <w:kern w:val="0"/>
                <w:sz w:val="24"/>
                <w:szCs w:val="24"/>
                <w14:ligatures w14:val="none"/>
              </w:rPr>
              <w:t xml:space="preserve"> </w:t>
            </w:r>
            <w:r w:rsidR="007842E7" w:rsidRPr="007842E7">
              <w:rPr>
                <w:rFonts w:eastAsia="Times New Roman" w:cstheme="minorHAnsi"/>
                <w:color w:val="393939"/>
                <w:kern w:val="0"/>
                <w:sz w:val="24"/>
                <w:szCs w:val="24"/>
                <w14:ligatures w14:val="none"/>
              </w:rPr>
              <w:t>Research</w:t>
            </w:r>
          </w:p>
        </w:tc>
        <w:tc>
          <w:tcPr>
            <w:tcW w:w="1795" w:type="dxa"/>
          </w:tcPr>
          <w:p w14:paraId="39CE5355" w14:textId="3AFBB35F" w:rsidR="007842E7" w:rsidRPr="007842E7" w:rsidRDefault="0090270B" w:rsidP="007842E7">
            <w:pPr>
              <w:shd w:val="clear" w:color="auto" w:fill="FFFFFF"/>
              <w:rPr>
                <w:rFonts w:eastAsia="Times New Roman" w:cstheme="minorHAnsi"/>
                <w:color w:val="393939"/>
                <w:kern w:val="0"/>
                <w:sz w:val="24"/>
                <w:szCs w:val="24"/>
                <w14:ligatures w14:val="none"/>
              </w:rPr>
            </w:pPr>
            <w:sdt>
              <w:sdtPr>
                <w:rPr>
                  <w:rFonts w:eastAsia="Times New Roman" w:cstheme="minorHAnsi"/>
                  <w:color w:val="393939"/>
                  <w:kern w:val="0"/>
                  <w:sz w:val="24"/>
                  <w:szCs w:val="24"/>
                  <w14:ligatures w14:val="none"/>
                </w:rPr>
                <w:id w:val="26452123"/>
                <w14:checkbox>
                  <w14:checked w14:val="0"/>
                  <w14:checkedState w14:val="2612" w14:font="MS Gothic"/>
                  <w14:uncheckedState w14:val="2610" w14:font="MS Gothic"/>
                </w14:checkbox>
              </w:sdtPr>
              <w:sdtEndPr/>
              <w:sdtContent>
                <w:r w:rsidR="007842E7" w:rsidRPr="007842E7">
                  <w:rPr>
                    <w:rFonts w:ascii="Segoe UI Symbol" w:eastAsia="MS Gothic" w:hAnsi="Segoe UI Symbol" w:cs="Segoe UI Symbol"/>
                    <w:color w:val="393939"/>
                    <w:kern w:val="0"/>
                    <w:sz w:val="24"/>
                    <w:szCs w:val="24"/>
                    <w14:ligatures w14:val="none"/>
                  </w:rPr>
                  <w:t>☐</w:t>
                </w:r>
              </w:sdtContent>
            </w:sdt>
            <w:r w:rsidR="007842E7">
              <w:rPr>
                <w:rFonts w:eastAsia="Times New Roman" w:cstheme="minorHAnsi"/>
                <w:color w:val="393939"/>
                <w:kern w:val="0"/>
                <w:sz w:val="24"/>
                <w:szCs w:val="24"/>
                <w14:ligatures w14:val="none"/>
              </w:rPr>
              <w:t xml:space="preserve"> </w:t>
            </w:r>
            <w:r w:rsidR="007842E7" w:rsidRPr="007842E7">
              <w:rPr>
                <w:rFonts w:eastAsia="Times New Roman" w:cstheme="minorHAnsi"/>
                <w:color w:val="393939"/>
                <w:kern w:val="0"/>
                <w:sz w:val="24"/>
                <w:szCs w:val="24"/>
                <w14:ligatures w14:val="none"/>
              </w:rPr>
              <w:t>Post-Mortem</w:t>
            </w:r>
          </w:p>
        </w:tc>
      </w:tr>
    </w:tbl>
    <w:p w14:paraId="3C1715EF" w14:textId="77777777" w:rsidR="003F2E07" w:rsidRDefault="003F2E07" w:rsidP="003F2E07">
      <w:pPr>
        <w:shd w:val="clear" w:color="auto" w:fill="FFFFFF"/>
        <w:spacing w:before="360" w:line="240" w:lineRule="auto"/>
        <w:rPr>
          <w:rFonts w:eastAsia="Times New Roman" w:cstheme="minorHAnsi"/>
          <w:color w:val="393939"/>
          <w:kern w:val="0"/>
          <w:sz w:val="28"/>
          <w:szCs w:val="28"/>
          <w14:ligatures w14:val="none"/>
        </w:rPr>
      </w:pPr>
    </w:p>
    <w:p w14:paraId="316A0ADE" w14:textId="33757505" w:rsidR="00E620EE" w:rsidRDefault="00E620EE" w:rsidP="003F2E07">
      <w:pPr>
        <w:shd w:val="clear" w:color="auto" w:fill="FFFFFF"/>
        <w:spacing w:before="360" w:line="240" w:lineRule="auto"/>
        <w:rPr>
          <w:rFonts w:eastAsia="Times New Roman" w:cstheme="minorHAnsi"/>
          <w:b/>
          <w:bCs/>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 xml:space="preserve">First Responders </w:t>
      </w:r>
      <w:r w:rsidRPr="00BE16BF">
        <w:rPr>
          <w:rFonts w:eastAsia="Times New Roman" w:cstheme="minorHAnsi"/>
          <w:color w:val="393939"/>
          <w:kern w:val="0"/>
          <w:sz w:val="28"/>
          <w:szCs w:val="28"/>
          <w14:ligatures w14:val="none"/>
        </w:rPr>
        <w:t>strategies</w:t>
      </w:r>
      <w:r w:rsidRPr="00BE16BF">
        <w:rPr>
          <w:rFonts w:eastAsia="Times New Roman" w:cstheme="minorHAnsi"/>
          <w:b/>
          <w:bCs/>
          <w:color w:val="393939"/>
          <w:kern w:val="0"/>
          <w:sz w:val="28"/>
          <w:szCs w:val="28"/>
          <w14:ligatures w14:val="none"/>
        </w:rPr>
        <w:t>.</w:t>
      </w:r>
    </w:p>
    <w:tbl>
      <w:tblPr>
        <w:tblStyle w:val="TableGrid"/>
        <w:tblW w:w="0" w:type="auto"/>
        <w:tblLook w:val="04A0" w:firstRow="1" w:lastRow="0" w:firstColumn="1" w:lastColumn="0" w:noHBand="0" w:noVBand="1"/>
      </w:tblPr>
      <w:tblGrid>
        <w:gridCol w:w="805"/>
        <w:gridCol w:w="9265"/>
      </w:tblGrid>
      <w:tr w:rsidR="007842E7" w14:paraId="33F062F2" w14:textId="77777777" w:rsidTr="007842E7">
        <w:tc>
          <w:tcPr>
            <w:tcW w:w="805" w:type="dxa"/>
          </w:tcPr>
          <w:p w14:paraId="0A8DD4A5" w14:textId="6336C47E" w:rsidR="007842E7" w:rsidRDefault="0090270B" w:rsidP="00E620EE">
            <w:pPr>
              <w:spacing w:line="510" w:lineRule="atLeast"/>
              <w:rPr>
                <w:rFonts w:eastAsia="Times New Roman" w:cstheme="minorHAnsi"/>
                <w:b/>
                <w:bCs/>
                <w:color w:val="393939"/>
                <w:kern w:val="0"/>
                <w:sz w:val="28"/>
                <w:szCs w:val="28"/>
                <w14:ligatures w14:val="none"/>
              </w:rPr>
            </w:pPr>
            <w:sdt>
              <w:sdtPr>
                <w:rPr>
                  <w:rFonts w:cstheme="minorHAnsi"/>
                  <w:color w:val="000000"/>
                  <w:kern w:val="0"/>
                  <w:sz w:val="28"/>
                  <w:szCs w:val="28"/>
                </w:rPr>
                <w:id w:val="-39514580"/>
                <w14:checkbox>
                  <w14:checked w14:val="0"/>
                  <w14:checkedState w14:val="2612" w14:font="MS Gothic"/>
                  <w14:uncheckedState w14:val="2610" w14:font="MS Gothic"/>
                </w14:checkbox>
              </w:sdtPr>
              <w:sdtEndPr/>
              <w:sdtContent>
                <w:r w:rsidR="007842E7">
                  <w:rPr>
                    <w:rFonts w:ascii="MS Gothic" w:eastAsia="MS Gothic" w:hAnsi="MS Gothic" w:cstheme="minorHAnsi" w:hint="eastAsia"/>
                    <w:color w:val="000000"/>
                    <w:kern w:val="0"/>
                    <w:sz w:val="28"/>
                    <w:szCs w:val="28"/>
                  </w:rPr>
                  <w:t>☐</w:t>
                </w:r>
              </w:sdtContent>
            </w:sdt>
            <w:r w:rsidR="007842E7">
              <w:rPr>
                <w:rFonts w:cstheme="minorHAnsi"/>
                <w:color w:val="000000"/>
                <w:kern w:val="0"/>
                <w:sz w:val="28"/>
                <w:szCs w:val="28"/>
              </w:rPr>
              <w:t xml:space="preserve">  </w:t>
            </w:r>
          </w:p>
        </w:tc>
        <w:tc>
          <w:tcPr>
            <w:tcW w:w="9265" w:type="dxa"/>
          </w:tcPr>
          <w:p w14:paraId="7E23869E" w14:textId="45C34B58" w:rsidR="007842E7" w:rsidRPr="007842E7" w:rsidRDefault="007842E7" w:rsidP="007842E7">
            <w:pPr>
              <w:autoSpaceDE w:val="0"/>
              <w:autoSpaceDN w:val="0"/>
              <w:adjustRightInd w:val="0"/>
              <w:rPr>
                <w:rFonts w:cstheme="minorHAnsi"/>
                <w:color w:val="000000"/>
                <w:kern w:val="0"/>
                <w:sz w:val="24"/>
                <w:szCs w:val="24"/>
              </w:rPr>
            </w:pPr>
            <w:r w:rsidRPr="007842E7">
              <w:rPr>
                <w:rFonts w:cstheme="minorHAnsi"/>
                <w:color w:val="000000"/>
                <w:kern w:val="0"/>
                <w:sz w:val="24"/>
                <w:szCs w:val="24"/>
              </w:rPr>
              <w:t>Law enforcement expenditures related to the opioid epidemic.</w:t>
            </w:r>
          </w:p>
        </w:tc>
      </w:tr>
      <w:tr w:rsidR="007842E7" w14:paraId="0ADA7360" w14:textId="77777777" w:rsidTr="007842E7">
        <w:tc>
          <w:tcPr>
            <w:tcW w:w="805" w:type="dxa"/>
          </w:tcPr>
          <w:p w14:paraId="2810A805" w14:textId="1446E60C" w:rsidR="007842E7" w:rsidRDefault="0090270B" w:rsidP="00E620EE">
            <w:pPr>
              <w:spacing w:line="510" w:lineRule="atLeast"/>
              <w:rPr>
                <w:rFonts w:eastAsia="Times New Roman" w:cstheme="minorHAnsi"/>
                <w:b/>
                <w:bCs/>
                <w:color w:val="393939"/>
                <w:kern w:val="0"/>
                <w:sz w:val="28"/>
                <w:szCs w:val="28"/>
                <w14:ligatures w14:val="none"/>
              </w:rPr>
            </w:pPr>
            <w:sdt>
              <w:sdtPr>
                <w:rPr>
                  <w:rFonts w:cstheme="minorHAnsi"/>
                  <w:color w:val="000000"/>
                  <w:kern w:val="0"/>
                  <w:sz w:val="28"/>
                  <w:szCs w:val="28"/>
                </w:rPr>
                <w:id w:val="-1908834809"/>
                <w14:checkbox>
                  <w14:checked w14:val="0"/>
                  <w14:checkedState w14:val="2612" w14:font="MS Gothic"/>
                  <w14:uncheckedState w14:val="2610" w14:font="MS Gothic"/>
                </w14:checkbox>
              </w:sdtPr>
              <w:sdtEndPr/>
              <w:sdtContent>
                <w:r w:rsidR="007842E7">
                  <w:rPr>
                    <w:rFonts w:ascii="MS Gothic" w:eastAsia="MS Gothic" w:hAnsi="MS Gothic" w:cstheme="minorHAnsi" w:hint="eastAsia"/>
                    <w:color w:val="000000"/>
                    <w:kern w:val="0"/>
                    <w:sz w:val="28"/>
                    <w:szCs w:val="28"/>
                  </w:rPr>
                  <w:t>☐</w:t>
                </w:r>
              </w:sdtContent>
            </w:sdt>
            <w:r w:rsidR="007842E7">
              <w:rPr>
                <w:rFonts w:cstheme="minorHAnsi"/>
                <w:color w:val="000000"/>
                <w:kern w:val="0"/>
                <w:sz w:val="28"/>
                <w:szCs w:val="28"/>
              </w:rPr>
              <w:t xml:space="preserve">  </w:t>
            </w:r>
          </w:p>
        </w:tc>
        <w:tc>
          <w:tcPr>
            <w:tcW w:w="9265" w:type="dxa"/>
          </w:tcPr>
          <w:p w14:paraId="58546A60" w14:textId="77777777" w:rsidR="007842E7" w:rsidRPr="007842E7" w:rsidRDefault="007842E7" w:rsidP="007842E7">
            <w:pPr>
              <w:autoSpaceDE w:val="0"/>
              <w:autoSpaceDN w:val="0"/>
              <w:adjustRightInd w:val="0"/>
              <w:rPr>
                <w:rFonts w:cstheme="minorHAnsi"/>
                <w:color w:val="000000"/>
                <w:kern w:val="0"/>
                <w:sz w:val="24"/>
                <w:szCs w:val="24"/>
              </w:rPr>
            </w:pPr>
            <w:r w:rsidRPr="007842E7">
              <w:rPr>
                <w:rFonts w:cstheme="minorHAnsi"/>
                <w:color w:val="000000"/>
                <w:kern w:val="0"/>
                <w:sz w:val="24"/>
                <w:szCs w:val="24"/>
              </w:rPr>
              <w:t>Education of law enforcement or other first responders regarding appropriate</w:t>
            </w:r>
          </w:p>
          <w:p w14:paraId="220A93F2" w14:textId="1EBCA2EE" w:rsidR="007842E7" w:rsidRPr="007842E7" w:rsidRDefault="007842E7" w:rsidP="007842E7">
            <w:pPr>
              <w:autoSpaceDE w:val="0"/>
              <w:autoSpaceDN w:val="0"/>
              <w:adjustRightInd w:val="0"/>
              <w:rPr>
                <w:rFonts w:cstheme="minorHAnsi"/>
                <w:color w:val="000000"/>
                <w:kern w:val="0"/>
                <w:sz w:val="24"/>
                <w:szCs w:val="24"/>
              </w:rPr>
            </w:pPr>
            <w:r w:rsidRPr="007842E7">
              <w:rPr>
                <w:rFonts w:cstheme="minorHAnsi"/>
                <w:color w:val="000000"/>
                <w:kern w:val="0"/>
                <w:sz w:val="24"/>
                <w:szCs w:val="24"/>
              </w:rPr>
              <w:t>practices and precautions when dealing with fentanyl or other drugs.</w:t>
            </w:r>
          </w:p>
        </w:tc>
      </w:tr>
      <w:tr w:rsidR="007842E7" w14:paraId="3E12EC67" w14:textId="77777777" w:rsidTr="007842E7">
        <w:tc>
          <w:tcPr>
            <w:tcW w:w="805" w:type="dxa"/>
          </w:tcPr>
          <w:p w14:paraId="7988CFC9" w14:textId="5B7C404E" w:rsidR="007842E7" w:rsidRDefault="0090270B" w:rsidP="00E620EE">
            <w:pPr>
              <w:spacing w:line="510" w:lineRule="atLeast"/>
              <w:rPr>
                <w:rFonts w:eastAsia="Times New Roman" w:cstheme="minorHAnsi"/>
                <w:b/>
                <w:bCs/>
                <w:color w:val="393939"/>
                <w:kern w:val="0"/>
                <w:sz w:val="28"/>
                <w:szCs w:val="28"/>
                <w14:ligatures w14:val="none"/>
              </w:rPr>
            </w:pPr>
            <w:sdt>
              <w:sdtPr>
                <w:rPr>
                  <w:rFonts w:cstheme="minorHAnsi"/>
                  <w:color w:val="000000"/>
                  <w:kern w:val="0"/>
                  <w:sz w:val="28"/>
                  <w:szCs w:val="28"/>
                </w:rPr>
                <w:id w:val="-35132953"/>
                <w14:checkbox>
                  <w14:checked w14:val="0"/>
                  <w14:checkedState w14:val="2612" w14:font="MS Gothic"/>
                  <w14:uncheckedState w14:val="2610" w14:font="MS Gothic"/>
                </w14:checkbox>
              </w:sdtPr>
              <w:sdtEndPr/>
              <w:sdtContent>
                <w:r w:rsidR="007842E7">
                  <w:rPr>
                    <w:rFonts w:ascii="MS Gothic" w:eastAsia="MS Gothic" w:hAnsi="MS Gothic" w:cstheme="minorHAnsi" w:hint="eastAsia"/>
                    <w:color w:val="000000"/>
                    <w:kern w:val="0"/>
                    <w:sz w:val="28"/>
                    <w:szCs w:val="28"/>
                  </w:rPr>
                  <w:t>☐</w:t>
                </w:r>
              </w:sdtContent>
            </w:sdt>
            <w:r w:rsidR="007842E7">
              <w:rPr>
                <w:rFonts w:cstheme="minorHAnsi"/>
                <w:color w:val="000000"/>
                <w:kern w:val="0"/>
                <w:sz w:val="28"/>
                <w:szCs w:val="28"/>
              </w:rPr>
              <w:t xml:space="preserve">  </w:t>
            </w:r>
          </w:p>
        </w:tc>
        <w:tc>
          <w:tcPr>
            <w:tcW w:w="9265" w:type="dxa"/>
          </w:tcPr>
          <w:p w14:paraId="10984EC7" w14:textId="589B5EE2" w:rsidR="007842E7" w:rsidRPr="007842E7" w:rsidRDefault="007842E7" w:rsidP="007842E7">
            <w:pPr>
              <w:rPr>
                <w:rFonts w:eastAsia="Times New Roman" w:cstheme="minorHAnsi"/>
                <w:b/>
                <w:bCs/>
                <w:color w:val="393939"/>
                <w:kern w:val="0"/>
                <w:sz w:val="24"/>
                <w:szCs w:val="24"/>
                <w14:ligatures w14:val="none"/>
              </w:rPr>
            </w:pPr>
            <w:r w:rsidRPr="007842E7">
              <w:rPr>
                <w:rFonts w:cstheme="minorHAnsi"/>
                <w:color w:val="000000"/>
                <w:kern w:val="0"/>
                <w:sz w:val="24"/>
                <w:szCs w:val="24"/>
              </w:rPr>
              <w:t>Provision of wellness and support services for first responders and others who experience secondary trauma associated with opioid-related emergency events.</w:t>
            </w:r>
          </w:p>
        </w:tc>
      </w:tr>
    </w:tbl>
    <w:p w14:paraId="0F41ECBA" w14:textId="03FC6EBF" w:rsidR="00E620EE" w:rsidRDefault="00E620EE" w:rsidP="00574B27">
      <w:pPr>
        <w:shd w:val="clear" w:color="auto" w:fill="FFFFFF"/>
        <w:spacing w:before="480" w:line="240" w:lineRule="auto"/>
        <w:rPr>
          <w:rFonts w:eastAsia="Times New Roman" w:cstheme="minorHAnsi"/>
          <w:b/>
          <w:bCs/>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 xml:space="preserve">Leadership, Planning, and Coordination </w:t>
      </w:r>
      <w:r w:rsidRPr="00BE16BF">
        <w:rPr>
          <w:rFonts w:eastAsia="Times New Roman" w:cstheme="minorHAnsi"/>
          <w:color w:val="393939"/>
          <w:kern w:val="0"/>
          <w:sz w:val="28"/>
          <w:szCs w:val="28"/>
          <w14:ligatures w14:val="none"/>
        </w:rPr>
        <w:t>strategies</w:t>
      </w:r>
      <w:r w:rsidRPr="00BE16BF">
        <w:rPr>
          <w:rFonts w:eastAsia="Times New Roman" w:cstheme="minorHAnsi"/>
          <w:b/>
          <w:bCs/>
          <w:color w:val="393939"/>
          <w:kern w:val="0"/>
          <w:sz w:val="28"/>
          <w:szCs w:val="28"/>
          <w14:ligatures w14:val="none"/>
        </w:rPr>
        <w:t>.</w:t>
      </w:r>
    </w:p>
    <w:tbl>
      <w:tblPr>
        <w:tblStyle w:val="TableGrid"/>
        <w:tblW w:w="0" w:type="auto"/>
        <w:tblLook w:val="04A0" w:firstRow="1" w:lastRow="0" w:firstColumn="1" w:lastColumn="0" w:noHBand="0" w:noVBand="1"/>
      </w:tblPr>
      <w:tblGrid>
        <w:gridCol w:w="805"/>
        <w:gridCol w:w="9265"/>
      </w:tblGrid>
      <w:tr w:rsidR="00122D6F" w14:paraId="45F5BBF6" w14:textId="77777777" w:rsidTr="00122D6F">
        <w:trPr>
          <w:trHeight w:val="1583"/>
        </w:trPr>
        <w:tc>
          <w:tcPr>
            <w:tcW w:w="805" w:type="dxa"/>
          </w:tcPr>
          <w:p w14:paraId="5844A94D" w14:textId="77777777" w:rsidR="00122D6F" w:rsidRPr="00BE16BF" w:rsidRDefault="0090270B" w:rsidP="00122D6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931809662"/>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p w14:paraId="70B70103" w14:textId="77777777" w:rsidR="00122D6F" w:rsidRDefault="00122D6F" w:rsidP="00122D6F">
            <w:pPr>
              <w:spacing w:line="510" w:lineRule="atLeast"/>
              <w:jc w:val="right"/>
              <w:rPr>
                <w:rFonts w:eastAsia="Times New Roman" w:cstheme="minorHAnsi"/>
                <w:b/>
                <w:bCs/>
                <w:color w:val="393939"/>
                <w:kern w:val="0"/>
                <w:sz w:val="28"/>
                <w:szCs w:val="28"/>
                <w14:ligatures w14:val="none"/>
              </w:rPr>
            </w:pPr>
          </w:p>
        </w:tc>
        <w:tc>
          <w:tcPr>
            <w:tcW w:w="9265" w:type="dxa"/>
          </w:tcPr>
          <w:p w14:paraId="37AEBF82" w14:textId="2F73D075" w:rsidR="00122D6F" w:rsidRPr="00122D6F" w:rsidRDefault="00122D6F" w:rsidP="00122D6F">
            <w:pPr>
              <w:autoSpaceDE w:val="0"/>
              <w:autoSpaceDN w:val="0"/>
              <w:adjustRightInd w:val="0"/>
              <w:rPr>
                <w:rFonts w:cstheme="minorHAnsi"/>
                <w:color w:val="000000"/>
                <w:kern w:val="0"/>
                <w:sz w:val="24"/>
                <w:szCs w:val="24"/>
              </w:rPr>
            </w:pPr>
            <w:r w:rsidRPr="00122D6F">
              <w:rPr>
                <w:rFonts w:cstheme="minorHAnsi"/>
                <w:color w:val="000000"/>
                <w:kern w:val="0"/>
                <w:sz w:val="24"/>
                <w:szCs w:val="24"/>
              </w:rPr>
              <w:t>Statewide, regional, local or community regional planning to identify root causes</w:t>
            </w:r>
            <w:r>
              <w:rPr>
                <w:rFonts w:cstheme="minorHAnsi"/>
                <w:color w:val="000000"/>
                <w:kern w:val="0"/>
                <w:sz w:val="24"/>
                <w:szCs w:val="24"/>
              </w:rPr>
              <w:t xml:space="preserve"> </w:t>
            </w:r>
            <w:r w:rsidRPr="00122D6F">
              <w:rPr>
                <w:rFonts w:cstheme="minorHAnsi"/>
                <w:color w:val="000000"/>
                <w:kern w:val="0"/>
                <w:sz w:val="24"/>
                <w:szCs w:val="24"/>
              </w:rPr>
              <w:t>of addiction and overdose, goals for reducing harms related to the opioid</w:t>
            </w:r>
            <w:r>
              <w:rPr>
                <w:rFonts w:cstheme="minorHAnsi"/>
                <w:color w:val="000000"/>
                <w:kern w:val="0"/>
                <w:sz w:val="24"/>
                <w:szCs w:val="24"/>
              </w:rPr>
              <w:t xml:space="preserve"> </w:t>
            </w:r>
            <w:r w:rsidRPr="00122D6F">
              <w:rPr>
                <w:rFonts w:cstheme="minorHAnsi"/>
                <w:color w:val="000000"/>
                <w:kern w:val="0"/>
                <w:sz w:val="24"/>
                <w:szCs w:val="24"/>
              </w:rPr>
              <w:t>epidemic, and areas and populations with the greatest needs for treatment</w:t>
            </w:r>
            <w:r>
              <w:rPr>
                <w:rFonts w:cstheme="minorHAnsi"/>
                <w:color w:val="000000"/>
                <w:kern w:val="0"/>
                <w:sz w:val="24"/>
                <w:szCs w:val="24"/>
              </w:rPr>
              <w:t xml:space="preserve"> </w:t>
            </w:r>
            <w:r w:rsidRPr="00122D6F">
              <w:rPr>
                <w:rFonts w:cstheme="minorHAnsi"/>
                <w:color w:val="000000"/>
                <w:kern w:val="0"/>
                <w:sz w:val="24"/>
                <w:szCs w:val="24"/>
              </w:rPr>
              <w:t>intervention services, and to support training and technical assistance and other</w:t>
            </w:r>
            <w:r>
              <w:rPr>
                <w:rFonts w:cstheme="minorHAnsi"/>
                <w:color w:val="000000"/>
                <w:kern w:val="0"/>
                <w:sz w:val="24"/>
                <w:szCs w:val="24"/>
              </w:rPr>
              <w:t xml:space="preserve"> </w:t>
            </w:r>
            <w:r w:rsidRPr="00122D6F">
              <w:rPr>
                <w:rFonts w:cstheme="minorHAnsi"/>
                <w:color w:val="000000"/>
                <w:kern w:val="0"/>
                <w:sz w:val="24"/>
                <w:szCs w:val="24"/>
              </w:rPr>
              <w:t>strategies to abate the opioid epidemic described in this opioid abatement strategy</w:t>
            </w:r>
            <w:r>
              <w:rPr>
                <w:rFonts w:cstheme="minorHAnsi"/>
                <w:color w:val="000000"/>
                <w:kern w:val="0"/>
                <w:sz w:val="24"/>
                <w:szCs w:val="24"/>
              </w:rPr>
              <w:t xml:space="preserve"> </w:t>
            </w:r>
            <w:r w:rsidRPr="00122D6F">
              <w:rPr>
                <w:rFonts w:cstheme="minorHAnsi"/>
                <w:color w:val="000000"/>
                <w:kern w:val="0"/>
                <w:sz w:val="24"/>
                <w:szCs w:val="24"/>
              </w:rPr>
              <w:t>list.</w:t>
            </w:r>
          </w:p>
        </w:tc>
      </w:tr>
      <w:tr w:rsidR="00122D6F" w14:paraId="594A668D" w14:textId="77777777" w:rsidTr="00122D6F">
        <w:trPr>
          <w:trHeight w:val="1610"/>
        </w:trPr>
        <w:tc>
          <w:tcPr>
            <w:tcW w:w="805" w:type="dxa"/>
          </w:tcPr>
          <w:p w14:paraId="6589ED61" w14:textId="77777777" w:rsidR="00122D6F" w:rsidRPr="00BE16BF" w:rsidRDefault="0090270B" w:rsidP="00122D6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170320725"/>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p w14:paraId="7F38AF1F" w14:textId="77777777" w:rsidR="00122D6F" w:rsidRDefault="00122D6F" w:rsidP="00122D6F">
            <w:pPr>
              <w:spacing w:line="510" w:lineRule="atLeast"/>
              <w:jc w:val="right"/>
              <w:rPr>
                <w:rFonts w:eastAsia="Times New Roman" w:cstheme="minorHAnsi"/>
                <w:b/>
                <w:bCs/>
                <w:color w:val="393939"/>
                <w:kern w:val="0"/>
                <w:sz w:val="28"/>
                <w:szCs w:val="28"/>
                <w14:ligatures w14:val="none"/>
              </w:rPr>
            </w:pPr>
          </w:p>
        </w:tc>
        <w:tc>
          <w:tcPr>
            <w:tcW w:w="9265" w:type="dxa"/>
          </w:tcPr>
          <w:p w14:paraId="3CA32189" w14:textId="497BA27D" w:rsidR="00122D6F" w:rsidRPr="00122D6F" w:rsidRDefault="00122D6F" w:rsidP="00122D6F">
            <w:pPr>
              <w:autoSpaceDE w:val="0"/>
              <w:autoSpaceDN w:val="0"/>
              <w:adjustRightInd w:val="0"/>
              <w:rPr>
                <w:rFonts w:cstheme="minorHAnsi"/>
                <w:color w:val="000000"/>
                <w:kern w:val="0"/>
                <w:sz w:val="24"/>
                <w:szCs w:val="24"/>
              </w:rPr>
            </w:pPr>
            <w:r w:rsidRPr="00122D6F">
              <w:rPr>
                <w:rFonts w:cstheme="minorHAnsi"/>
                <w:color w:val="000000"/>
                <w:kern w:val="0"/>
                <w:sz w:val="24"/>
                <w:szCs w:val="24"/>
              </w:rPr>
              <w:t>A dashboard to (a) share reports, recommendations, or plans to spend opioid</w:t>
            </w:r>
            <w:r>
              <w:rPr>
                <w:rFonts w:cstheme="minorHAnsi"/>
                <w:color w:val="000000"/>
                <w:kern w:val="0"/>
                <w:sz w:val="24"/>
                <w:szCs w:val="24"/>
              </w:rPr>
              <w:t xml:space="preserve"> </w:t>
            </w:r>
            <w:r w:rsidRPr="00122D6F">
              <w:rPr>
                <w:rFonts w:cstheme="minorHAnsi"/>
                <w:color w:val="000000"/>
                <w:kern w:val="0"/>
                <w:sz w:val="24"/>
                <w:szCs w:val="24"/>
              </w:rPr>
              <w:t>settlement funds; (b) to show how opioid settlement funds have been spent; (c) to</w:t>
            </w:r>
            <w:r>
              <w:rPr>
                <w:rFonts w:cstheme="minorHAnsi"/>
                <w:color w:val="000000"/>
                <w:kern w:val="0"/>
                <w:sz w:val="24"/>
                <w:szCs w:val="24"/>
              </w:rPr>
              <w:t xml:space="preserve"> </w:t>
            </w:r>
            <w:r w:rsidRPr="00122D6F">
              <w:rPr>
                <w:rFonts w:cstheme="minorHAnsi"/>
                <w:color w:val="000000"/>
                <w:kern w:val="0"/>
                <w:sz w:val="24"/>
                <w:szCs w:val="24"/>
              </w:rPr>
              <w:t>report program or strategy outcomes; or (d) to track, share or visualize key opioid or</w:t>
            </w:r>
            <w:r>
              <w:rPr>
                <w:rFonts w:cstheme="minorHAnsi"/>
                <w:color w:val="000000"/>
                <w:kern w:val="0"/>
                <w:sz w:val="24"/>
                <w:szCs w:val="24"/>
              </w:rPr>
              <w:t xml:space="preserve"> </w:t>
            </w:r>
            <w:r w:rsidRPr="00122D6F">
              <w:rPr>
                <w:rFonts w:cstheme="minorHAnsi"/>
                <w:color w:val="000000"/>
                <w:kern w:val="0"/>
                <w:sz w:val="24"/>
                <w:szCs w:val="24"/>
              </w:rPr>
              <w:t>health-related indicators and supports as identified through collaborative</w:t>
            </w:r>
            <w:r>
              <w:rPr>
                <w:rFonts w:cstheme="minorHAnsi"/>
                <w:color w:val="000000"/>
                <w:kern w:val="0"/>
                <w:sz w:val="24"/>
                <w:szCs w:val="24"/>
              </w:rPr>
              <w:t xml:space="preserve"> </w:t>
            </w:r>
            <w:r w:rsidRPr="00122D6F">
              <w:rPr>
                <w:rFonts w:cstheme="minorHAnsi"/>
                <w:color w:val="000000"/>
                <w:kern w:val="0"/>
                <w:sz w:val="24"/>
                <w:szCs w:val="24"/>
              </w:rPr>
              <w:t>statewide, regional, local or community processes.</w:t>
            </w:r>
          </w:p>
        </w:tc>
      </w:tr>
      <w:tr w:rsidR="00122D6F" w14:paraId="56B82A24" w14:textId="77777777" w:rsidTr="00122D6F">
        <w:trPr>
          <w:trHeight w:val="1790"/>
        </w:trPr>
        <w:tc>
          <w:tcPr>
            <w:tcW w:w="805" w:type="dxa"/>
          </w:tcPr>
          <w:p w14:paraId="5D56918C" w14:textId="77777777" w:rsidR="00122D6F" w:rsidRPr="00BE16BF" w:rsidRDefault="0090270B" w:rsidP="00122D6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288829882"/>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p w14:paraId="164D0AA3" w14:textId="77777777" w:rsidR="00122D6F" w:rsidRDefault="00122D6F" w:rsidP="00122D6F">
            <w:pPr>
              <w:spacing w:line="510" w:lineRule="atLeast"/>
              <w:jc w:val="right"/>
              <w:rPr>
                <w:rFonts w:eastAsia="Times New Roman" w:cstheme="minorHAnsi"/>
                <w:b/>
                <w:bCs/>
                <w:color w:val="393939"/>
                <w:kern w:val="0"/>
                <w:sz w:val="28"/>
                <w:szCs w:val="28"/>
                <w14:ligatures w14:val="none"/>
              </w:rPr>
            </w:pPr>
          </w:p>
        </w:tc>
        <w:tc>
          <w:tcPr>
            <w:tcW w:w="9265" w:type="dxa"/>
          </w:tcPr>
          <w:p w14:paraId="249DD9C5" w14:textId="1FAE3685" w:rsidR="00122D6F" w:rsidRPr="00122D6F" w:rsidRDefault="00122D6F" w:rsidP="00122D6F">
            <w:pPr>
              <w:autoSpaceDE w:val="0"/>
              <w:autoSpaceDN w:val="0"/>
              <w:adjustRightInd w:val="0"/>
              <w:rPr>
                <w:rFonts w:cstheme="minorHAnsi"/>
                <w:color w:val="000000"/>
                <w:kern w:val="0"/>
                <w:sz w:val="24"/>
                <w:szCs w:val="24"/>
              </w:rPr>
            </w:pPr>
            <w:r w:rsidRPr="00122D6F">
              <w:rPr>
                <w:rFonts w:cstheme="minorHAnsi"/>
                <w:color w:val="000000"/>
                <w:kern w:val="0"/>
                <w:sz w:val="24"/>
                <w:szCs w:val="24"/>
              </w:rPr>
              <w:t>Invest in infrastructure or staffing at government or not-for-profit agencies to</w:t>
            </w:r>
            <w:r>
              <w:rPr>
                <w:rFonts w:cstheme="minorHAnsi"/>
                <w:color w:val="000000"/>
                <w:kern w:val="0"/>
                <w:sz w:val="24"/>
                <w:szCs w:val="24"/>
              </w:rPr>
              <w:t xml:space="preserve"> </w:t>
            </w:r>
            <w:r w:rsidRPr="00122D6F">
              <w:rPr>
                <w:rFonts w:cstheme="minorHAnsi"/>
                <w:color w:val="000000"/>
                <w:kern w:val="0"/>
                <w:sz w:val="24"/>
                <w:szCs w:val="24"/>
              </w:rPr>
              <w:t>support collaborative, cross-system coordination with the purpose of preventing</w:t>
            </w:r>
            <w:r>
              <w:rPr>
                <w:rFonts w:cstheme="minorHAnsi"/>
                <w:color w:val="000000"/>
                <w:kern w:val="0"/>
                <w:sz w:val="24"/>
                <w:szCs w:val="24"/>
              </w:rPr>
              <w:t xml:space="preserve"> </w:t>
            </w:r>
            <w:r w:rsidRPr="00122D6F">
              <w:rPr>
                <w:rFonts w:cstheme="minorHAnsi"/>
                <w:color w:val="000000"/>
                <w:kern w:val="0"/>
                <w:sz w:val="24"/>
                <w:szCs w:val="24"/>
              </w:rPr>
              <w:t>overprescribing, opioid misuse, or opioid overdoses, treating those with OUD</w:t>
            </w:r>
            <w:r>
              <w:rPr>
                <w:rFonts w:cstheme="minorHAnsi"/>
                <w:color w:val="000000"/>
                <w:kern w:val="0"/>
                <w:sz w:val="24"/>
                <w:szCs w:val="24"/>
              </w:rPr>
              <w:t xml:space="preserve"> </w:t>
            </w:r>
            <w:r w:rsidRPr="00122D6F">
              <w:rPr>
                <w:rFonts w:cstheme="minorHAnsi"/>
                <w:color w:val="000000"/>
                <w:kern w:val="0"/>
                <w:sz w:val="24"/>
                <w:szCs w:val="24"/>
              </w:rPr>
              <w:t>and any co-occurring SUD/MH conditions, supporting them in treatment or</w:t>
            </w:r>
            <w:r>
              <w:rPr>
                <w:rFonts w:cstheme="minorHAnsi"/>
                <w:color w:val="000000"/>
                <w:kern w:val="0"/>
                <w:sz w:val="24"/>
                <w:szCs w:val="24"/>
              </w:rPr>
              <w:t xml:space="preserve"> </w:t>
            </w:r>
            <w:r w:rsidRPr="00122D6F">
              <w:rPr>
                <w:rFonts w:cstheme="minorHAnsi"/>
                <w:color w:val="000000"/>
                <w:kern w:val="0"/>
                <w:sz w:val="24"/>
                <w:szCs w:val="24"/>
              </w:rPr>
              <w:t>recovery, connecting them to care, or implementing other strategies to abate the</w:t>
            </w:r>
            <w:r>
              <w:rPr>
                <w:rFonts w:cstheme="minorHAnsi"/>
                <w:color w:val="000000"/>
                <w:kern w:val="0"/>
                <w:sz w:val="24"/>
                <w:szCs w:val="24"/>
              </w:rPr>
              <w:t xml:space="preserve"> </w:t>
            </w:r>
            <w:r w:rsidRPr="00122D6F">
              <w:rPr>
                <w:rFonts w:cstheme="minorHAnsi"/>
                <w:color w:val="000000"/>
                <w:kern w:val="0"/>
                <w:sz w:val="24"/>
                <w:szCs w:val="24"/>
              </w:rPr>
              <w:t>opioid epidemic described in this opioid abatement strategy list.</w:t>
            </w:r>
          </w:p>
        </w:tc>
      </w:tr>
      <w:tr w:rsidR="00122D6F" w14:paraId="3E9895DA" w14:textId="77777777" w:rsidTr="00122D6F">
        <w:tc>
          <w:tcPr>
            <w:tcW w:w="805" w:type="dxa"/>
          </w:tcPr>
          <w:p w14:paraId="72357D2B" w14:textId="08BEF34A" w:rsidR="00122D6F" w:rsidRPr="00122D6F" w:rsidRDefault="0090270B" w:rsidP="00122D6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170947420"/>
                <w14:checkbox>
                  <w14:checked w14:val="0"/>
                  <w14:checkedState w14:val="2612" w14:font="MS Gothic"/>
                  <w14:uncheckedState w14:val="2610" w14:font="MS Gothic"/>
                </w14:checkbox>
              </w:sdtPr>
              <w:sdtEndPr/>
              <w:sdtContent>
                <w:r w:rsidR="00122D6F">
                  <w:rPr>
                    <w:rFonts w:ascii="MS Gothic" w:eastAsia="MS Gothic" w:hAnsi="MS Gothic" w:cstheme="minorHAnsi" w:hint="eastAsia"/>
                    <w:color w:val="000000"/>
                    <w:kern w:val="0"/>
                    <w:sz w:val="28"/>
                    <w:szCs w:val="28"/>
                  </w:rPr>
                  <w:t>☐</w:t>
                </w:r>
              </w:sdtContent>
            </w:sdt>
          </w:p>
        </w:tc>
        <w:tc>
          <w:tcPr>
            <w:tcW w:w="9265" w:type="dxa"/>
          </w:tcPr>
          <w:p w14:paraId="090FCF83" w14:textId="28D655E1" w:rsidR="00122D6F" w:rsidRPr="00122D6F" w:rsidRDefault="00122D6F" w:rsidP="00122D6F">
            <w:pPr>
              <w:autoSpaceDE w:val="0"/>
              <w:autoSpaceDN w:val="0"/>
              <w:adjustRightInd w:val="0"/>
              <w:rPr>
                <w:rFonts w:cstheme="minorHAnsi"/>
                <w:color w:val="000000"/>
                <w:kern w:val="0"/>
                <w:sz w:val="24"/>
                <w:szCs w:val="24"/>
              </w:rPr>
            </w:pPr>
            <w:r w:rsidRPr="00122D6F">
              <w:rPr>
                <w:rFonts w:cstheme="minorHAnsi"/>
                <w:color w:val="000000"/>
                <w:kern w:val="0"/>
                <w:sz w:val="24"/>
                <w:szCs w:val="24"/>
              </w:rPr>
              <w:t>Provide resources to staff government oversight and management of opioid</w:t>
            </w:r>
            <w:r>
              <w:rPr>
                <w:rFonts w:cstheme="minorHAnsi"/>
                <w:color w:val="000000"/>
                <w:kern w:val="0"/>
                <w:sz w:val="24"/>
                <w:szCs w:val="24"/>
              </w:rPr>
              <w:t xml:space="preserve"> </w:t>
            </w:r>
            <w:r w:rsidRPr="00122D6F">
              <w:rPr>
                <w:rFonts w:cstheme="minorHAnsi"/>
                <w:color w:val="000000"/>
                <w:kern w:val="0"/>
                <w:sz w:val="24"/>
                <w:szCs w:val="24"/>
              </w:rPr>
              <w:t>abatement programs.</w:t>
            </w:r>
          </w:p>
        </w:tc>
      </w:tr>
      <w:tr w:rsidR="00122D6F" w14:paraId="0A51D152" w14:textId="77777777" w:rsidTr="00122D6F">
        <w:trPr>
          <w:trHeight w:val="980"/>
        </w:trPr>
        <w:tc>
          <w:tcPr>
            <w:tcW w:w="805" w:type="dxa"/>
          </w:tcPr>
          <w:p w14:paraId="34FFAC24" w14:textId="77777777" w:rsidR="00122D6F" w:rsidRPr="00BE16BF" w:rsidRDefault="0090270B" w:rsidP="00122D6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647937887"/>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p w14:paraId="7EB9AE0C" w14:textId="77777777" w:rsidR="00122D6F" w:rsidRDefault="00122D6F" w:rsidP="00122D6F">
            <w:pPr>
              <w:spacing w:line="510" w:lineRule="atLeast"/>
              <w:jc w:val="right"/>
              <w:rPr>
                <w:rFonts w:eastAsia="Times New Roman" w:cstheme="minorHAnsi"/>
                <w:b/>
                <w:bCs/>
                <w:color w:val="393939"/>
                <w:kern w:val="0"/>
                <w:sz w:val="28"/>
                <w:szCs w:val="28"/>
                <w14:ligatures w14:val="none"/>
              </w:rPr>
            </w:pPr>
          </w:p>
        </w:tc>
        <w:tc>
          <w:tcPr>
            <w:tcW w:w="9265" w:type="dxa"/>
          </w:tcPr>
          <w:p w14:paraId="34570B1B" w14:textId="360D3586" w:rsidR="00122D6F" w:rsidRPr="00122D6F" w:rsidRDefault="00122D6F" w:rsidP="00122D6F">
            <w:pPr>
              <w:autoSpaceDE w:val="0"/>
              <w:autoSpaceDN w:val="0"/>
              <w:adjustRightInd w:val="0"/>
              <w:rPr>
                <w:rFonts w:cstheme="minorHAnsi"/>
                <w:color w:val="000000"/>
                <w:kern w:val="0"/>
                <w:sz w:val="24"/>
                <w:szCs w:val="24"/>
              </w:rPr>
            </w:pPr>
            <w:r w:rsidRPr="00122D6F">
              <w:rPr>
                <w:rFonts w:cstheme="minorHAnsi"/>
                <w:color w:val="000000"/>
                <w:kern w:val="0"/>
                <w:sz w:val="24"/>
                <w:szCs w:val="24"/>
              </w:rPr>
              <w:t>Support multidisciplinary collaborative approaches consisting of, but not limited</w:t>
            </w:r>
            <w:r>
              <w:rPr>
                <w:rFonts w:cstheme="minorHAnsi"/>
                <w:color w:val="000000"/>
                <w:kern w:val="0"/>
                <w:sz w:val="24"/>
                <w:szCs w:val="24"/>
              </w:rPr>
              <w:t xml:space="preserve"> </w:t>
            </w:r>
            <w:r w:rsidRPr="00122D6F">
              <w:rPr>
                <w:rFonts w:cstheme="minorHAnsi"/>
                <w:color w:val="000000"/>
                <w:kern w:val="0"/>
                <w:sz w:val="24"/>
                <w:szCs w:val="24"/>
              </w:rPr>
              <w:t>to, public health, public safety, behavioral health, harm reduction, and others at</w:t>
            </w:r>
            <w:r>
              <w:rPr>
                <w:rFonts w:cstheme="minorHAnsi"/>
                <w:color w:val="000000"/>
                <w:kern w:val="0"/>
                <w:sz w:val="24"/>
                <w:szCs w:val="24"/>
              </w:rPr>
              <w:t xml:space="preserve"> </w:t>
            </w:r>
            <w:r w:rsidRPr="00122D6F">
              <w:rPr>
                <w:rFonts w:cstheme="minorHAnsi"/>
                <w:color w:val="000000"/>
                <w:kern w:val="0"/>
                <w:sz w:val="24"/>
                <w:szCs w:val="24"/>
              </w:rPr>
              <w:t>the state, regional, local, nonprofit, and community level to maximize collective</w:t>
            </w:r>
            <w:r>
              <w:rPr>
                <w:rFonts w:cstheme="minorHAnsi"/>
                <w:color w:val="000000"/>
                <w:kern w:val="0"/>
                <w:sz w:val="24"/>
                <w:szCs w:val="24"/>
              </w:rPr>
              <w:t xml:space="preserve"> </w:t>
            </w:r>
            <w:r w:rsidRPr="00122D6F">
              <w:rPr>
                <w:rFonts w:cstheme="minorHAnsi"/>
                <w:color w:val="000000"/>
                <w:kern w:val="0"/>
                <w:sz w:val="24"/>
                <w:szCs w:val="24"/>
              </w:rPr>
              <w:t>impact.</w:t>
            </w:r>
          </w:p>
        </w:tc>
      </w:tr>
    </w:tbl>
    <w:p w14:paraId="5C4AC417" w14:textId="6AD15226" w:rsidR="00982DDF" w:rsidRDefault="00156372" w:rsidP="00574B27">
      <w:pPr>
        <w:shd w:val="clear" w:color="auto" w:fill="FFFFFF"/>
        <w:spacing w:before="480" w:line="240" w:lineRule="auto"/>
        <w:rPr>
          <w:rFonts w:eastAsia="Times New Roman" w:cstheme="minorHAnsi"/>
          <w:b/>
          <w:bCs/>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 xml:space="preserve">Training </w:t>
      </w:r>
      <w:r w:rsidRPr="00BE16BF">
        <w:rPr>
          <w:rFonts w:eastAsia="Times New Roman" w:cstheme="minorHAnsi"/>
          <w:color w:val="393939"/>
          <w:kern w:val="0"/>
          <w:sz w:val="28"/>
          <w:szCs w:val="28"/>
          <w14:ligatures w14:val="none"/>
        </w:rPr>
        <w:t>strategies</w:t>
      </w:r>
      <w:r w:rsidRPr="00BE16BF">
        <w:rPr>
          <w:rFonts w:eastAsia="Times New Roman" w:cstheme="minorHAnsi"/>
          <w:b/>
          <w:bCs/>
          <w:color w:val="393939"/>
          <w:kern w:val="0"/>
          <w:sz w:val="28"/>
          <w:szCs w:val="28"/>
          <w14:ligatures w14:val="none"/>
        </w:rPr>
        <w:t>.</w:t>
      </w:r>
    </w:p>
    <w:tbl>
      <w:tblPr>
        <w:tblStyle w:val="TableGrid"/>
        <w:tblW w:w="0" w:type="auto"/>
        <w:tblLook w:val="04A0" w:firstRow="1" w:lastRow="0" w:firstColumn="1" w:lastColumn="0" w:noHBand="0" w:noVBand="1"/>
      </w:tblPr>
      <w:tblGrid>
        <w:gridCol w:w="805"/>
        <w:gridCol w:w="9265"/>
      </w:tblGrid>
      <w:tr w:rsidR="00122D6F" w14:paraId="5F5F8A1A" w14:textId="77777777" w:rsidTr="00122D6F">
        <w:trPr>
          <w:trHeight w:val="782"/>
        </w:trPr>
        <w:tc>
          <w:tcPr>
            <w:tcW w:w="805" w:type="dxa"/>
          </w:tcPr>
          <w:p w14:paraId="70F84D02" w14:textId="327CBFC4" w:rsidR="00122D6F" w:rsidRPr="00122D6F" w:rsidRDefault="0090270B" w:rsidP="00122D6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833113718"/>
                <w14:checkbox>
                  <w14:checked w14:val="0"/>
                  <w14:checkedState w14:val="2612" w14:font="MS Gothic"/>
                  <w14:uncheckedState w14:val="2610" w14:font="MS Gothic"/>
                </w14:checkbox>
              </w:sdtPr>
              <w:sdtEndPr/>
              <w:sdtContent>
                <w:r w:rsidR="00122D6F">
                  <w:rPr>
                    <w:rFonts w:ascii="MS Gothic" w:eastAsia="MS Gothic" w:hAnsi="MS Gothic" w:cstheme="minorHAnsi" w:hint="eastAsia"/>
                    <w:color w:val="000000"/>
                    <w:kern w:val="0"/>
                    <w:sz w:val="28"/>
                    <w:szCs w:val="28"/>
                  </w:rPr>
                  <w:t>☐</w:t>
                </w:r>
              </w:sdtContent>
            </w:sdt>
            <w:r w:rsidR="00122D6F">
              <w:rPr>
                <w:rFonts w:cstheme="minorHAnsi"/>
                <w:color w:val="000000"/>
                <w:kern w:val="0"/>
                <w:sz w:val="28"/>
                <w:szCs w:val="28"/>
              </w:rPr>
              <w:t xml:space="preserve">  </w:t>
            </w:r>
          </w:p>
        </w:tc>
        <w:tc>
          <w:tcPr>
            <w:tcW w:w="9265" w:type="dxa"/>
          </w:tcPr>
          <w:p w14:paraId="00AF47BB" w14:textId="6CEE6D33" w:rsidR="00122D6F" w:rsidRPr="00122D6F" w:rsidRDefault="00122D6F" w:rsidP="00122D6F">
            <w:pPr>
              <w:autoSpaceDE w:val="0"/>
              <w:autoSpaceDN w:val="0"/>
              <w:adjustRightInd w:val="0"/>
              <w:rPr>
                <w:rFonts w:cstheme="minorHAnsi"/>
                <w:color w:val="000000"/>
                <w:kern w:val="0"/>
                <w:sz w:val="24"/>
                <w:szCs w:val="24"/>
              </w:rPr>
            </w:pPr>
            <w:r w:rsidRPr="00122D6F">
              <w:rPr>
                <w:rFonts w:cstheme="minorHAnsi"/>
                <w:color w:val="000000"/>
                <w:kern w:val="0"/>
                <w:sz w:val="24"/>
                <w:szCs w:val="24"/>
              </w:rPr>
              <w:t>Provide funding for staff training or networking programs and services to improve the capability of government, community, and not-for-profit entities to abate the opioid crisis.</w:t>
            </w:r>
          </w:p>
        </w:tc>
      </w:tr>
      <w:tr w:rsidR="00122D6F" w14:paraId="5D67756C" w14:textId="77777777" w:rsidTr="00122D6F">
        <w:trPr>
          <w:trHeight w:val="1340"/>
        </w:trPr>
        <w:tc>
          <w:tcPr>
            <w:tcW w:w="805" w:type="dxa"/>
          </w:tcPr>
          <w:p w14:paraId="2EC073B2" w14:textId="77777777" w:rsidR="00122D6F" w:rsidRPr="00BE16BF" w:rsidRDefault="0090270B" w:rsidP="00122D6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36305304"/>
                <w14:checkbox>
                  <w14:checked w14:val="0"/>
                  <w14:checkedState w14:val="2612" w14:font="MS Gothic"/>
                  <w14:uncheckedState w14:val="2610" w14:font="MS Gothic"/>
                </w14:checkbox>
              </w:sdtPr>
              <w:sdtEndPr/>
              <w:sdtContent>
                <w:r w:rsidR="00122D6F">
                  <w:rPr>
                    <w:rFonts w:ascii="MS Gothic" w:eastAsia="MS Gothic" w:hAnsi="MS Gothic" w:cstheme="minorHAnsi" w:hint="eastAsia"/>
                    <w:color w:val="000000"/>
                    <w:kern w:val="0"/>
                    <w:sz w:val="28"/>
                    <w:szCs w:val="28"/>
                  </w:rPr>
                  <w:t>☐</w:t>
                </w:r>
              </w:sdtContent>
            </w:sdt>
            <w:r w:rsidR="00122D6F">
              <w:rPr>
                <w:rFonts w:cstheme="minorHAnsi"/>
                <w:color w:val="000000"/>
                <w:kern w:val="0"/>
                <w:sz w:val="28"/>
                <w:szCs w:val="28"/>
              </w:rPr>
              <w:t xml:space="preserve">  </w:t>
            </w:r>
          </w:p>
          <w:p w14:paraId="6F41F7FC" w14:textId="77777777" w:rsidR="00122D6F" w:rsidRDefault="00122D6F" w:rsidP="00122D6F">
            <w:pPr>
              <w:spacing w:line="510" w:lineRule="atLeast"/>
              <w:jc w:val="right"/>
              <w:rPr>
                <w:rFonts w:eastAsia="Times New Roman" w:cstheme="minorHAnsi"/>
                <w:b/>
                <w:bCs/>
                <w:color w:val="393939"/>
                <w:kern w:val="0"/>
                <w:sz w:val="28"/>
                <w:szCs w:val="28"/>
                <w14:ligatures w14:val="none"/>
              </w:rPr>
            </w:pPr>
          </w:p>
        </w:tc>
        <w:tc>
          <w:tcPr>
            <w:tcW w:w="9265" w:type="dxa"/>
          </w:tcPr>
          <w:p w14:paraId="50D38378" w14:textId="49EB37E9" w:rsidR="00122D6F" w:rsidRPr="00122D6F" w:rsidRDefault="00122D6F" w:rsidP="00122D6F">
            <w:pPr>
              <w:autoSpaceDE w:val="0"/>
              <w:autoSpaceDN w:val="0"/>
              <w:adjustRightInd w:val="0"/>
              <w:rPr>
                <w:rFonts w:cstheme="minorHAnsi"/>
                <w:color w:val="000000"/>
                <w:kern w:val="0"/>
                <w:sz w:val="24"/>
                <w:szCs w:val="24"/>
              </w:rPr>
            </w:pPr>
            <w:r w:rsidRPr="00122D6F">
              <w:rPr>
                <w:rFonts w:cstheme="minorHAnsi"/>
                <w:color w:val="000000"/>
                <w:kern w:val="0"/>
                <w:sz w:val="24"/>
                <w:szCs w:val="24"/>
              </w:rPr>
              <w:t>Support infrastructure and staffing for collaborative cross-system coordination to prevent opioid misuse, prevent overdoses, and treat those with OUD and any cooccurring SUD/MH conditions, or implement other strategies to abate the opioid epidemic described in this opioid abatement strategy list (</w:t>
            </w:r>
            <w:r w:rsidRPr="00122D6F">
              <w:rPr>
                <w:rFonts w:cstheme="minorHAnsi"/>
                <w:i/>
                <w:iCs/>
                <w:color w:val="000000"/>
                <w:kern w:val="0"/>
                <w:sz w:val="24"/>
                <w:szCs w:val="24"/>
              </w:rPr>
              <w:t>e.g.</w:t>
            </w:r>
            <w:r w:rsidRPr="00122D6F">
              <w:rPr>
                <w:rFonts w:cstheme="minorHAnsi"/>
                <w:color w:val="000000"/>
                <w:kern w:val="0"/>
                <w:sz w:val="24"/>
                <w:szCs w:val="24"/>
              </w:rPr>
              <w:t>, health care, primary care, pharmacies, PDMPs, etc.).</w:t>
            </w:r>
          </w:p>
        </w:tc>
      </w:tr>
    </w:tbl>
    <w:p w14:paraId="1F863A98" w14:textId="7D902EEE" w:rsidR="00982DDF" w:rsidRPr="00122D6F" w:rsidRDefault="00156372" w:rsidP="003F2E07">
      <w:pPr>
        <w:shd w:val="clear" w:color="auto" w:fill="FFFFFF"/>
        <w:spacing w:before="360" w:line="240" w:lineRule="auto"/>
        <w:rPr>
          <w:rFonts w:eastAsia="Times New Roman" w:cstheme="minorHAnsi"/>
          <w:color w:val="393939"/>
          <w:kern w:val="0"/>
          <w:sz w:val="28"/>
          <w:szCs w:val="28"/>
          <w14:ligatures w14:val="none"/>
        </w:rPr>
      </w:pPr>
      <w:r w:rsidRPr="00122D6F">
        <w:rPr>
          <w:rFonts w:eastAsia="Times New Roman" w:cstheme="minorHAnsi"/>
          <w:color w:val="393939"/>
          <w:kern w:val="0"/>
          <w:sz w:val="28"/>
          <w:szCs w:val="28"/>
          <w14:ligatures w14:val="none"/>
        </w:rPr>
        <w:t>Please select your Research strategies.</w:t>
      </w:r>
    </w:p>
    <w:tbl>
      <w:tblPr>
        <w:tblStyle w:val="TableGrid"/>
        <w:tblW w:w="0" w:type="auto"/>
        <w:tblLook w:val="04A0" w:firstRow="1" w:lastRow="0" w:firstColumn="1" w:lastColumn="0" w:noHBand="0" w:noVBand="1"/>
      </w:tblPr>
      <w:tblGrid>
        <w:gridCol w:w="805"/>
        <w:gridCol w:w="9265"/>
      </w:tblGrid>
      <w:tr w:rsidR="00122D6F" w14:paraId="59065C56" w14:textId="77777777" w:rsidTr="00A8057F">
        <w:trPr>
          <w:trHeight w:val="692"/>
        </w:trPr>
        <w:tc>
          <w:tcPr>
            <w:tcW w:w="805" w:type="dxa"/>
          </w:tcPr>
          <w:p w14:paraId="16C74039" w14:textId="6BFD920C" w:rsidR="00122D6F" w:rsidRPr="00A8057F" w:rsidRDefault="0090270B" w:rsidP="00A8057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865030134"/>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tc>
        <w:tc>
          <w:tcPr>
            <w:tcW w:w="9265" w:type="dxa"/>
          </w:tcPr>
          <w:p w14:paraId="74F7946F" w14:textId="14924B6D" w:rsidR="00122D6F" w:rsidRPr="00A8057F" w:rsidRDefault="00122D6F" w:rsidP="00A8057F">
            <w:pPr>
              <w:autoSpaceDE w:val="0"/>
              <w:autoSpaceDN w:val="0"/>
              <w:adjustRightInd w:val="0"/>
              <w:rPr>
                <w:rFonts w:cstheme="minorHAnsi"/>
                <w:color w:val="000000"/>
                <w:kern w:val="0"/>
                <w:sz w:val="24"/>
                <w:szCs w:val="24"/>
              </w:rPr>
            </w:pPr>
            <w:r w:rsidRPr="00A8057F">
              <w:rPr>
                <w:rFonts w:cstheme="minorHAnsi"/>
                <w:color w:val="000000"/>
                <w:kern w:val="0"/>
                <w:sz w:val="24"/>
                <w:szCs w:val="24"/>
              </w:rPr>
              <w:t>Monitoring, surveillance, data collection and evaluation of programs and</w:t>
            </w:r>
            <w:r w:rsidR="00A8057F">
              <w:rPr>
                <w:rFonts w:cstheme="minorHAnsi"/>
                <w:color w:val="000000"/>
                <w:kern w:val="0"/>
                <w:sz w:val="24"/>
                <w:szCs w:val="24"/>
              </w:rPr>
              <w:t xml:space="preserve"> </w:t>
            </w:r>
            <w:r w:rsidRPr="00A8057F">
              <w:rPr>
                <w:rFonts w:cstheme="minorHAnsi"/>
                <w:color w:val="000000"/>
                <w:kern w:val="0"/>
                <w:sz w:val="24"/>
                <w:szCs w:val="24"/>
              </w:rPr>
              <w:t>strategies described in this opioid abatement strategy list.</w:t>
            </w:r>
          </w:p>
        </w:tc>
      </w:tr>
      <w:tr w:rsidR="00122D6F" w14:paraId="1667828E" w14:textId="77777777" w:rsidTr="00A8057F">
        <w:trPr>
          <w:trHeight w:val="530"/>
        </w:trPr>
        <w:tc>
          <w:tcPr>
            <w:tcW w:w="805" w:type="dxa"/>
          </w:tcPr>
          <w:p w14:paraId="64112C60" w14:textId="7519707E" w:rsidR="00122D6F" w:rsidRPr="00A8057F" w:rsidRDefault="0090270B" w:rsidP="00A8057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495764046"/>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tc>
        <w:tc>
          <w:tcPr>
            <w:tcW w:w="9265" w:type="dxa"/>
          </w:tcPr>
          <w:p w14:paraId="01E0569D" w14:textId="4B64406E" w:rsidR="00122D6F" w:rsidRPr="00A8057F" w:rsidRDefault="00122D6F" w:rsidP="00A8057F">
            <w:pPr>
              <w:rPr>
                <w:rFonts w:eastAsia="Times New Roman" w:cstheme="minorHAnsi"/>
                <w:b/>
                <w:bCs/>
                <w:color w:val="393939"/>
                <w:kern w:val="0"/>
                <w:sz w:val="24"/>
                <w:szCs w:val="24"/>
                <w14:ligatures w14:val="none"/>
              </w:rPr>
            </w:pPr>
            <w:r w:rsidRPr="00A8057F">
              <w:rPr>
                <w:rFonts w:cstheme="minorHAnsi"/>
                <w:color w:val="000000"/>
                <w:kern w:val="0"/>
                <w:sz w:val="24"/>
                <w:szCs w:val="24"/>
              </w:rPr>
              <w:t>Research non-opioid treatment of chronic pain.</w:t>
            </w:r>
            <w:r w:rsidR="00A8057F">
              <w:rPr>
                <w:rFonts w:cstheme="minorHAnsi"/>
                <w:color w:val="000000"/>
                <w:kern w:val="0"/>
                <w:sz w:val="24"/>
                <w:szCs w:val="24"/>
              </w:rPr>
              <w:t xml:space="preserve"> </w:t>
            </w:r>
          </w:p>
        </w:tc>
      </w:tr>
      <w:tr w:rsidR="00122D6F" w14:paraId="51B661A0" w14:textId="77777777" w:rsidTr="00A8057F">
        <w:trPr>
          <w:trHeight w:val="710"/>
        </w:trPr>
        <w:tc>
          <w:tcPr>
            <w:tcW w:w="805" w:type="dxa"/>
          </w:tcPr>
          <w:p w14:paraId="1C0839F0" w14:textId="79D8D55C" w:rsidR="00122D6F" w:rsidRPr="00A8057F" w:rsidRDefault="0090270B" w:rsidP="00A8057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141545471"/>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tc>
        <w:tc>
          <w:tcPr>
            <w:tcW w:w="9265" w:type="dxa"/>
          </w:tcPr>
          <w:p w14:paraId="02A36716" w14:textId="454BFA23" w:rsidR="00122D6F" w:rsidRPr="00A8057F" w:rsidRDefault="00122D6F" w:rsidP="00A8057F">
            <w:pPr>
              <w:autoSpaceDE w:val="0"/>
              <w:autoSpaceDN w:val="0"/>
              <w:adjustRightInd w:val="0"/>
              <w:rPr>
                <w:rFonts w:cstheme="minorHAnsi"/>
                <w:color w:val="000000"/>
                <w:kern w:val="0"/>
                <w:sz w:val="24"/>
                <w:szCs w:val="24"/>
              </w:rPr>
            </w:pPr>
            <w:r w:rsidRPr="00A8057F">
              <w:rPr>
                <w:rFonts w:cstheme="minorHAnsi"/>
                <w:color w:val="000000"/>
                <w:kern w:val="0"/>
                <w:sz w:val="24"/>
                <w:szCs w:val="24"/>
              </w:rPr>
              <w:t>Research on improved service delivery for modalities such as SBIRT that</w:t>
            </w:r>
            <w:r w:rsidR="00A8057F">
              <w:rPr>
                <w:rFonts w:cstheme="minorHAnsi"/>
                <w:color w:val="000000"/>
                <w:kern w:val="0"/>
                <w:sz w:val="24"/>
                <w:szCs w:val="24"/>
              </w:rPr>
              <w:t xml:space="preserve"> </w:t>
            </w:r>
            <w:r w:rsidRPr="00A8057F">
              <w:rPr>
                <w:rFonts w:cstheme="minorHAnsi"/>
                <w:color w:val="000000"/>
                <w:kern w:val="0"/>
                <w:sz w:val="24"/>
                <w:szCs w:val="24"/>
              </w:rPr>
              <w:t>demonstrate promising but mixed results in populations vulnerable to</w:t>
            </w:r>
            <w:r w:rsidR="00A8057F">
              <w:rPr>
                <w:rFonts w:cstheme="minorHAnsi"/>
                <w:color w:val="000000"/>
                <w:kern w:val="0"/>
                <w:sz w:val="24"/>
                <w:szCs w:val="24"/>
              </w:rPr>
              <w:t xml:space="preserve"> </w:t>
            </w:r>
            <w:r w:rsidRPr="00A8057F">
              <w:rPr>
                <w:rFonts w:cstheme="minorHAnsi"/>
                <w:color w:val="000000"/>
                <w:kern w:val="0"/>
                <w:sz w:val="24"/>
                <w:szCs w:val="24"/>
              </w:rPr>
              <w:t>opioid use disorders.</w:t>
            </w:r>
          </w:p>
        </w:tc>
      </w:tr>
      <w:tr w:rsidR="00122D6F" w14:paraId="51189050" w14:textId="77777777" w:rsidTr="00A8057F">
        <w:trPr>
          <w:trHeight w:val="710"/>
        </w:trPr>
        <w:tc>
          <w:tcPr>
            <w:tcW w:w="805" w:type="dxa"/>
          </w:tcPr>
          <w:p w14:paraId="5CCC1E87" w14:textId="0E7E2622" w:rsidR="00122D6F" w:rsidRPr="00A8057F" w:rsidRDefault="0090270B" w:rsidP="00A8057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106499820"/>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tc>
        <w:tc>
          <w:tcPr>
            <w:tcW w:w="9265" w:type="dxa"/>
          </w:tcPr>
          <w:p w14:paraId="1DBC0500" w14:textId="1B8390FF" w:rsidR="00122D6F" w:rsidRPr="00A8057F" w:rsidRDefault="00122D6F" w:rsidP="00A8057F">
            <w:pPr>
              <w:autoSpaceDE w:val="0"/>
              <w:autoSpaceDN w:val="0"/>
              <w:adjustRightInd w:val="0"/>
              <w:rPr>
                <w:rFonts w:cstheme="minorHAnsi"/>
                <w:color w:val="000000"/>
                <w:kern w:val="0"/>
                <w:sz w:val="24"/>
                <w:szCs w:val="24"/>
              </w:rPr>
            </w:pPr>
            <w:r w:rsidRPr="00A8057F">
              <w:rPr>
                <w:rFonts w:cstheme="minorHAnsi"/>
                <w:color w:val="000000"/>
                <w:kern w:val="0"/>
                <w:sz w:val="24"/>
                <w:szCs w:val="24"/>
              </w:rPr>
              <w:t>Research on novel harm reduction and prevention efforts such as the</w:t>
            </w:r>
            <w:r w:rsidR="00A8057F">
              <w:rPr>
                <w:rFonts w:cstheme="minorHAnsi"/>
                <w:color w:val="000000"/>
                <w:kern w:val="0"/>
                <w:sz w:val="24"/>
                <w:szCs w:val="24"/>
              </w:rPr>
              <w:t xml:space="preserve"> </w:t>
            </w:r>
            <w:r w:rsidRPr="00A8057F">
              <w:rPr>
                <w:rFonts w:cstheme="minorHAnsi"/>
                <w:color w:val="000000"/>
                <w:kern w:val="0"/>
                <w:sz w:val="24"/>
                <w:szCs w:val="24"/>
              </w:rPr>
              <w:t>provision of fentanyl test strips.</w:t>
            </w:r>
          </w:p>
        </w:tc>
      </w:tr>
      <w:tr w:rsidR="00122D6F" w14:paraId="04CEA206" w14:textId="77777777" w:rsidTr="00A8057F">
        <w:trPr>
          <w:trHeight w:val="710"/>
        </w:trPr>
        <w:tc>
          <w:tcPr>
            <w:tcW w:w="805" w:type="dxa"/>
          </w:tcPr>
          <w:p w14:paraId="3665398F" w14:textId="188995A2" w:rsidR="00122D6F" w:rsidRPr="00A8057F" w:rsidRDefault="0090270B" w:rsidP="00A8057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890491670"/>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tc>
        <w:tc>
          <w:tcPr>
            <w:tcW w:w="9265" w:type="dxa"/>
          </w:tcPr>
          <w:p w14:paraId="645DFD63" w14:textId="1020602E" w:rsidR="00122D6F" w:rsidRPr="00A8057F" w:rsidRDefault="00122D6F" w:rsidP="00A8057F">
            <w:pPr>
              <w:autoSpaceDE w:val="0"/>
              <w:autoSpaceDN w:val="0"/>
              <w:adjustRightInd w:val="0"/>
              <w:rPr>
                <w:rFonts w:eastAsia="Times New Roman" w:cstheme="minorHAnsi"/>
                <w:b/>
                <w:bCs/>
                <w:color w:val="393939"/>
                <w:kern w:val="0"/>
                <w:sz w:val="24"/>
                <w:szCs w:val="24"/>
                <w14:ligatures w14:val="none"/>
              </w:rPr>
            </w:pPr>
            <w:r w:rsidRPr="00A8057F">
              <w:rPr>
                <w:rFonts w:cstheme="minorHAnsi"/>
                <w:color w:val="000000"/>
                <w:kern w:val="0"/>
                <w:sz w:val="24"/>
                <w:szCs w:val="24"/>
              </w:rPr>
              <w:t>Research on innovative supply-side enforcement efforts such as improved</w:t>
            </w:r>
            <w:r w:rsidR="00A8057F">
              <w:rPr>
                <w:rFonts w:cstheme="minorHAnsi"/>
                <w:color w:val="000000"/>
                <w:kern w:val="0"/>
                <w:sz w:val="24"/>
                <w:szCs w:val="24"/>
              </w:rPr>
              <w:t xml:space="preserve"> </w:t>
            </w:r>
            <w:r w:rsidRPr="00A8057F">
              <w:rPr>
                <w:rFonts w:cstheme="minorHAnsi"/>
                <w:color w:val="000000"/>
                <w:kern w:val="0"/>
                <w:sz w:val="24"/>
                <w:szCs w:val="24"/>
              </w:rPr>
              <w:t>detection of mail-based delivery of synthetic opioids.</w:t>
            </w:r>
            <w:r w:rsidR="00A8057F">
              <w:rPr>
                <w:rFonts w:cstheme="minorHAnsi"/>
                <w:color w:val="000000"/>
                <w:kern w:val="0"/>
                <w:sz w:val="24"/>
                <w:szCs w:val="24"/>
              </w:rPr>
              <w:t xml:space="preserve"> </w:t>
            </w:r>
          </w:p>
        </w:tc>
      </w:tr>
      <w:tr w:rsidR="00122D6F" w14:paraId="050BB091" w14:textId="77777777" w:rsidTr="00A8057F">
        <w:trPr>
          <w:trHeight w:val="1007"/>
        </w:trPr>
        <w:tc>
          <w:tcPr>
            <w:tcW w:w="805" w:type="dxa"/>
          </w:tcPr>
          <w:p w14:paraId="062A789B" w14:textId="713E32ED" w:rsidR="00122D6F" w:rsidRPr="00A8057F" w:rsidRDefault="0090270B" w:rsidP="00A8057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330027720"/>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tc>
        <w:tc>
          <w:tcPr>
            <w:tcW w:w="9265" w:type="dxa"/>
          </w:tcPr>
          <w:p w14:paraId="26617D2B" w14:textId="1603765D" w:rsidR="00122D6F" w:rsidRPr="00A8057F" w:rsidRDefault="00A8057F" w:rsidP="00A8057F">
            <w:pPr>
              <w:autoSpaceDE w:val="0"/>
              <w:autoSpaceDN w:val="0"/>
              <w:adjustRightInd w:val="0"/>
              <w:rPr>
                <w:rFonts w:eastAsia="Times New Roman" w:cstheme="minorHAnsi"/>
                <w:b/>
                <w:bCs/>
                <w:color w:val="393939"/>
                <w:kern w:val="0"/>
                <w:sz w:val="24"/>
                <w:szCs w:val="24"/>
                <w14:ligatures w14:val="none"/>
              </w:rPr>
            </w:pPr>
            <w:r w:rsidRPr="00A8057F">
              <w:rPr>
                <w:rFonts w:cstheme="minorHAnsi"/>
                <w:color w:val="000000"/>
                <w:kern w:val="0"/>
                <w:sz w:val="24"/>
                <w:szCs w:val="24"/>
              </w:rPr>
              <w:t>Expanded research on swift/certain/fair models to reduce and deter opioid</w:t>
            </w:r>
            <w:r>
              <w:rPr>
                <w:rFonts w:cstheme="minorHAnsi"/>
                <w:color w:val="000000"/>
                <w:kern w:val="0"/>
                <w:sz w:val="24"/>
                <w:szCs w:val="24"/>
              </w:rPr>
              <w:t xml:space="preserve"> </w:t>
            </w:r>
            <w:r w:rsidRPr="00A8057F">
              <w:rPr>
                <w:rFonts w:cstheme="minorHAnsi"/>
                <w:color w:val="000000"/>
                <w:kern w:val="0"/>
                <w:sz w:val="24"/>
                <w:szCs w:val="24"/>
              </w:rPr>
              <w:t>misuse within criminal justice populations that build upon promising</w:t>
            </w:r>
            <w:r>
              <w:rPr>
                <w:rFonts w:cstheme="minorHAnsi"/>
                <w:color w:val="000000"/>
                <w:kern w:val="0"/>
                <w:sz w:val="24"/>
                <w:szCs w:val="24"/>
              </w:rPr>
              <w:t xml:space="preserve"> </w:t>
            </w:r>
            <w:r w:rsidRPr="00A8057F">
              <w:rPr>
                <w:rFonts w:cstheme="minorHAnsi"/>
                <w:color w:val="000000"/>
                <w:kern w:val="0"/>
                <w:sz w:val="24"/>
                <w:szCs w:val="24"/>
              </w:rPr>
              <w:t>approaches used to address other substances (</w:t>
            </w:r>
            <w:r w:rsidRPr="00A8057F">
              <w:rPr>
                <w:rFonts w:cstheme="minorHAnsi"/>
                <w:i/>
                <w:iCs/>
                <w:color w:val="000000"/>
                <w:kern w:val="0"/>
                <w:sz w:val="24"/>
                <w:szCs w:val="24"/>
              </w:rPr>
              <w:t>e.g.</w:t>
            </w:r>
            <w:r w:rsidRPr="00A8057F">
              <w:rPr>
                <w:rFonts w:cstheme="minorHAnsi"/>
                <w:color w:val="000000"/>
                <w:kern w:val="0"/>
                <w:sz w:val="24"/>
                <w:szCs w:val="24"/>
              </w:rPr>
              <w:t>, Hawaii HOPE and Dakota 24/7).</w:t>
            </w:r>
            <w:r>
              <w:rPr>
                <w:rFonts w:cstheme="minorHAnsi"/>
                <w:color w:val="000000"/>
                <w:kern w:val="0"/>
                <w:sz w:val="24"/>
                <w:szCs w:val="24"/>
              </w:rPr>
              <w:t xml:space="preserve"> </w:t>
            </w:r>
          </w:p>
        </w:tc>
      </w:tr>
      <w:tr w:rsidR="00122D6F" w14:paraId="2E25A75D" w14:textId="77777777" w:rsidTr="00A8057F">
        <w:trPr>
          <w:trHeight w:val="1043"/>
        </w:trPr>
        <w:tc>
          <w:tcPr>
            <w:tcW w:w="805" w:type="dxa"/>
          </w:tcPr>
          <w:p w14:paraId="2CA68CE8" w14:textId="77777777" w:rsidR="00122D6F" w:rsidRPr="00BE16BF" w:rsidRDefault="0090270B" w:rsidP="00A8057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2051059198"/>
                <w14:checkbox>
                  <w14:checked w14:val="0"/>
                  <w14:checkedState w14:val="2612" w14:font="MS Gothic"/>
                  <w14:uncheckedState w14:val="2610" w14:font="MS Gothic"/>
                </w14:checkbox>
              </w:sdtPr>
              <w:sdtEndPr/>
              <w:sdtContent>
                <w:r w:rsidR="00122D6F" w:rsidRPr="00BE16BF">
                  <w:rPr>
                    <w:rFonts w:ascii="Segoe UI Symbol" w:eastAsia="MS Gothic" w:hAnsi="Segoe UI Symbol" w:cs="Segoe UI Symbol"/>
                    <w:color w:val="000000"/>
                    <w:kern w:val="0"/>
                    <w:sz w:val="28"/>
                    <w:szCs w:val="28"/>
                  </w:rPr>
                  <w:t>☐</w:t>
                </w:r>
              </w:sdtContent>
            </w:sdt>
          </w:p>
          <w:p w14:paraId="2C816B44" w14:textId="1BB9B546" w:rsidR="00122D6F" w:rsidRPr="00A8057F" w:rsidRDefault="00122D6F" w:rsidP="00A8057F">
            <w:pPr>
              <w:autoSpaceDE w:val="0"/>
              <w:autoSpaceDN w:val="0"/>
              <w:adjustRightInd w:val="0"/>
              <w:jc w:val="right"/>
              <w:rPr>
                <w:rFonts w:cstheme="minorHAnsi"/>
                <w:color w:val="000000"/>
                <w:kern w:val="0"/>
                <w:sz w:val="28"/>
                <w:szCs w:val="28"/>
              </w:rPr>
            </w:pPr>
          </w:p>
        </w:tc>
        <w:tc>
          <w:tcPr>
            <w:tcW w:w="9265" w:type="dxa"/>
          </w:tcPr>
          <w:p w14:paraId="7BFCD934" w14:textId="6F2A74C6" w:rsidR="00122D6F" w:rsidRPr="00A8057F" w:rsidRDefault="00A8057F" w:rsidP="00A8057F">
            <w:pPr>
              <w:autoSpaceDE w:val="0"/>
              <w:autoSpaceDN w:val="0"/>
              <w:adjustRightInd w:val="0"/>
              <w:rPr>
                <w:rFonts w:cstheme="minorHAnsi"/>
                <w:kern w:val="0"/>
                <w:sz w:val="24"/>
                <w:szCs w:val="24"/>
              </w:rPr>
            </w:pPr>
            <w:r w:rsidRPr="00A8057F">
              <w:rPr>
                <w:rFonts w:cstheme="minorHAnsi"/>
                <w:kern w:val="0"/>
                <w:sz w:val="24"/>
                <w:szCs w:val="24"/>
              </w:rPr>
              <w:t>Epidemiological surveillance of OUD-related behaviors in critical</w:t>
            </w:r>
            <w:r>
              <w:rPr>
                <w:rFonts w:cstheme="minorHAnsi"/>
                <w:kern w:val="0"/>
                <w:sz w:val="24"/>
                <w:szCs w:val="24"/>
              </w:rPr>
              <w:t xml:space="preserve"> </w:t>
            </w:r>
            <w:r w:rsidRPr="00A8057F">
              <w:rPr>
                <w:rFonts w:cstheme="minorHAnsi"/>
                <w:kern w:val="0"/>
                <w:sz w:val="24"/>
                <w:szCs w:val="24"/>
              </w:rPr>
              <w:t>populations, including individuals entering the criminal justice system, including, but not limited to approaches modeled on the Arrestee Drug</w:t>
            </w:r>
            <w:r>
              <w:rPr>
                <w:rFonts w:cstheme="minorHAnsi"/>
                <w:kern w:val="0"/>
                <w:sz w:val="24"/>
                <w:szCs w:val="24"/>
              </w:rPr>
              <w:t xml:space="preserve"> </w:t>
            </w:r>
            <w:r w:rsidRPr="00A8057F">
              <w:rPr>
                <w:rFonts w:cstheme="minorHAnsi"/>
                <w:kern w:val="0"/>
                <w:sz w:val="24"/>
                <w:szCs w:val="24"/>
              </w:rPr>
              <w:t>Abuse Monitoring (“</w:t>
            </w:r>
            <w:r w:rsidRPr="00A8057F">
              <w:rPr>
                <w:rFonts w:cstheme="minorHAnsi"/>
                <w:i/>
                <w:iCs/>
                <w:kern w:val="0"/>
                <w:sz w:val="24"/>
                <w:szCs w:val="24"/>
              </w:rPr>
              <w:t>ADAM</w:t>
            </w:r>
            <w:r w:rsidRPr="00A8057F">
              <w:rPr>
                <w:rFonts w:cstheme="minorHAnsi"/>
                <w:kern w:val="0"/>
                <w:sz w:val="24"/>
                <w:szCs w:val="24"/>
              </w:rPr>
              <w:t>”) system.</w:t>
            </w:r>
          </w:p>
        </w:tc>
      </w:tr>
      <w:tr w:rsidR="00122D6F" w14:paraId="75AE7FE2" w14:textId="77777777" w:rsidTr="00A8057F">
        <w:trPr>
          <w:trHeight w:val="962"/>
        </w:trPr>
        <w:tc>
          <w:tcPr>
            <w:tcW w:w="805" w:type="dxa"/>
          </w:tcPr>
          <w:p w14:paraId="75925DD8" w14:textId="3E6BFF65" w:rsidR="00122D6F" w:rsidRPr="00A8057F" w:rsidRDefault="0090270B" w:rsidP="00A8057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418384303"/>
                <w14:checkbox>
                  <w14:checked w14:val="0"/>
                  <w14:checkedState w14:val="2612" w14:font="MS Gothic"/>
                  <w14:uncheckedState w14:val="2610" w14:font="MS Gothic"/>
                </w14:checkbox>
              </w:sdtPr>
              <w:sdtEndPr/>
              <w:sdtContent>
                <w:r w:rsidR="00A8057F" w:rsidRPr="00BE16BF">
                  <w:rPr>
                    <w:rFonts w:ascii="Segoe UI Symbol" w:eastAsia="MS Gothic" w:hAnsi="Segoe UI Symbol" w:cs="Segoe UI Symbol"/>
                    <w:color w:val="000000"/>
                    <w:kern w:val="0"/>
                    <w:sz w:val="28"/>
                    <w:szCs w:val="28"/>
                  </w:rPr>
                  <w:t>☐</w:t>
                </w:r>
              </w:sdtContent>
            </w:sdt>
          </w:p>
        </w:tc>
        <w:tc>
          <w:tcPr>
            <w:tcW w:w="9265" w:type="dxa"/>
          </w:tcPr>
          <w:p w14:paraId="0B27171E" w14:textId="53722866" w:rsidR="00122D6F" w:rsidRPr="00A8057F" w:rsidRDefault="00A8057F" w:rsidP="00A8057F">
            <w:pPr>
              <w:autoSpaceDE w:val="0"/>
              <w:autoSpaceDN w:val="0"/>
              <w:adjustRightInd w:val="0"/>
              <w:rPr>
                <w:rFonts w:eastAsia="Times New Roman" w:cstheme="minorHAnsi"/>
                <w:b/>
                <w:bCs/>
                <w:color w:val="393939"/>
                <w:kern w:val="0"/>
                <w:sz w:val="24"/>
                <w:szCs w:val="24"/>
                <w14:ligatures w14:val="none"/>
              </w:rPr>
            </w:pPr>
            <w:r w:rsidRPr="00A8057F">
              <w:rPr>
                <w:rFonts w:cstheme="minorHAnsi"/>
                <w:color w:val="000000"/>
                <w:kern w:val="0"/>
                <w:sz w:val="24"/>
                <w:szCs w:val="24"/>
              </w:rPr>
              <w:t>Qualitative and quantitative research regarding public health risks and</w:t>
            </w:r>
            <w:r>
              <w:rPr>
                <w:rFonts w:cstheme="minorHAnsi"/>
                <w:color w:val="000000"/>
                <w:kern w:val="0"/>
                <w:sz w:val="24"/>
                <w:szCs w:val="24"/>
              </w:rPr>
              <w:t xml:space="preserve"> </w:t>
            </w:r>
            <w:r w:rsidRPr="00A8057F">
              <w:rPr>
                <w:rFonts w:cstheme="minorHAnsi"/>
                <w:color w:val="000000"/>
                <w:kern w:val="0"/>
                <w:sz w:val="24"/>
                <w:szCs w:val="24"/>
              </w:rPr>
              <w:t>harm reduction opportunities within illicit drug markets, including surveys</w:t>
            </w:r>
            <w:r>
              <w:rPr>
                <w:rFonts w:cstheme="minorHAnsi"/>
                <w:color w:val="000000"/>
                <w:kern w:val="0"/>
                <w:sz w:val="24"/>
                <w:szCs w:val="24"/>
              </w:rPr>
              <w:t xml:space="preserve"> </w:t>
            </w:r>
            <w:r w:rsidRPr="00A8057F">
              <w:rPr>
                <w:rFonts w:cstheme="minorHAnsi"/>
                <w:color w:val="000000"/>
                <w:kern w:val="0"/>
                <w:sz w:val="24"/>
                <w:szCs w:val="24"/>
              </w:rPr>
              <w:t>of market participants who sell or distribute illicit opioids.</w:t>
            </w:r>
            <w:r>
              <w:rPr>
                <w:rFonts w:cstheme="minorHAnsi"/>
                <w:color w:val="000000"/>
                <w:kern w:val="0"/>
                <w:sz w:val="24"/>
                <w:szCs w:val="24"/>
              </w:rPr>
              <w:t xml:space="preserve"> </w:t>
            </w:r>
          </w:p>
        </w:tc>
      </w:tr>
      <w:tr w:rsidR="00A8057F" w14:paraId="581D7578" w14:textId="77777777" w:rsidTr="00A8057F">
        <w:trPr>
          <w:trHeight w:val="728"/>
        </w:trPr>
        <w:tc>
          <w:tcPr>
            <w:tcW w:w="805" w:type="dxa"/>
          </w:tcPr>
          <w:p w14:paraId="377C817C" w14:textId="17C8385A" w:rsidR="00A8057F" w:rsidRDefault="0090270B" w:rsidP="00A8057F">
            <w:pPr>
              <w:autoSpaceDE w:val="0"/>
              <w:autoSpaceDN w:val="0"/>
              <w:adjustRightInd w:val="0"/>
              <w:jc w:val="right"/>
              <w:rPr>
                <w:rFonts w:cstheme="minorHAnsi"/>
                <w:color w:val="000000"/>
                <w:kern w:val="0"/>
                <w:sz w:val="28"/>
                <w:szCs w:val="28"/>
              </w:rPr>
            </w:pPr>
            <w:sdt>
              <w:sdtPr>
                <w:rPr>
                  <w:rFonts w:cstheme="minorHAnsi"/>
                  <w:color w:val="000000"/>
                  <w:kern w:val="0"/>
                  <w:sz w:val="28"/>
                  <w:szCs w:val="28"/>
                </w:rPr>
                <w:id w:val="-1989938678"/>
                <w14:checkbox>
                  <w14:checked w14:val="0"/>
                  <w14:checkedState w14:val="2612" w14:font="MS Gothic"/>
                  <w14:uncheckedState w14:val="2610" w14:font="MS Gothic"/>
                </w14:checkbox>
              </w:sdtPr>
              <w:sdtEndPr/>
              <w:sdtContent>
                <w:r w:rsidR="00A8057F" w:rsidRPr="00BE16BF">
                  <w:rPr>
                    <w:rFonts w:ascii="Segoe UI Symbol" w:eastAsia="MS Gothic" w:hAnsi="Segoe UI Symbol" w:cs="Segoe UI Symbol"/>
                    <w:color w:val="000000"/>
                    <w:kern w:val="0"/>
                    <w:sz w:val="28"/>
                    <w:szCs w:val="28"/>
                  </w:rPr>
                  <w:t>☐</w:t>
                </w:r>
              </w:sdtContent>
            </w:sdt>
            <w:r w:rsidR="00A8057F">
              <w:rPr>
                <w:rFonts w:cstheme="minorHAnsi"/>
                <w:color w:val="000000"/>
                <w:kern w:val="0"/>
                <w:sz w:val="28"/>
                <w:szCs w:val="28"/>
              </w:rPr>
              <w:t xml:space="preserve"> </w:t>
            </w:r>
          </w:p>
        </w:tc>
        <w:tc>
          <w:tcPr>
            <w:tcW w:w="9265" w:type="dxa"/>
          </w:tcPr>
          <w:p w14:paraId="3E803927" w14:textId="25749878" w:rsidR="00A8057F" w:rsidRPr="00A8057F" w:rsidRDefault="00A8057F" w:rsidP="00A8057F">
            <w:pPr>
              <w:autoSpaceDE w:val="0"/>
              <w:autoSpaceDN w:val="0"/>
              <w:adjustRightInd w:val="0"/>
              <w:rPr>
                <w:rFonts w:eastAsia="Times New Roman" w:cstheme="minorHAnsi"/>
                <w:b/>
                <w:bCs/>
                <w:color w:val="393939"/>
                <w:kern w:val="0"/>
                <w:sz w:val="24"/>
                <w:szCs w:val="24"/>
                <w14:ligatures w14:val="none"/>
              </w:rPr>
            </w:pPr>
            <w:r w:rsidRPr="00A8057F">
              <w:rPr>
                <w:rFonts w:cstheme="minorHAnsi"/>
                <w:color w:val="000000"/>
                <w:kern w:val="0"/>
                <w:sz w:val="24"/>
                <w:szCs w:val="24"/>
              </w:rPr>
              <w:t>Geospatial analysis of access barriers to MOUD and their association with</w:t>
            </w:r>
            <w:r>
              <w:rPr>
                <w:rFonts w:cstheme="minorHAnsi"/>
                <w:color w:val="000000"/>
                <w:kern w:val="0"/>
                <w:sz w:val="24"/>
                <w:szCs w:val="24"/>
              </w:rPr>
              <w:t xml:space="preserve"> </w:t>
            </w:r>
            <w:r w:rsidRPr="00A8057F">
              <w:rPr>
                <w:rFonts w:cstheme="minorHAnsi"/>
                <w:color w:val="000000"/>
                <w:kern w:val="0"/>
                <w:sz w:val="24"/>
                <w:szCs w:val="24"/>
              </w:rPr>
              <w:t>treatment engagement and treatment outcomes.</w:t>
            </w:r>
            <w:r>
              <w:rPr>
                <w:rFonts w:cstheme="minorHAnsi"/>
                <w:color w:val="000000"/>
                <w:kern w:val="0"/>
                <w:sz w:val="24"/>
                <w:szCs w:val="24"/>
              </w:rPr>
              <w:t xml:space="preserve">  </w:t>
            </w:r>
          </w:p>
        </w:tc>
      </w:tr>
    </w:tbl>
    <w:p w14:paraId="0BF917C9" w14:textId="60BCBEE8" w:rsidR="00156372" w:rsidRDefault="00156372" w:rsidP="00574B27">
      <w:pPr>
        <w:shd w:val="clear" w:color="auto" w:fill="FFFFFF"/>
        <w:spacing w:before="480" w:line="240" w:lineRule="auto"/>
        <w:rPr>
          <w:rFonts w:eastAsia="Times New Roman" w:cstheme="minorHAnsi"/>
          <w:b/>
          <w:bCs/>
          <w:color w:val="393939"/>
          <w:kern w:val="0"/>
          <w:sz w:val="28"/>
          <w:szCs w:val="28"/>
          <w14:ligatures w14:val="none"/>
        </w:rPr>
      </w:pPr>
      <w:r w:rsidRPr="00BE16BF">
        <w:rPr>
          <w:rFonts w:eastAsia="Times New Roman" w:cstheme="minorHAnsi"/>
          <w:color w:val="393939"/>
          <w:kern w:val="0"/>
          <w:sz w:val="28"/>
          <w:szCs w:val="28"/>
          <w14:ligatures w14:val="none"/>
        </w:rPr>
        <w:t>Please select your </w:t>
      </w:r>
      <w:r w:rsidRPr="00BE16BF">
        <w:rPr>
          <w:rFonts w:eastAsia="Times New Roman" w:cstheme="minorHAnsi"/>
          <w:b/>
          <w:bCs/>
          <w:color w:val="393939"/>
          <w:kern w:val="0"/>
          <w:sz w:val="28"/>
          <w:szCs w:val="28"/>
          <w14:ligatures w14:val="none"/>
        </w:rPr>
        <w:t xml:space="preserve">Post-Mortem </w:t>
      </w:r>
      <w:r w:rsidRPr="00BE16BF">
        <w:rPr>
          <w:rFonts w:eastAsia="Times New Roman" w:cstheme="minorHAnsi"/>
          <w:color w:val="393939"/>
          <w:kern w:val="0"/>
          <w:sz w:val="28"/>
          <w:szCs w:val="28"/>
          <w14:ligatures w14:val="none"/>
        </w:rPr>
        <w:t>strategies</w:t>
      </w:r>
      <w:r w:rsidRPr="00BE16BF">
        <w:rPr>
          <w:rFonts w:eastAsia="Times New Roman" w:cstheme="minorHAnsi"/>
          <w:b/>
          <w:bCs/>
          <w:color w:val="393939"/>
          <w:kern w:val="0"/>
          <w:sz w:val="28"/>
          <w:szCs w:val="28"/>
          <w14:ligatures w14:val="none"/>
        </w:rPr>
        <w:t>.</w:t>
      </w:r>
    </w:p>
    <w:tbl>
      <w:tblPr>
        <w:tblStyle w:val="TableGrid"/>
        <w:tblW w:w="0" w:type="auto"/>
        <w:tblLook w:val="04A0" w:firstRow="1" w:lastRow="0" w:firstColumn="1" w:lastColumn="0" w:noHBand="0" w:noVBand="1"/>
      </w:tblPr>
      <w:tblGrid>
        <w:gridCol w:w="805"/>
        <w:gridCol w:w="9265"/>
      </w:tblGrid>
      <w:tr w:rsidR="00A8057F" w14:paraId="3A6A9991" w14:textId="77777777" w:rsidTr="00A8057F">
        <w:trPr>
          <w:trHeight w:val="665"/>
        </w:trPr>
        <w:tc>
          <w:tcPr>
            <w:tcW w:w="805" w:type="dxa"/>
          </w:tcPr>
          <w:p w14:paraId="21D1CC4E" w14:textId="33BDC789" w:rsidR="00A8057F" w:rsidRDefault="0090270B" w:rsidP="00A8057F">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2088491078"/>
                <w14:checkbox>
                  <w14:checked w14:val="0"/>
                  <w14:checkedState w14:val="2612" w14:font="MS Gothic"/>
                  <w14:uncheckedState w14:val="2610" w14:font="MS Gothic"/>
                </w14:checkbox>
              </w:sdtPr>
              <w:sdtEndPr/>
              <w:sdtContent>
                <w:r w:rsidR="00A8057F" w:rsidRPr="00BE16BF">
                  <w:rPr>
                    <w:rFonts w:ascii="Segoe UI Symbol" w:eastAsia="MS Gothic" w:hAnsi="Segoe UI Symbol" w:cs="Segoe UI Symbol"/>
                    <w:color w:val="000000"/>
                    <w:kern w:val="0"/>
                    <w:sz w:val="28"/>
                    <w:szCs w:val="28"/>
                  </w:rPr>
                  <w:t>☐</w:t>
                </w:r>
              </w:sdtContent>
            </w:sdt>
            <w:r w:rsidR="00A8057F">
              <w:rPr>
                <w:rFonts w:cstheme="minorHAnsi"/>
                <w:color w:val="000000"/>
                <w:kern w:val="0"/>
                <w:sz w:val="28"/>
                <w:szCs w:val="28"/>
              </w:rPr>
              <w:t xml:space="preserve">  </w:t>
            </w:r>
          </w:p>
        </w:tc>
        <w:tc>
          <w:tcPr>
            <w:tcW w:w="9265" w:type="dxa"/>
          </w:tcPr>
          <w:p w14:paraId="08979638" w14:textId="4028F922" w:rsidR="00A8057F" w:rsidRPr="00A8057F" w:rsidRDefault="00A8057F" w:rsidP="00A8057F">
            <w:pPr>
              <w:autoSpaceDE w:val="0"/>
              <w:autoSpaceDN w:val="0"/>
              <w:adjustRightInd w:val="0"/>
              <w:rPr>
                <w:rFonts w:cstheme="minorHAnsi"/>
                <w:color w:val="000000"/>
                <w:kern w:val="0"/>
                <w:sz w:val="24"/>
                <w:szCs w:val="24"/>
              </w:rPr>
            </w:pPr>
            <w:r w:rsidRPr="00A8057F">
              <w:rPr>
                <w:rFonts w:cstheme="minorHAnsi"/>
                <w:color w:val="000000"/>
                <w:kern w:val="0"/>
                <w:sz w:val="24"/>
                <w:szCs w:val="24"/>
              </w:rPr>
              <w:t>Toxicology tests for the range of opioids, including synthetic opioids, seen in</w:t>
            </w:r>
            <w:r>
              <w:rPr>
                <w:rFonts w:cstheme="minorHAnsi"/>
                <w:color w:val="000000"/>
                <w:kern w:val="0"/>
                <w:sz w:val="24"/>
                <w:szCs w:val="24"/>
              </w:rPr>
              <w:t xml:space="preserve"> </w:t>
            </w:r>
            <w:r w:rsidRPr="00A8057F">
              <w:rPr>
                <w:rFonts w:cstheme="minorHAnsi"/>
                <w:color w:val="000000"/>
                <w:kern w:val="0"/>
                <w:sz w:val="24"/>
                <w:szCs w:val="24"/>
              </w:rPr>
              <w:t>overdose deaths as well as newly evolving synthetic opioids infiltrating the drug</w:t>
            </w:r>
            <w:r>
              <w:rPr>
                <w:rFonts w:cstheme="minorHAnsi"/>
                <w:color w:val="000000"/>
                <w:kern w:val="0"/>
                <w:sz w:val="24"/>
                <w:szCs w:val="24"/>
              </w:rPr>
              <w:t xml:space="preserve"> </w:t>
            </w:r>
            <w:r w:rsidRPr="00A8057F">
              <w:rPr>
                <w:rFonts w:cstheme="minorHAnsi"/>
                <w:color w:val="000000"/>
                <w:kern w:val="0"/>
                <w:sz w:val="24"/>
                <w:szCs w:val="24"/>
              </w:rPr>
              <w:t>supply.</w:t>
            </w:r>
          </w:p>
        </w:tc>
      </w:tr>
      <w:tr w:rsidR="00A8057F" w14:paraId="384BE2D7" w14:textId="77777777" w:rsidTr="00A8057F">
        <w:trPr>
          <w:trHeight w:val="980"/>
        </w:trPr>
        <w:tc>
          <w:tcPr>
            <w:tcW w:w="805" w:type="dxa"/>
          </w:tcPr>
          <w:p w14:paraId="2692247F" w14:textId="715FECD3" w:rsidR="00A8057F" w:rsidRDefault="0090270B" w:rsidP="00A8057F">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624441105"/>
                <w14:checkbox>
                  <w14:checked w14:val="0"/>
                  <w14:checkedState w14:val="2612" w14:font="MS Gothic"/>
                  <w14:uncheckedState w14:val="2610" w14:font="MS Gothic"/>
                </w14:checkbox>
              </w:sdtPr>
              <w:sdtEndPr/>
              <w:sdtContent>
                <w:r w:rsidR="00A8057F" w:rsidRPr="00BE16BF">
                  <w:rPr>
                    <w:rFonts w:ascii="Segoe UI Symbol" w:eastAsia="MS Gothic" w:hAnsi="Segoe UI Symbol" w:cs="Segoe UI Symbol"/>
                    <w:color w:val="000000"/>
                    <w:kern w:val="0"/>
                    <w:sz w:val="28"/>
                    <w:szCs w:val="28"/>
                  </w:rPr>
                  <w:t>☐</w:t>
                </w:r>
              </w:sdtContent>
            </w:sdt>
            <w:r w:rsidR="00A8057F">
              <w:rPr>
                <w:rFonts w:cstheme="minorHAnsi"/>
                <w:color w:val="000000"/>
                <w:kern w:val="0"/>
                <w:sz w:val="28"/>
                <w:szCs w:val="28"/>
              </w:rPr>
              <w:t xml:space="preserve">  </w:t>
            </w:r>
          </w:p>
        </w:tc>
        <w:tc>
          <w:tcPr>
            <w:tcW w:w="9265" w:type="dxa"/>
          </w:tcPr>
          <w:p w14:paraId="4F8EE74A" w14:textId="5B7D1FFB" w:rsidR="00A8057F" w:rsidRDefault="00A8057F" w:rsidP="00A8057F">
            <w:pPr>
              <w:autoSpaceDE w:val="0"/>
              <w:autoSpaceDN w:val="0"/>
              <w:adjustRightInd w:val="0"/>
              <w:rPr>
                <w:rFonts w:eastAsia="Times New Roman" w:cstheme="minorHAnsi"/>
                <w:b/>
                <w:bCs/>
                <w:color w:val="393939"/>
                <w:kern w:val="0"/>
                <w:sz w:val="28"/>
                <w:szCs w:val="28"/>
                <w14:ligatures w14:val="none"/>
              </w:rPr>
            </w:pPr>
            <w:r w:rsidRPr="00A8057F">
              <w:rPr>
                <w:rFonts w:cstheme="minorHAnsi"/>
                <w:color w:val="000000"/>
                <w:kern w:val="0"/>
                <w:sz w:val="24"/>
                <w:szCs w:val="24"/>
              </w:rPr>
              <w:t>Toxicology method development and method validation for the range of synthetic</w:t>
            </w:r>
            <w:r>
              <w:rPr>
                <w:rFonts w:cstheme="minorHAnsi"/>
                <w:color w:val="000000"/>
                <w:kern w:val="0"/>
                <w:sz w:val="24"/>
                <w:szCs w:val="24"/>
              </w:rPr>
              <w:t xml:space="preserve"> </w:t>
            </w:r>
            <w:r w:rsidRPr="00A8057F">
              <w:rPr>
                <w:rFonts w:cstheme="minorHAnsi"/>
                <w:color w:val="000000"/>
                <w:kern w:val="0"/>
                <w:sz w:val="24"/>
                <w:szCs w:val="24"/>
              </w:rPr>
              <w:t>opioids observed now and, in the future, including the cost of installation,</w:t>
            </w:r>
            <w:r>
              <w:rPr>
                <w:rFonts w:cstheme="minorHAnsi"/>
                <w:color w:val="000000"/>
                <w:kern w:val="0"/>
                <w:sz w:val="24"/>
                <w:szCs w:val="24"/>
              </w:rPr>
              <w:t xml:space="preserve"> </w:t>
            </w:r>
            <w:r w:rsidRPr="00A8057F">
              <w:rPr>
                <w:rFonts w:cstheme="minorHAnsi"/>
                <w:color w:val="000000"/>
                <w:kern w:val="0"/>
                <w:sz w:val="24"/>
                <w:szCs w:val="24"/>
              </w:rPr>
              <w:t>maintenance, repairs and training of capital equipment.</w:t>
            </w:r>
            <w:r>
              <w:rPr>
                <w:rFonts w:cstheme="minorHAnsi"/>
                <w:color w:val="000000"/>
                <w:kern w:val="0"/>
                <w:sz w:val="24"/>
                <w:szCs w:val="24"/>
              </w:rPr>
              <w:t xml:space="preserve"> </w:t>
            </w:r>
          </w:p>
        </w:tc>
      </w:tr>
      <w:tr w:rsidR="00A8057F" w14:paraId="321DD17A" w14:textId="77777777" w:rsidTr="00A8057F">
        <w:trPr>
          <w:trHeight w:val="530"/>
        </w:trPr>
        <w:tc>
          <w:tcPr>
            <w:tcW w:w="805" w:type="dxa"/>
          </w:tcPr>
          <w:p w14:paraId="524A2D98" w14:textId="7D00D812" w:rsidR="00A8057F" w:rsidRDefault="0090270B" w:rsidP="00A8057F">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270141632"/>
                <w14:checkbox>
                  <w14:checked w14:val="0"/>
                  <w14:checkedState w14:val="2612" w14:font="MS Gothic"/>
                  <w14:uncheckedState w14:val="2610" w14:font="MS Gothic"/>
                </w14:checkbox>
              </w:sdtPr>
              <w:sdtEndPr/>
              <w:sdtContent>
                <w:r w:rsidR="00A8057F" w:rsidRPr="00BE16BF">
                  <w:rPr>
                    <w:rFonts w:ascii="Segoe UI Symbol" w:eastAsia="MS Gothic" w:hAnsi="Segoe UI Symbol" w:cs="Segoe UI Symbol"/>
                    <w:color w:val="000000"/>
                    <w:kern w:val="0"/>
                    <w:sz w:val="28"/>
                    <w:szCs w:val="28"/>
                  </w:rPr>
                  <w:t>☐</w:t>
                </w:r>
              </w:sdtContent>
            </w:sdt>
            <w:r w:rsidR="00A8057F">
              <w:rPr>
                <w:rFonts w:cstheme="minorHAnsi"/>
                <w:color w:val="000000"/>
                <w:kern w:val="0"/>
                <w:sz w:val="28"/>
                <w:szCs w:val="28"/>
              </w:rPr>
              <w:t xml:space="preserve">  </w:t>
            </w:r>
          </w:p>
        </w:tc>
        <w:tc>
          <w:tcPr>
            <w:tcW w:w="9265" w:type="dxa"/>
          </w:tcPr>
          <w:p w14:paraId="02C3F1BF" w14:textId="6A40C629" w:rsidR="00A8057F" w:rsidRPr="00A8057F" w:rsidRDefault="00A8057F" w:rsidP="00A8057F">
            <w:pPr>
              <w:autoSpaceDE w:val="0"/>
              <w:autoSpaceDN w:val="0"/>
              <w:adjustRightInd w:val="0"/>
              <w:rPr>
                <w:rFonts w:cstheme="minorHAnsi"/>
                <w:color w:val="000000"/>
                <w:kern w:val="0"/>
                <w:sz w:val="24"/>
                <w:szCs w:val="24"/>
              </w:rPr>
            </w:pPr>
            <w:r w:rsidRPr="00A8057F">
              <w:rPr>
                <w:rFonts w:cstheme="minorHAnsi"/>
                <w:color w:val="000000"/>
                <w:kern w:val="0"/>
                <w:sz w:val="24"/>
                <w:szCs w:val="24"/>
              </w:rPr>
              <w:t>Autopsies in cases of overdose deaths resulting from opioids and synthetic</w:t>
            </w:r>
            <w:r>
              <w:rPr>
                <w:rFonts w:cstheme="minorHAnsi"/>
                <w:color w:val="000000"/>
                <w:kern w:val="0"/>
                <w:sz w:val="24"/>
                <w:szCs w:val="24"/>
              </w:rPr>
              <w:t xml:space="preserve"> </w:t>
            </w:r>
            <w:r w:rsidRPr="00A8057F">
              <w:rPr>
                <w:rFonts w:cstheme="minorHAnsi"/>
                <w:color w:val="000000"/>
                <w:kern w:val="0"/>
                <w:sz w:val="24"/>
                <w:szCs w:val="24"/>
              </w:rPr>
              <w:t>opioids.</w:t>
            </w:r>
          </w:p>
        </w:tc>
      </w:tr>
      <w:tr w:rsidR="00A8057F" w14:paraId="11049449" w14:textId="77777777" w:rsidTr="00A8057F">
        <w:trPr>
          <w:trHeight w:val="710"/>
        </w:trPr>
        <w:tc>
          <w:tcPr>
            <w:tcW w:w="805" w:type="dxa"/>
          </w:tcPr>
          <w:p w14:paraId="3CFA0BCA" w14:textId="66169CC1" w:rsidR="00A8057F" w:rsidRDefault="0090270B" w:rsidP="00A8057F">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1222335615"/>
                <w14:checkbox>
                  <w14:checked w14:val="0"/>
                  <w14:checkedState w14:val="2612" w14:font="MS Gothic"/>
                  <w14:uncheckedState w14:val="2610" w14:font="MS Gothic"/>
                </w14:checkbox>
              </w:sdtPr>
              <w:sdtEndPr/>
              <w:sdtContent>
                <w:r w:rsidR="00A8057F" w:rsidRPr="00BE16BF">
                  <w:rPr>
                    <w:rFonts w:ascii="Segoe UI Symbol" w:eastAsia="MS Gothic" w:hAnsi="Segoe UI Symbol" w:cs="Segoe UI Symbol"/>
                    <w:color w:val="000000"/>
                    <w:kern w:val="0"/>
                    <w:sz w:val="28"/>
                    <w:szCs w:val="28"/>
                  </w:rPr>
                  <w:t>☐</w:t>
                </w:r>
              </w:sdtContent>
            </w:sdt>
            <w:r w:rsidR="00A8057F">
              <w:rPr>
                <w:rFonts w:cstheme="minorHAnsi"/>
                <w:color w:val="000000"/>
                <w:kern w:val="0"/>
                <w:sz w:val="28"/>
                <w:szCs w:val="28"/>
              </w:rPr>
              <w:t xml:space="preserve">  </w:t>
            </w:r>
          </w:p>
        </w:tc>
        <w:tc>
          <w:tcPr>
            <w:tcW w:w="9265" w:type="dxa"/>
          </w:tcPr>
          <w:p w14:paraId="5FA32663" w14:textId="2C024E91" w:rsidR="00A8057F" w:rsidRPr="00A8057F" w:rsidRDefault="00A8057F" w:rsidP="00A8057F">
            <w:pPr>
              <w:autoSpaceDE w:val="0"/>
              <w:autoSpaceDN w:val="0"/>
              <w:adjustRightInd w:val="0"/>
              <w:rPr>
                <w:rFonts w:cstheme="minorHAnsi"/>
                <w:color w:val="000000"/>
                <w:kern w:val="0"/>
                <w:sz w:val="24"/>
                <w:szCs w:val="24"/>
              </w:rPr>
            </w:pPr>
            <w:r w:rsidRPr="00A8057F">
              <w:rPr>
                <w:rFonts w:cstheme="minorHAnsi"/>
                <w:color w:val="000000"/>
                <w:kern w:val="0"/>
                <w:sz w:val="24"/>
                <w:szCs w:val="24"/>
              </w:rPr>
              <w:t>Additional storage space/facilities for bodies directly related to opioid or synthetic</w:t>
            </w:r>
            <w:r>
              <w:rPr>
                <w:rFonts w:cstheme="minorHAnsi"/>
                <w:color w:val="000000"/>
                <w:kern w:val="0"/>
                <w:sz w:val="24"/>
                <w:szCs w:val="24"/>
              </w:rPr>
              <w:t xml:space="preserve"> </w:t>
            </w:r>
            <w:r w:rsidRPr="00A8057F">
              <w:rPr>
                <w:rFonts w:cstheme="minorHAnsi"/>
                <w:color w:val="000000"/>
                <w:kern w:val="0"/>
                <w:sz w:val="24"/>
                <w:szCs w:val="24"/>
              </w:rPr>
              <w:t>opioid related deaths.</w:t>
            </w:r>
          </w:p>
        </w:tc>
      </w:tr>
      <w:tr w:rsidR="00A8057F" w14:paraId="63C49D87" w14:textId="77777777" w:rsidTr="00A8057F">
        <w:trPr>
          <w:trHeight w:val="1070"/>
        </w:trPr>
        <w:tc>
          <w:tcPr>
            <w:tcW w:w="805" w:type="dxa"/>
          </w:tcPr>
          <w:p w14:paraId="77B972B5" w14:textId="0FDC32A9" w:rsidR="00A8057F" w:rsidRDefault="0090270B" w:rsidP="00A8057F">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420601004"/>
                <w14:checkbox>
                  <w14:checked w14:val="0"/>
                  <w14:checkedState w14:val="2612" w14:font="MS Gothic"/>
                  <w14:uncheckedState w14:val="2610" w14:font="MS Gothic"/>
                </w14:checkbox>
              </w:sdtPr>
              <w:sdtEndPr/>
              <w:sdtContent>
                <w:r w:rsidR="00A8057F" w:rsidRPr="00BE16BF">
                  <w:rPr>
                    <w:rFonts w:ascii="Segoe UI Symbol" w:eastAsia="MS Gothic" w:hAnsi="Segoe UI Symbol" w:cs="Segoe UI Symbol"/>
                    <w:color w:val="000000"/>
                    <w:kern w:val="0"/>
                    <w:sz w:val="28"/>
                    <w:szCs w:val="28"/>
                  </w:rPr>
                  <w:t>☐</w:t>
                </w:r>
              </w:sdtContent>
            </w:sdt>
            <w:r w:rsidR="00A8057F">
              <w:rPr>
                <w:rFonts w:cstheme="minorHAnsi"/>
                <w:color w:val="000000"/>
                <w:kern w:val="0"/>
                <w:sz w:val="28"/>
                <w:szCs w:val="28"/>
              </w:rPr>
              <w:t xml:space="preserve">  </w:t>
            </w:r>
          </w:p>
        </w:tc>
        <w:tc>
          <w:tcPr>
            <w:tcW w:w="9265" w:type="dxa"/>
          </w:tcPr>
          <w:p w14:paraId="207280D1" w14:textId="080BDE5E" w:rsidR="00A8057F" w:rsidRDefault="00A8057F" w:rsidP="00A8057F">
            <w:pPr>
              <w:autoSpaceDE w:val="0"/>
              <w:autoSpaceDN w:val="0"/>
              <w:adjustRightInd w:val="0"/>
              <w:rPr>
                <w:rFonts w:eastAsia="Times New Roman" w:cstheme="minorHAnsi"/>
                <w:b/>
                <w:bCs/>
                <w:color w:val="393939"/>
                <w:kern w:val="0"/>
                <w:sz w:val="28"/>
                <w:szCs w:val="28"/>
                <w14:ligatures w14:val="none"/>
              </w:rPr>
            </w:pPr>
            <w:r w:rsidRPr="00A8057F">
              <w:rPr>
                <w:rFonts w:cstheme="minorHAnsi"/>
                <w:color w:val="000000"/>
                <w:kern w:val="0"/>
                <w:sz w:val="24"/>
                <w:szCs w:val="24"/>
              </w:rPr>
              <w:t>Comprehensive death investigations for individuals where a death is caused by or</w:t>
            </w:r>
            <w:r>
              <w:rPr>
                <w:rFonts w:cstheme="minorHAnsi"/>
                <w:color w:val="000000"/>
                <w:kern w:val="0"/>
                <w:sz w:val="24"/>
                <w:szCs w:val="24"/>
              </w:rPr>
              <w:t xml:space="preserve"> </w:t>
            </w:r>
            <w:r w:rsidRPr="00A8057F">
              <w:rPr>
                <w:rFonts w:cstheme="minorHAnsi"/>
                <w:color w:val="000000"/>
                <w:kern w:val="0"/>
                <w:sz w:val="24"/>
                <w:szCs w:val="24"/>
              </w:rPr>
              <w:t>suspected to have been caused by an opioid or synthetic opioid overdose, whether</w:t>
            </w:r>
            <w:r>
              <w:rPr>
                <w:rFonts w:cstheme="minorHAnsi"/>
                <w:color w:val="000000"/>
                <w:kern w:val="0"/>
                <w:sz w:val="24"/>
                <w:szCs w:val="24"/>
              </w:rPr>
              <w:t xml:space="preserve"> </w:t>
            </w:r>
            <w:r w:rsidRPr="00A8057F">
              <w:rPr>
                <w:rFonts w:cstheme="minorHAnsi"/>
                <w:color w:val="000000"/>
                <w:kern w:val="0"/>
                <w:sz w:val="24"/>
                <w:szCs w:val="24"/>
              </w:rPr>
              <w:t>intentional or accidental (overdose fatality reviews).</w:t>
            </w:r>
            <w:r>
              <w:rPr>
                <w:rFonts w:cstheme="minorHAnsi"/>
                <w:color w:val="000000"/>
                <w:kern w:val="0"/>
                <w:sz w:val="24"/>
                <w:szCs w:val="24"/>
              </w:rPr>
              <w:t xml:space="preserve"> </w:t>
            </w:r>
          </w:p>
        </w:tc>
      </w:tr>
      <w:tr w:rsidR="00A8057F" w14:paraId="3F1E2FE7" w14:textId="77777777" w:rsidTr="00A8057F">
        <w:trPr>
          <w:trHeight w:val="440"/>
        </w:trPr>
        <w:tc>
          <w:tcPr>
            <w:tcW w:w="805" w:type="dxa"/>
          </w:tcPr>
          <w:p w14:paraId="08DC2873" w14:textId="0C72E9BF" w:rsidR="00A8057F" w:rsidRDefault="0090270B" w:rsidP="00A8057F">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455138810"/>
                <w14:checkbox>
                  <w14:checked w14:val="0"/>
                  <w14:checkedState w14:val="2612" w14:font="MS Gothic"/>
                  <w14:uncheckedState w14:val="2610" w14:font="MS Gothic"/>
                </w14:checkbox>
              </w:sdtPr>
              <w:sdtEndPr/>
              <w:sdtContent>
                <w:r w:rsidR="00A8057F" w:rsidRPr="00BE16BF">
                  <w:rPr>
                    <w:rFonts w:ascii="Segoe UI Symbol" w:eastAsia="MS Gothic" w:hAnsi="Segoe UI Symbol" w:cs="Segoe UI Symbol"/>
                    <w:color w:val="000000"/>
                    <w:kern w:val="0"/>
                    <w:sz w:val="28"/>
                    <w:szCs w:val="28"/>
                  </w:rPr>
                  <w:t>☐</w:t>
                </w:r>
              </w:sdtContent>
            </w:sdt>
            <w:r w:rsidR="00A8057F">
              <w:rPr>
                <w:rFonts w:cstheme="minorHAnsi"/>
                <w:color w:val="000000"/>
                <w:kern w:val="0"/>
                <w:sz w:val="28"/>
                <w:szCs w:val="28"/>
              </w:rPr>
              <w:t xml:space="preserve">  </w:t>
            </w:r>
          </w:p>
        </w:tc>
        <w:tc>
          <w:tcPr>
            <w:tcW w:w="9265" w:type="dxa"/>
          </w:tcPr>
          <w:p w14:paraId="0108868B" w14:textId="4A5E7013" w:rsidR="00A8057F" w:rsidRDefault="00A8057F" w:rsidP="00A8057F">
            <w:pPr>
              <w:rPr>
                <w:rFonts w:eastAsia="Times New Roman" w:cstheme="minorHAnsi"/>
                <w:b/>
                <w:bCs/>
                <w:color w:val="393939"/>
                <w:kern w:val="0"/>
                <w:sz w:val="28"/>
                <w:szCs w:val="28"/>
                <w14:ligatures w14:val="none"/>
              </w:rPr>
            </w:pPr>
            <w:r w:rsidRPr="00A8057F">
              <w:rPr>
                <w:rFonts w:cstheme="minorHAnsi"/>
                <w:color w:val="000000"/>
                <w:kern w:val="0"/>
                <w:sz w:val="24"/>
                <w:szCs w:val="24"/>
              </w:rPr>
              <w:t>Indigent burial for unclaimed remains resulting from overdose deaths.</w:t>
            </w:r>
            <w:r>
              <w:rPr>
                <w:rFonts w:cstheme="minorHAnsi"/>
                <w:color w:val="000000"/>
                <w:kern w:val="0"/>
                <w:sz w:val="24"/>
                <w:szCs w:val="24"/>
              </w:rPr>
              <w:t xml:space="preserve"> </w:t>
            </w:r>
          </w:p>
        </w:tc>
      </w:tr>
      <w:tr w:rsidR="00A8057F" w14:paraId="4ABC3D41" w14:textId="77777777" w:rsidTr="00A8057F">
        <w:trPr>
          <w:trHeight w:val="980"/>
        </w:trPr>
        <w:tc>
          <w:tcPr>
            <w:tcW w:w="805" w:type="dxa"/>
          </w:tcPr>
          <w:p w14:paraId="04208D9C" w14:textId="0BD12D26" w:rsidR="00A8057F" w:rsidRDefault="0090270B" w:rsidP="00A8057F">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1593515593"/>
                <w14:checkbox>
                  <w14:checked w14:val="0"/>
                  <w14:checkedState w14:val="2612" w14:font="MS Gothic"/>
                  <w14:uncheckedState w14:val="2610" w14:font="MS Gothic"/>
                </w14:checkbox>
              </w:sdtPr>
              <w:sdtEndPr/>
              <w:sdtContent>
                <w:r w:rsidR="00A8057F" w:rsidRPr="00BE16BF">
                  <w:rPr>
                    <w:rFonts w:ascii="Segoe UI Symbol" w:eastAsia="MS Gothic" w:hAnsi="Segoe UI Symbol" w:cs="Segoe UI Symbol"/>
                    <w:color w:val="000000"/>
                    <w:kern w:val="0"/>
                    <w:sz w:val="28"/>
                    <w:szCs w:val="28"/>
                  </w:rPr>
                  <w:t>☐</w:t>
                </w:r>
              </w:sdtContent>
            </w:sdt>
            <w:r w:rsidR="00A8057F">
              <w:rPr>
                <w:rFonts w:cstheme="minorHAnsi"/>
                <w:color w:val="000000"/>
                <w:kern w:val="0"/>
                <w:sz w:val="28"/>
                <w:szCs w:val="28"/>
              </w:rPr>
              <w:t xml:space="preserve">  </w:t>
            </w:r>
          </w:p>
        </w:tc>
        <w:tc>
          <w:tcPr>
            <w:tcW w:w="9265" w:type="dxa"/>
          </w:tcPr>
          <w:p w14:paraId="6FE54CB2" w14:textId="66E74394" w:rsidR="00A8057F" w:rsidRDefault="00A8057F" w:rsidP="00A8057F">
            <w:pPr>
              <w:autoSpaceDE w:val="0"/>
              <w:autoSpaceDN w:val="0"/>
              <w:adjustRightInd w:val="0"/>
              <w:rPr>
                <w:rFonts w:eastAsia="Times New Roman" w:cstheme="minorHAnsi"/>
                <w:b/>
                <w:bCs/>
                <w:color w:val="393939"/>
                <w:kern w:val="0"/>
                <w:sz w:val="28"/>
                <w:szCs w:val="28"/>
                <w14:ligatures w14:val="none"/>
              </w:rPr>
            </w:pPr>
            <w:r w:rsidRPr="00A8057F">
              <w:rPr>
                <w:rFonts w:cstheme="minorHAnsi"/>
                <w:color w:val="000000"/>
                <w:kern w:val="0"/>
                <w:sz w:val="24"/>
                <w:szCs w:val="24"/>
              </w:rPr>
              <w:t>Navigation-to-care services for individuals with opioid use disorder who are</w:t>
            </w:r>
            <w:r>
              <w:rPr>
                <w:rFonts w:cstheme="minorHAnsi"/>
                <w:color w:val="000000"/>
                <w:kern w:val="0"/>
                <w:sz w:val="24"/>
                <w:szCs w:val="24"/>
              </w:rPr>
              <w:t xml:space="preserve"> </w:t>
            </w:r>
            <w:r w:rsidRPr="00A8057F">
              <w:rPr>
                <w:rFonts w:cstheme="minorHAnsi"/>
                <w:color w:val="000000"/>
                <w:kern w:val="0"/>
                <w:sz w:val="24"/>
                <w:szCs w:val="24"/>
              </w:rPr>
              <w:t>encountered by the medical examiner’s office as either family and/or social</w:t>
            </w:r>
            <w:r>
              <w:rPr>
                <w:rFonts w:cstheme="minorHAnsi"/>
                <w:color w:val="000000"/>
                <w:kern w:val="0"/>
                <w:sz w:val="24"/>
                <w:szCs w:val="24"/>
              </w:rPr>
              <w:t xml:space="preserve"> </w:t>
            </w:r>
            <w:r w:rsidRPr="00A8057F">
              <w:rPr>
                <w:rFonts w:cstheme="minorHAnsi"/>
                <w:color w:val="000000"/>
                <w:kern w:val="0"/>
                <w:sz w:val="24"/>
                <w:szCs w:val="24"/>
              </w:rPr>
              <w:t>network members of decedents dying of opioid overdose.</w:t>
            </w:r>
            <w:r>
              <w:rPr>
                <w:rFonts w:cstheme="minorHAnsi"/>
                <w:color w:val="000000"/>
                <w:kern w:val="0"/>
                <w:sz w:val="24"/>
                <w:szCs w:val="24"/>
              </w:rPr>
              <w:t xml:space="preserve"> </w:t>
            </w:r>
          </w:p>
        </w:tc>
      </w:tr>
      <w:tr w:rsidR="00A8057F" w14:paraId="5C8D8882" w14:textId="77777777" w:rsidTr="00A8057F">
        <w:trPr>
          <w:trHeight w:val="728"/>
        </w:trPr>
        <w:tc>
          <w:tcPr>
            <w:tcW w:w="805" w:type="dxa"/>
          </w:tcPr>
          <w:p w14:paraId="3286B25E" w14:textId="7A727757" w:rsidR="00A8057F" w:rsidRDefault="0090270B" w:rsidP="00A8057F">
            <w:pPr>
              <w:jc w:val="right"/>
              <w:rPr>
                <w:rFonts w:eastAsia="Times New Roman" w:cstheme="minorHAnsi"/>
                <w:b/>
                <w:bCs/>
                <w:color w:val="393939"/>
                <w:kern w:val="0"/>
                <w:sz w:val="28"/>
                <w:szCs w:val="28"/>
                <w14:ligatures w14:val="none"/>
              </w:rPr>
            </w:pPr>
            <w:sdt>
              <w:sdtPr>
                <w:rPr>
                  <w:rFonts w:cstheme="minorHAnsi"/>
                  <w:color w:val="000000"/>
                  <w:kern w:val="0"/>
                  <w:sz w:val="28"/>
                  <w:szCs w:val="28"/>
                </w:rPr>
                <w:id w:val="-444929445"/>
                <w14:checkbox>
                  <w14:checked w14:val="0"/>
                  <w14:checkedState w14:val="2612" w14:font="MS Gothic"/>
                  <w14:uncheckedState w14:val="2610" w14:font="MS Gothic"/>
                </w14:checkbox>
              </w:sdtPr>
              <w:sdtEndPr/>
              <w:sdtContent>
                <w:r w:rsidR="00A64620">
                  <w:rPr>
                    <w:rFonts w:ascii="MS Gothic" w:eastAsia="MS Gothic" w:hAnsi="MS Gothic" w:cstheme="minorHAnsi" w:hint="eastAsia"/>
                    <w:color w:val="000000"/>
                    <w:kern w:val="0"/>
                    <w:sz w:val="28"/>
                    <w:szCs w:val="28"/>
                  </w:rPr>
                  <w:t>☐</w:t>
                </w:r>
              </w:sdtContent>
            </w:sdt>
            <w:r w:rsidR="00A8057F">
              <w:rPr>
                <w:rFonts w:cstheme="minorHAnsi"/>
                <w:color w:val="000000"/>
                <w:kern w:val="0"/>
                <w:sz w:val="28"/>
                <w:szCs w:val="28"/>
              </w:rPr>
              <w:t xml:space="preserve">  </w:t>
            </w:r>
          </w:p>
        </w:tc>
        <w:tc>
          <w:tcPr>
            <w:tcW w:w="9265" w:type="dxa"/>
          </w:tcPr>
          <w:p w14:paraId="74758C1F" w14:textId="287FCE98" w:rsidR="00A8057F" w:rsidRDefault="00A8057F" w:rsidP="00A8057F">
            <w:pPr>
              <w:rPr>
                <w:rFonts w:eastAsia="Times New Roman" w:cstheme="minorHAnsi"/>
                <w:b/>
                <w:bCs/>
                <w:color w:val="393939"/>
                <w:kern w:val="0"/>
                <w:sz w:val="28"/>
                <w:szCs w:val="28"/>
                <w14:ligatures w14:val="none"/>
              </w:rPr>
            </w:pPr>
            <w:r w:rsidRPr="00A8057F">
              <w:rPr>
                <w:rFonts w:cstheme="minorHAnsi"/>
                <w:color w:val="000000"/>
                <w:kern w:val="0"/>
                <w:sz w:val="24"/>
                <w:szCs w:val="24"/>
              </w:rPr>
              <w:t>Epidemiologic data management and reporting to public health and public safety</w:t>
            </w:r>
            <w:r>
              <w:rPr>
                <w:rFonts w:cstheme="minorHAnsi"/>
                <w:color w:val="000000"/>
                <w:kern w:val="0"/>
                <w:sz w:val="24"/>
                <w:szCs w:val="24"/>
              </w:rPr>
              <w:t xml:space="preserve"> </w:t>
            </w:r>
            <w:r w:rsidRPr="00A8057F">
              <w:rPr>
                <w:rFonts w:cstheme="minorHAnsi"/>
                <w:color w:val="000000"/>
                <w:kern w:val="0"/>
                <w:sz w:val="24"/>
                <w:szCs w:val="24"/>
              </w:rPr>
              <w:t>stakeholders regarding opioid overdose fatalities.</w:t>
            </w:r>
          </w:p>
        </w:tc>
      </w:tr>
    </w:tbl>
    <w:p w14:paraId="5F56CC72" w14:textId="77777777" w:rsidR="00574B27" w:rsidRDefault="00574B27" w:rsidP="00574B27">
      <w:pPr>
        <w:pStyle w:val="ListParagraph"/>
        <w:rPr>
          <w:rFonts w:cstheme="minorHAnsi"/>
          <w:color w:val="393939"/>
          <w:sz w:val="24"/>
          <w:szCs w:val="24"/>
          <w:shd w:val="clear" w:color="auto" w:fill="FFFFFF"/>
        </w:rPr>
      </w:pPr>
    </w:p>
    <w:p w14:paraId="11050129" w14:textId="38D1AFEC" w:rsidR="005174D5" w:rsidRPr="00377041" w:rsidRDefault="00CF5C82" w:rsidP="00574B27">
      <w:pPr>
        <w:pStyle w:val="ListParagraph"/>
        <w:numPr>
          <w:ilvl w:val="0"/>
          <w:numId w:val="12"/>
        </w:numPr>
        <w:spacing w:before="120"/>
        <w:contextualSpacing w:val="0"/>
        <w:rPr>
          <w:rFonts w:cstheme="minorHAnsi"/>
          <w:color w:val="393939"/>
          <w:sz w:val="24"/>
          <w:szCs w:val="24"/>
          <w:shd w:val="clear" w:color="auto" w:fill="FFFFFF"/>
        </w:rPr>
      </w:pPr>
      <w:r w:rsidRPr="00377041">
        <w:rPr>
          <w:rFonts w:cstheme="minorHAnsi"/>
          <w:color w:val="393939"/>
          <w:sz w:val="24"/>
          <w:szCs w:val="24"/>
          <w:shd w:val="clear" w:color="auto" w:fill="FFFFFF"/>
        </w:rPr>
        <w:t>Describe how you plan to address the abatement strategy(ies). Share the project, including timeline, high-level overview of implementation and evaluation steps, and intended outcomes. Describe how the project addresses opioid use disorder (OUD)-related stigma.</w:t>
      </w:r>
    </w:p>
    <w:tbl>
      <w:tblPr>
        <w:tblStyle w:val="TableGrid"/>
        <w:tblW w:w="0" w:type="auto"/>
        <w:tblInd w:w="715" w:type="dxa"/>
        <w:tblLook w:val="04A0" w:firstRow="1" w:lastRow="0" w:firstColumn="1" w:lastColumn="0" w:noHBand="0" w:noVBand="1"/>
      </w:tblPr>
      <w:tblGrid>
        <w:gridCol w:w="9355"/>
      </w:tblGrid>
      <w:tr w:rsidR="00377041" w14:paraId="3722FC2F" w14:textId="77777777" w:rsidTr="00377041">
        <w:trPr>
          <w:trHeight w:val="1052"/>
        </w:trPr>
        <w:sdt>
          <w:sdtPr>
            <w:rPr>
              <w:rFonts w:cstheme="minorHAnsi"/>
              <w:color w:val="393939"/>
              <w:sz w:val="24"/>
              <w:szCs w:val="24"/>
              <w:shd w:val="clear" w:color="auto" w:fill="FFFFFF"/>
            </w:rPr>
            <w:id w:val="1756859307"/>
            <w:placeholder>
              <w:docPart w:val="872D59EC27EA422195F1651E4C636418"/>
            </w:placeholder>
            <w:showingPlcHdr/>
            <w:text/>
          </w:sdtPr>
          <w:sdtEndPr/>
          <w:sdtContent>
            <w:tc>
              <w:tcPr>
                <w:tcW w:w="9355" w:type="dxa"/>
              </w:tcPr>
              <w:p w14:paraId="0A0D3125" w14:textId="3E93439F" w:rsidR="00377041" w:rsidRPr="00377041" w:rsidRDefault="00377041" w:rsidP="006E14CB">
                <w:pPr>
                  <w:rPr>
                    <w:rFonts w:cstheme="minorHAnsi"/>
                    <w:color w:val="393939"/>
                    <w:sz w:val="24"/>
                    <w:szCs w:val="24"/>
                    <w:shd w:val="clear" w:color="auto" w:fill="FFFFFF"/>
                  </w:rPr>
                </w:pPr>
                <w:r w:rsidRPr="00377041">
                  <w:rPr>
                    <w:rStyle w:val="PlaceholderText"/>
                  </w:rPr>
                  <w:t>Click or tap here to enter text.</w:t>
                </w:r>
              </w:p>
            </w:tc>
          </w:sdtContent>
        </w:sdt>
      </w:tr>
    </w:tbl>
    <w:p w14:paraId="28E01072" w14:textId="0EE21ED4" w:rsidR="00CF5C82" w:rsidRPr="00377041" w:rsidRDefault="00CF5C82" w:rsidP="00574B27">
      <w:pPr>
        <w:pStyle w:val="ListParagraph"/>
        <w:numPr>
          <w:ilvl w:val="0"/>
          <w:numId w:val="12"/>
        </w:numPr>
        <w:spacing w:before="360"/>
        <w:rPr>
          <w:rFonts w:cstheme="minorHAnsi"/>
          <w:color w:val="393939"/>
          <w:sz w:val="24"/>
          <w:szCs w:val="24"/>
          <w:shd w:val="clear" w:color="auto" w:fill="FFFFFF"/>
        </w:rPr>
      </w:pPr>
      <w:r w:rsidRPr="00377041">
        <w:rPr>
          <w:rFonts w:cstheme="minorHAnsi"/>
          <w:color w:val="393939"/>
          <w:sz w:val="24"/>
          <w:szCs w:val="24"/>
          <w:shd w:val="clear" w:color="auto" w:fill="FFFFFF"/>
        </w:rPr>
        <w:t>Describe the community(ies) the project is proposing to engage (both demographically and geographically). How are communities that are most at risk or impacted by OUD considered in this project? How does your project address potential barriers to accessing your programming?</w:t>
      </w:r>
    </w:p>
    <w:tbl>
      <w:tblPr>
        <w:tblStyle w:val="TableGrid"/>
        <w:tblW w:w="0" w:type="auto"/>
        <w:tblInd w:w="715" w:type="dxa"/>
        <w:tblLook w:val="04A0" w:firstRow="1" w:lastRow="0" w:firstColumn="1" w:lastColumn="0" w:noHBand="0" w:noVBand="1"/>
      </w:tblPr>
      <w:tblGrid>
        <w:gridCol w:w="9355"/>
      </w:tblGrid>
      <w:tr w:rsidR="00377041" w14:paraId="6A032877" w14:textId="77777777" w:rsidTr="00377041">
        <w:trPr>
          <w:trHeight w:val="1232"/>
        </w:trPr>
        <w:tc>
          <w:tcPr>
            <w:tcW w:w="9355" w:type="dxa"/>
          </w:tcPr>
          <w:p w14:paraId="50D72DC1" w14:textId="79C2FD07" w:rsidR="00377041" w:rsidRPr="00377041" w:rsidRDefault="0090270B" w:rsidP="006E14CB">
            <w:pPr>
              <w:rPr>
                <w:rFonts w:cstheme="minorHAnsi"/>
                <w:color w:val="393939"/>
                <w:sz w:val="24"/>
                <w:szCs w:val="24"/>
                <w:shd w:val="clear" w:color="auto" w:fill="FFFFFF"/>
              </w:rPr>
            </w:pPr>
            <w:sdt>
              <w:sdtPr>
                <w:rPr>
                  <w:rFonts w:cstheme="minorHAnsi"/>
                  <w:color w:val="393939"/>
                  <w:sz w:val="28"/>
                  <w:szCs w:val="28"/>
                  <w:shd w:val="clear" w:color="auto" w:fill="FFFFFF"/>
                </w:rPr>
                <w:id w:val="1910112794"/>
                <w:placeholder>
                  <w:docPart w:val="B91D698D371B4B68BF38286A4F7FCC29"/>
                </w:placeholder>
                <w:showingPlcHdr/>
                <w:text/>
              </w:sdtPr>
              <w:sdtEndPr/>
              <w:sdtContent>
                <w:r w:rsidR="00377041" w:rsidRPr="00134C7D">
                  <w:rPr>
                    <w:rStyle w:val="PlaceholderText"/>
                  </w:rPr>
                  <w:t>Click or tap here to enter text.</w:t>
                </w:r>
              </w:sdtContent>
            </w:sdt>
            <w:r w:rsidR="00377041">
              <w:rPr>
                <w:rFonts w:cstheme="minorHAnsi"/>
                <w:color w:val="393939"/>
                <w:sz w:val="28"/>
                <w:szCs w:val="28"/>
                <w:shd w:val="clear" w:color="auto" w:fill="FFFFFF"/>
              </w:rPr>
              <w:t xml:space="preserve">   </w:t>
            </w:r>
          </w:p>
        </w:tc>
      </w:tr>
    </w:tbl>
    <w:p w14:paraId="0E8E25AF" w14:textId="63E422C1" w:rsidR="00CF5C82" w:rsidRPr="00377041" w:rsidRDefault="00CF5C82" w:rsidP="00574B27">
      <w:pPr>
        <w:pStyle w:val="ListParagraph"/>
        <w:numPr>
          <w:ilvl w:val="0"/>
          <w:numId w:val="12"/>
        </w:numPr>
        <w:spacing w:before="360"/>
        <w:rPr>
          <w:rFonts w:cstheme="minorHAnsi"/>
          <w:color w:val="393939"/>
          <w:sz w:val="24"/>
          <w:szCs w:val="24"/>
          <w:shd w:val="clear" w:color="auto" w:fill="FFFFFF"/>
        </w:rPr>
      </w:pPr>
      <w:r w:rsidRPr="00377041">
        <w:rPr>
          <w:rFonts w:cstheme="minorHAnsi"/>
          <w:color w:val="393939"/>
          <w:sz w:val="24"/>
          <w:szCs w:val="24"/>
          <w:shd w:val="clear" w:color="auto" w:fill="FFFFFF"/>
        </w:rPr>
        <w:t>Describe how the proposed project will meet community needs. How were those needs identified? How does your project support those most disproportionately impacted by the opioid epidemic? How will you ensure this program is culturally, linguistically, and developmentally appropriate for the proposed community(ies)?</w:t>
      </w:r>
    </w:p>
    <w:tbl>
      <w:tblPr>
        <w:tblStyle w:val="TableGrid"/>
        <w:tblW w:w="0" w:type="auto"/>
        <w:tblInd w:w="715" w:type="dxa"/>
        <w:tblLook w:val="04A0" w:firstRow="1" w:lastRow="0" w:firstColumn="1" w:lastColumn="0" w:noHBand="0" w:noVBand="1"/>
      </w:tblPr>
      <w:tblGrid>
        <w:gridCol w:w="9355"/>
      </w:tblGrid>
      <w:tr w:rsidR="00377041" w14:paraId="6C291EEA" w14:textId="77777777" w:rsidTr="00377041">
        <w:trPr>
          <w:trHeight w:val="1142"/>
        </w:trPr>
        <w:sdt>
          <w:sdtPr>
            <w:rPr>
              <w:rFonts w:cstheme="minorHAnsi"/>
              <w:color w:val="393939"/>
              <w:sz w:val="24"/>
              <w:szCs w:val="24"/>
              <w:shd w:val="clear" w:color="auto" w:fill="FFFFFF"/>
            </w:rPr>
            <w:id w:val="-88164879"/>
            <w:placeholder>
              <w:docPart w:val="28FC3A1E763A47968CF5C762DB3C7AC8"/>
            </w:placeholder>
            <w:showingPlcHdr/>
            <w:text/>
          </w:sdtPr>
          <w:sdtEndPr/>
          <w:sdtContent>
            <w:tc>
              <w:tcPr>
                <w:tcW w:w="9355" w:type="dxa"/>
              </w:tcPr>
              <w:p w14:paraId="5BFBF66A" w14:textId="1EC5FA06" w:rsidR="00377041" w:rsidRPr="00377041" w:rsidRDefault="00377041" w:rsidP="006E14CB">
                <w:pPr>
                  <w:rPr>
                    <w:rFonts w:cstheme="minorHAnsi"/>
                    <w:color w:val="393939"/>
                    <w:sz w:val="24"/>
                    <w:szCs w:val="24"/>
                    <w:shd w:val="clear" w:color="auto" w:fill="FFFFFF"/>
                  </w:rPr>
                </w:pPr>
                <w:r w:rsidRPr="00377041">
                  <w:rPr>
                    <w:rStyle w:val="PlaceholderText"/>
                  </w:rPr>
                  <w:t>Click or tap here to enter text.</w:t>
                </w:r>
              </w:p>
            </w:tc>
          </w:sdtContent>
        </w:sdt>
      </w:tr>
    </w:tbl>
    <w:p w14:paraId="5CECBA56" w14:textId="138BC680" w:rsidR="00CF5C82" w:rsidRPr="00377041" w:rsidRDefault="00CF5C82" w:rsidP="00574B27">
      <w:pPr>
        <w:pStyle w:val="ListParagraph"/>
        <w:numPr>
          <w:ilvl w:val="0"/>
          <w:numId w:val="12"/>
        </w:numPr>
        <w:spacing w:before="360"/>
        <w:rPr>
          <w:rFonts w:cstheme="minorHAnsi"/>
          <w:color w:val="393939"/>
          <w:sz w:val="24"/>
          <w:szCs w:val="24"/>
          <w:shd w:val="clear" w:color="auto" w:fill="FFFFFF"/>
        </w:rPr>
      </w:pPr>
      <w:r w:rsidRPr="00377041">
        <w:rPr>
          <w:rFonts w:cstheme="minorHAnsi"/>
          <w:color w:val="393939"/>
          <w:sz w:val="24"/>
          <w:szCs w:val="24"/>
          <w:shd w:val="clear" w:color="auto" w:fill="FFFFFF"/>
        </w:rPr>
        <w:lastRenderedPageBreak/>
        <w:t>What is the level of staffing for the project? Ensure accountability to carry out work plan activities and maintain overall support and coordination of the work. If planning to use subcontractors, please describe their responsibilities in carrying out grant activities.</w:t>
      </w:r>
    </w:p>
    <w:tbl>
      <w:tblPr>
        <w:tblStyle w:val="TableGrid"/>
        <w:tblW w:w="0" w:type="auto"/>
        <w:tblInd w:w="715" w:type="dxa"/>
        <w:tblLook w:val="04A0" w:firstRow="1" w:lastRow="0" w:firstColumn="1" w:lastColumn="0" w:noHBand="0" w:noVBand="1"/>
      </w:tblPr>
      <w:tblGrid>
        <w:gridCol w:w="9355"/>
      </w:tblGrid>
      <w:tr w:rsidR="00377041" w14:paraId="1F82FC0D" w14:textId="77777777" w:rsidTr="00377041">
        <w:trPr>
          <w:trHeight w:val="1007"/>
        </w:trPr>
        <w:sdt>
          <w:sdtPr>
            <w:rPr>
              <w:rFonts w:cstheme="minorHAnsi"/>
              <w:color w:val="393939"/>
              <w:sz w:val="24"/>
              <w:szCs w:val="24"/>
              <w:shd w:val="clear" w:color="auto" w:fill="FFFFFF"/>
            </w:rPr>
            <w:id w:val="458152162"/>
            <w:placeholder>
              <w:docPart w:val="02F551F7ED2346EEBB1892DAE38236B7"/>
            </w:placeholder>
            <w:showingPlcHdr/>
            <w:text/>
          </w:sdtPr>
          <w:sdtEndPr/>
          <w:sdtContent>
            <w:tc>
              <w:tcPr>
                <w:tcW w:w="9355" w:type="dxa"/>
              </w:tcPr>
              <w:p w14:paraId="202AA830" w14:textId="5CE4DF28" w:rsidR="00377041" w:rsidRPr="00377041" w:rsidRDefault="00377041" w:rsidP="006E14CB">
                <w:pPr>
                  <w:rPr>
                    <w:rFonts w:cstheme="minorHAnsi"/>
                    <w:color w:val="393939"/>
                    <w:sz w:val="24"/>
                    <w:szCs w:val="24"/>
                    <w:shd w:val="clear" w:color="auto" w:fill="FFFFFF"/>
                  </w:rPr>
                </w:pPr>
                <w:r w:rsidRPr="00134C7D">
                  <w:rPr>
                    <w:rStyle w:val="PlaceholderText"/>
                  </w:rPr>
                  <w:t>Click or tap here to enter text.</w:t>
                </w:r>
              </w:p>
            </w:tc>
          </w:sdtContent>
        </w:sdt>
      </w:tr>
    </w:tbl>
    <w:p w14:paraId="44D7C2DD" w14:textId="24287ACF" w:rsidR="00CF5C82" w:rsidRPr="00377041" w:rsidRDefault="00CF5C82" w:rsidP="00377041">
      <w:pPr>
        <w:pStyle w:val="ListParagraph"/>
        <w:numPr>
          <w:ilvl w:val="0"/>
          <w:numId w:val="12"/>
        </w:numPr>
        <w:spacing w:before="240"/>
        <w:rPr>
          <w:rFonts w:cstheme="minorHAnsi"/>
          <w:color w:val="393939"/>
          <w:sz w:val="24"/>
          <w:szCs w:val="24"/>
          <w:shd w:val="clear" w:color="auto" w:fill="FFFFFF"/>
        </w:rPr>
      </w:pPr>
      <w:r w:rsidRPr="00377041">
        <w:rPr>
          <w:rFonts w:cstheme="minorHAnsi"/>
          <w:color w:val="393939"/>
          <w:sz w:val="24"/>
          <w:szCs w:val="24"/>
          <w:shd w:val="clear" w:color="auto" w:fill="FFFFFF"/>
        </w:rPr>
        <w:t>How will this project be sustainable beyond the proposed funding period?</w:t>
      </w:r>
    </w:p>
    <w:tbl>
      <w:tblPr>
        <w:tblStyle w:val="TableGrid"/>
        <w:tblW w:w="0" w:type="auto"/>
        <w:tblInd w:w="715" w:type="dxa"/>
        <w:tblLook w:val="04A0" w:firstRow="1" w:lastRow="0" w:firstColumn="1" w:lastColumn="0" w:noHBand="0" w:noVBand="1"/>
      </w:tblPr>
      <w:tblGrid>
        <w:gridCol w:w="9355"/>
      </w:tblGrid>
      <w:tr w:rsidR="00377041" w14:paraId="78AE4C32" w14:textId="77777777" w:rsidTr="000123E7">
        <w:trPr>
          <w:trHeight w:val="1088"/>
        </w:trPr>
        <w:sdt>
          <w:sdtPr>
            <w:rPr>
              <w:rFonts w:cstheme="minorHAnsi"/>
              <w:color w:val="393939"/>
              <w:sz w:val="24"/>
              <w:szCs w:val="24"/>
              <w:shd w:val="clear" w:color="auto" w:fill="FFFFFF"/>
            </w:rPr>
            <w:id w:val="-800378674"/>
            <w:placeholder>
              <w:docPart w:val="6823574D620649FD999588F79318DBCE"/>
            </w:placeholder>
            <w:showingPlcHdr/>
            <w:text/>
          </w:sdtPr>
          <w:sdtEndPr/>
          <w:sdtContent>
            <w:tc>
              <w:tcPr>
                <w:tcW w:w="9355" w:type="dxa"/>
              </w:tcPr>
              <w:p w14:paraId="1B21BF22" w14:textId="4BAE9EA1" w:rsidR="00377041" w:rsidRPr="00377041" w:rsidRDefault="00377041" w:rsidP="006E14CB">
                <w:pPr>
                  <w:rPr>
                    <w:rFonts w:cstheme="minorHAnsi"/>
                    <w:color w:val="393939"/>
                    <w:sz w:val="24"/>
                    <w:szCs w:val="24"/>
                    <w:shd w:val="clear" w:color="auto" w:fill="FFFFFF"/>
                  </w:rPr>
                </w:pPr>
                <w:r w:rsidRPr="00134C7D">
                  <w:rPr>
                    <w:rStyle w:val="PlaceholderText"/>
                  </w:rPr>
                  <w:t>Click or tap here to enter text.</w:t>
                </w:r>
              </w:p>
            </w:tc>
          </w:sdtContent>
        </w:sdt>
      </w:tr>
    </w:tbl>
    <w:p w14:paraId="138B1980" w14:textId="552CB55B" w:rsidR="0069511A" w:rsidRDefault="0069511A" w:rsidP="00377041">
      <w:pPr>
        <w:spacing w:before="240" w:line="240" w:lineRule="auto"/>
        <w:rPr>
          <w:rFonts w:cstheme="minorHAnsi"/>
          <w:b/>
          <w:bCs/>
          <w:color w:val="393939"/>
          <w:sz w:val="28"/>
          <w:szCs w:val="28"/>
          <w:shd w:val="clear" w:color="auto" w:fill="FFFFFF"/>
        </w:rPr>
      </w:pPr>
    </w:p>
    <w:p w14:paraId="51649EFC" w14:textId="77777777" w:rsidR="00574B27" w:rsidRDefault="00574B27" w:rsidP="00574B27">
      <w:pPr>
        <w:spacing w:after="240"/>
        <w:jc w:val="center"/>
        <w:rPr>
          <w:rFonts w:cstheme="minorHAnsi"/>
          <w:b/>
          <w:bCs/>
          <w:sz w:val="36"/>
          <w:szCs w:val="36"/>
        </w:rPr>
      </w:pPr>
    </w:p>
    <w:p w14:paraId="120DC727" w14:textId="77777777" w:rsidR="00574B27" w:rsidRDefault="00574B27" w:rsidP="00574B27">
      <w:pPr>
        <w:spacing w:after="240"/>
        <w:jc w:val="center"/>
        <w:rPr>
          <w:rFonts w:cstheme="minorHAnsi"/>
          <w:b/>
          <w:bCs/>
          <w:sz w:val="36"/>
          <w:szCs w:val="36"/>
        </w:rPr>
      </w:pPr>
    </w:p>
    <w:p w14:paraId="073CBBB5" w14:textId="77777777" w:rsidR="00574B27" w:rsidRDefault="00574B27" w:rsidP="00574B27">
      <w:pPr>
        <w:spacing w:after="240"/>
        <w:jc w:val="center"/>
        <w:rPr>
          <w:rFonts w:cstheme="minorHAnsi"/>
          <w:b/>
          <w:bCs/>
          <w:sz w:val="36"/>
          <w:szCs w:val="36"/>
        </w:rPr>
      </w:pPr>
    </w:p>
    <w:p w14:paraId="6AC58CCD" w14:textId="77777777" w:rsidR="00574B27" w:rsidRDefault="00574B27" w:rsidP="00574B27">
      <w:pPr>
        <w:spacing w:after="240"/>
        <w:jc w:val="center"/>
        <w:rPr>
          <w:rFonts w:cstheme="minorHAnsi"/>
          <w:b/>
          <w:bCs/>
          <w:sz w:val="36"/>
          <w:szCs w:val="36"/>
        </w:rPr>
      </w:pPr>
    </w:p>
    <w:p w14:paraId="19119FB3" w14:textId="77777777" w:rsidR="00574B27" w:rsidRDefault="00574B27" w:rsidP="00574B27">
      <w:pPr>
        <w:spacing w:after="240"/>
        <w:jc w:val="center"/>
        <w:rPr>
          <w:rFonts w:cstheme="minorHAnsi"/>
          <w:b/>
          <w:bCs/>
          <w:sz w:val="36"/>
          <w:szCs w:val="36"/>
        </w:rPr>
      </w:pPr>
    </w:p>
    <w:p w14:paraId="27E9536D" w14:textId="77777777" w:rsidR="00574B27" w:rsidRDefault="00574B27" w:rsidP="00574B27">
      <w:pPr>
        <w:spacing w:after="240"/>
        <w:jc w:val="center"/>
        <w:rPr>
          <w:rFonts w:cstheme="minorHAnsi"/>
          <w:b/>
          <w:bCs/>
          <w:sz w:val="36"/>
          <w:szCs w:val="36"/>
        </w:rPr>
      </w:pPr>
    </w:p>
    <w:p w14:paraId="4C8756C0" w14:textId="77777777" w:rsidR="00574B27" w:rsidRDefault="00574B27" w:rsidP="00574B27">
      <w:pPr>
        <w:spacing w:after="240"/>
        <w:jc w:val="center"/>
        <w:rPr>
          <w:rFonts w:cstheme="minorHAnsi"/>
          <w:b/>
          <w:bCs/>
          <w:sz w:val="36"/>
          <w:szCs w:val="36"/>
        </w:rPr>
      </w:pPr>
    </w:p>
    <w:p w14:paraId="52F2CC23" w14:textId="77777777" w:rsidR="00574B27" w:rsidRDefault="00574B27" w:rsidP="00574B27">
      <w:pPr>
        <w:spacing w:after="240"/>
        <w:jc w:val="center"/>
        <w:rPr>
          <w:rFonts w:cstheme="minorHAnsi"/>
          <w:b/>
          <w:bCs/>
          <w:sz w:val="36"/>
          <w:szCs w:val="36"/>
        </w:rPr>
      </w:pPr>
    </w:p>
    <w:p w14:paraId="36B3AF8D" w14:textId="77777777" w:rsidR="00574B27" w:rsidRDefault="00574B27" w:rsidP="00574B27">
      <w:pPr>
        <w:spacing w:after="240"/>
        <w:jc w:val="center"/>
        <w:rPr>
          <w:rFonts w:cstheme="minorHAnsi"/>
          <w:b/>
          <w:bCs/>
          <w:sz w:val="36"/>
          <w:szCs w:val="36"/>
        </w:rPr>
      </w:pPr>
    </w:p>
    <w:p w14:paraId="2BA667DE" w14:textId="77777777" w:rsidR="00574B27" w:rsidRDefault="00574B27" w:rsidP="00574B27">
      <w:pPr>
        <w:spacing w:after="240"/>
        <w:jc w:val="center"/>
        <w:rPr>
          <w:rFonts w:cstheme="minorHAnsi"/>
          <w:b/>
          <w:bCs/>
          <w:sz w:val="36"/>
          <w:szCs w:val="36"/>
        </w:rPr>
      </w:pPr>
    </w:p>
    <w:p w14:paraId="4B76988C" w14:textId="77777777" w:rsidR="00574B27" w:rsidRDefault="00574B27" w:rsidP="00574B27">
      <w:pPr>
        <w:spacing w:after="240"/>
        <w:jc w:val="center"/>
        <w:rPr>
          <w:rFonts w:cstheme="minorHAnsi"/>
          <w:b/>
          <w:bCs/>
          <w:sz w:val="36"/>
          <w:szCs w:val="36"/>
        </w:rPr>
      </w:pPr>
    </w:p>
    <w:p w14:paraId="344FE8E7" w14:textId="77777777" w:rsidR="00574B27" w:rsidRDefault="00574B27" w:rsidP="00574B27">
      <w:pPr>
        <w:spacing w:after="240"/>
        <w:jc w:val="center"/>
        <w:rPr>
          <w:rFonts w:cstheme="minorHAnsi"/>
          <w:b/>
          <w:bCs/>
          <w:sz w:val="36"/>
          <w:szCs w:val="36"/>
        </w:rPr>
      </w:pPr>
    </w:p>
    <w:p w14:paraId="37869492" w14:textId="76F0F3CC" w:rsidR="00CF5C82" w:rsidRPr="00574B27" w:rsidRDefault="00F7336E" w:rsidP="00574B27">
      <w:pPr>
        <w:spacing w:after="240"/>
        <w:jc w:val="center"/>
        <w:rPr>
          <w:rFonts w:cstheme="minorHAnsi"/>
          <w:b/>
          <w:bCs/>
          <w:sz w:val="36"/>
          <w:szCs w:val="36"/>
        </w:rPr>
      </w:pPr>
      <w:r w:rsidRPr="00574B27">
        <w:rPr>
          <w:rFonts w:cstheme="minorHAnsi"/>
          <w:b/>
          <w:bCs/>
          <w:sz w:val="36"/>
          <w:szCs w:val="36"/>
        </w:rPr>
        <w:lastRenderedPageBreak/>
        <w:t>Opioid Epidemic Response Grant Workplan</w:t>
      </w:r>
      <w:r w:rsidR="00D6094F" w:rsidRPr="00574B27">
        <w:rPr>
          <w:rFonts w:cstheme="minorHAnsi"/>
          <w:b/>
          <w:bCs/>
          <w:color w:val="393939"/>
          <w:sz w:val="36"/>
          <w:szCs w:val="36"/>
          <w:shd w:val="clear" w:color="auto" w:fill="FFFFFF"/>
        </w:rPr>
        <w:t xml:space="preserve"> (20 points)</w:t>
      </w:r>
      <w:r w:rsidR="00CF5C82" w:rsidRPr="00574B27">
        <w:rPr>
          <w:rFonts w:cstheme="minorHAnsi"/>
          <w:b/>
          <w:bCs/>
          <w:color w:val="393939"/>
          <w:sz w:val="36"/>
          <w:szCs w:val="36"/>
          <w:shd w:val="clear" w:color="auto" w:fill="FFFFFF"/>
        </w:rPr>
        <w:t>:</w:t>
      </w:r>
    </w:p>
    <w:p w14:paraId="6771FCA5" w14:textId="77777777" w:rsidR="0069511A" w:rsidRPr="0069511A" w:rsidRDefault="00CF5C82" w:rsidP="0069511A">
      <w:pPr>
        <w:pStyle w:val="ListParagraph"/>
        <w:numPr>
          <w:ilvl w:val="0"/>
          <w:numId w:val="13"/>
        </w:numPr>
        <w:rPr>
          <w:rFonts w:cstheme="minorHAnsi"/>
          <w:color w:val="393939"/>
          <w:sz w:val="24"/>
          <w:szCs w:val="24"/>
          <w:shd w:val="clear" w:color="auto" w:fill="FFFFFF"/>
        </w:rPr>
      </w:pPr>
      <w:r w:rsidRPr="0069511A">
        <w:rPr>
          <w:rFonts w:cstheme="minorHAnsi"/>
          <w:color w:val="393939"/>
          <w:sz w:val="24"/>
          <w:szCs w:val="24"/>
          <w:shd w:val="clear" w:color="auto" w:fill="FFFFFF"/>
        </w:rPr>
        <w:t>Applicant must include at least one objective with action steps for each abatement strategy chosen in the project proposal.</w:t>
      </w:r>
    </w:p>
    <w:p w14:paraId="3E9F3922" w14:textId="77777777" w:rsidR="0069511A" w:rsidRPr="0069511A" w:rsidRDefault="00CF5C82" w:rsidP="0069511A">
      <w:pPr>
        <w:pStyle w:val="ListParagraph"/>
        <w:numPr>
          <w:ilvl w:val="0"/>
          <w:numId w:val="13"/>
        </w:numPr>
        <w:rPr>
          <w:rFonts w:cstheme="minorHAnsi"/>
          <w:color w:val="393939"/>
          <w:sz w:val="24"/>
          <w:szCs w:val="24"/>
          <w:shd w:val="clear" w:color="auto" w:fill="FFFFFF"/>
        </w:rPr>
      </w:pPr>
      <w:r w:rsidRPr="0069511A">
        <w:rPr>
          <w:rFonts w:cstheme="minorHAnsi"/>
          <w:color w:val="393939"/>
          <w:sz w:val="24"/>
          <w:szCs w:val="24"/>
          <w:shd w:val="clear" w:color="auto" w:fill="FFFFFF"/>
        </w:rPr>
        <w:t>Applicants may add/remove abatement strategies and related objectives and action steps from the template as appropriate to their proposal.</w:t>
      </w:r>
    </w:p>
    <w:p w14:paraId="5B41E3DE" w14:textId="72082C7A" w:rsidR="00CF5C82" w:rsidRPr="0069511A" w:rsidRDefault="00CF5C82" w:rsidP="000123E7">
      <w:pPr>
        <w:pStyle w:val="ListParagraph"/>
        <w:numPr>
          <w:ilvl w:val="0"/>
          <w:numId w:val="13"/>
        </w:numPr>
        <w:spacing w:after="240"/>
        <w:rPr>
          <w:rFonts w:cstheme="minorHAnsi"/>
          <w:color w:val="393939"/>
          <w:sz w:val="24"/>
          <w:szCs w:val="24"/>
          <w:shd w:val="clear" w:color="auto" w:fill="FFFFFF"/>
        </w:rPr>
      </w:pPr>
      <w:r w:rsidRPr="0069511A">
        <w:rPr>
          <w:rFonts w:cstheme="minorHAnsi"/>
          <w:color w:val="393939"/>
          <w:sz w:val="24"/>
          <w:szCs w:val="24"/>
          <w:shd w:val="clear" w:color="auto" w:fill="FFFFFF"/>
        </w:rPr>
        <w:t>All objectives must be measurable and include a specific target date (i.e., 06/30/24) by when the objective will be accomplished, as well as how much change will occur (i.e., increase/decrease) and the population addressed (i.e., youth ages 12-17). For further counsel on how to write objectives and action steps, please visit the </w:t>
      </w:r>
      <w:hyperlink r:id="rId15" w:tgtFrame="_blank" w:history="1">
        <w:r w:rsidRPr="0069511A">
          <w:rPr>
            <w:rStyle w:val="Hyperlink"/>
            <w:rFonts w:cstheme="minorHAnsi"/>
            <w:color w:val="336699"/>
            <w:sz w:val="24"/>
            <w:szCs w:val="24"/>
            <w:shd w:val="clear" w:color="auto" w:fill="FFFFFF"/>
          </w:rPr>
          <w:t>Minnesota Department of Health</w:t>
        </w:r>
      </w:hyperlink>
      <w:r w:rsidRPr="0069511A">
        <w:rPr>
          <w:rFonts w:cstheme="minorHAnsi"/>
          <w:color w:val="393939"/>
          <w:sz w:val="24"/>
          <w:szCs w:val="24"/>
          <w:shd w:val="clear" w:color="auto" w:fill="FFFFFF"/>
        </w:rPr>
        <w:t>.</w:t>
      </w:r>
    </w:p>
    <w:p w14:paraId="22736113" w14:textId="707333B2" w:rsidR="000E5A0B" w:rsidRPr="00BE16BF" w:rsidRDefault="00CF5C82" w:rsidP="00655B96">
      <w:pPr>
        <w:shd w:val="clear" w:color="auto" w:fill="F2F2F2" w:themeFill="background1" w:themeFillShade="F2"/>
        <w:spacing w:before="240" w:after="120"/>
        <w:ind w:hanging="446"/>
        <w:rPr>
          <w:rFonts w:cstheme="minorHAnsi"/>
          <w:sz w:val="28"/>
          <w:szCs w:val="28"/>
        </w:rPr>
      </w:pPr>
      <w:r w:rsidRPr="00F7336E">
        <w:rPr>
          <w:rFonts w:cstheme="minorHAnsi"/>
          <w:b/>
          <w:bCs/>
          <w:sz w:val="28"/>
          <w:szCs w:val="28"/>
        </w:rPr>
        <w:t>Abatement Strategy 1</w:t>
      </w:r>
      <w:r w:rsidRPr="00BE16BF">
        <w:rPr>
          <w:rFonts w:cstheme="minorHAnsi"/>
          <w:sz w:val="28"/>
          <w:szCs w:val="28"/>
        </w:rPr>
        <w:t>:</w:t>
      </w:r>
      <w:r w:rsidR="003F2E07">
        <w:rPr>
          <w:rFonts w:cstheme="minorHAnsi"/>
          <w:sz w:val="28"/>
          <w:szCs w:val="28"/>
        </w:rPr>
        <w:t xml:space="preserve"> </w:t>
      </w:r>
      <w:sdt>
        <w:sdtPr>
          <w:rPr>
            <w:rFonts w:cstheme="minorHAnsi"/>
          </w:rPr>
          <w:id w:val="448516217"/>
          <w:placeholder>
            <w:docPart w:val="A734271FBF31492494FB1B242B2386DA"/>
          </w:placeholder>
          <w:showingPlcHdr/>
          <w:text/>
        </w:sdtPr>
        <w:sdtEndPr/>
        <w:sdtContent>
          <w:r w:rsidR="00DE64B8" w:rsidRPr="00E930BD">
            <w:rPr>
              <w:rStyle w:val="PlaceholderText"/>
              <w:sz w:val="24"/>
              <w:szCs w:val="24"/>
            </w:rPr>
            <w:t>Click to enter text.</w:t>
          </w:r>
        </w:sdtContent>
      </w:sdt>
    </w:p>
    <w:p w14:paraId="1730D4D9" w14:textId="714C94E3" w:rsidR="00CF5C82" w:rsidRPr="00E930BD" w:rsidRDefault="00CF5C82" w:rsidP="00E930BD">
      <w:pPr>
        <w:spacing w:after="60"/>
        <w:ind w:firstLine="270"/>
        <w:rPr>
          <w:rFonts w:cstheme="minorHAnsi"/>
          <w:sz w:val="28"/>
          <w:szCs w:val="28"/>
          <w:shd w:val="clear" w:color="auto" w:fill="F2F2F2" w:themeFill="background1" w:themeFillShade="F2"/>
        </w:rPr>
      </w:pPr>
      <w:r w:rsidRPr="00E930BD">
        <w:rPr>
          <w:rFonts w:cstheme="minorHAnsi"/>
          <w:sz w:val="28"/>
          <w:szCs w:val="28"/>
          <w:shd w:val="clear" w:color="auto" w:fill="F2F2F2" w:themeFill="background1" w:themeFillShade="F2"/>
        </w:rPr>
        <w:t xml:space="preserve">Objective 1: </w:t>
      </w:r>
      <w:sdt>
        <w:sdtPr>
          <w:rPr>
            <w:rFonts w:cstheme="minorHAnsi"/>
            <w:shd w:val="clear" w:color="auto" w:fill="F2F2F2" w:themeFill="background1" w:themeFillShade="F2"/>
          </w:rPr>
          <w:id w:val="1304425099"/>
          <w:placeholder>
            <w:docPart w:val="AC22D65BA2EF4A0EACDCB20DEABDA471"/>
          </w:placeholder>
          <w:showingPlcHdr/>
          <w:text/>
        </w:sdtPr>
        <w:sdtEndPr/>
        <w:sdtContent>
          <w:r w:rsidR="00DE64B8" w:rsidRPr="00E930BD">
            <w:rPr>
              <w:rStyle w:val="PlaceholderText"/>
              <w:sz w:val="24"/>
              <w:szCs w:val="24"/>
              <w:shd w:val="clear" w:color="auto" w:fill="F2F2F2" w:themeFill="background1" w:themeFillShade="F2"/>
            </w:rPr>
            <w:t>Click to enter text.</w:t>
          </w:r>
        </w:sdtContent>
      </w:sdt>
    </w:p>
    <w:p w14:paraId="4762491F" w14:textId="31CACA18" w:rsidR="00CF5C82" w:rsidRPr="00E930BD" w:rsidRDefault="00CF5C82" w:rsidP="00FD6127">
      <w:pPr>
        <w:spacing w:after="120"/>
        <w:ind w:firstLine="270"/>
        <w:rPr>
          <w:rFonts w:cstheme="minorHAnsi"/>
          <w:b/>
          <w:bCs/>
          <w:sz w:val="28"/>
          <w:szCs w:val="28"/>
          <w:shd w:val="clear" w:color="auto" w:fill="F2F2F2" w:themeFill="background1" w:themeFillShade="F2"/>
        </w:rPr>
      </w:pPr>
      <w:r w:rsidRPr="00E930BD">
        <w:rPr>
          <w:rFonts w:cstheme="minorHAnsi"/>
          <w:sz w:val="28"/>
          <w:szCs w:val="28"/>
          <w:shd w:val="clear" w:color="auto" w:fill="F2F2F2" w:themeFill="background1" w:themeFillShade="F2"/>
        </w:rPr>
        <w:t>Timeframe:</w:t>
      </w:r>
      <w:r w:rsidR="009A6CA3" w:rsidRPr="00E930BD">
        <w:rPr>
          <w:rFonts w:cstheme="minorHAnsi"/>
          <w:b/>
          <w:bCs/>
          <w:sz w:val="28"/>
          <w:szCs w:val="28"/>
          <w:shd w:val="clear" w:color="auto" w:fill="F2F2F2" w:themeFill="background1" w:themeFillShade="F2"/>
        </w:rPr>
        <w:t xml:space="preserve"> </w:t>
      </w:r>
      <w:sdt>
        <w:sdtPr>
          <w:rPr>
            <w:rFonts w:cstheme="minorHAnsi"/>
            <w:shd w:val="clear" w:color="auto" w:fill="F2F2F2" w:themeFill="background1" w:themeFillShade="F2"/>
          </w:rPr>
          <w:id w:val="1201747097"/>
          <w:placeholder>
            <w:docPart w:val="D6828B0D99A646279147CFBA7C9ADEAE"/>
          </w:placeholder>
          <w:showingPlcHdr/>
          <w:text/>
        </w:sdtPr>
        <w:sdtEndPr/>
        <w:sdtContent>
          <w:r w:rsidR="00DE64B8" w:rsidRPr="00E930BD">
            <w:rPr>
              <w:rStyle w:val="PlaceholderText"/>
              <w:sz w:val="24"/>
              <w:szCs w:val="24"/>
              <w:shd w:val="clear" w:color="auto" w:fill="F2F2F2" w:themeFill="background1" w:themeFillShade="F2"/>
            </w:rPr>
            <w:t>Click to enter text.</w:t>
          </w:r>
        </w:sdtContent>
      </w:sdt>
    </w:p>
    <w:tbl>
      <w:tblPr>
        <w:tblStyle w:val="PlainTable1"/>
        <w:tblW w:w="5542" w:type="pct"/>
        <w:tblInd w:w="-545" w:type="dxa"/>
        <w:tblLook w:val="0420" w:firstRow="1" w:lastRow="0" w:firstColumn="0" w:lastColumn="0" w:noHBand="0" w:noVBand="1"/>
      </w:tblPr>
      <w:tblGrid>
        <w:gridCol w:w="2880"/>
        <w:gridCol w:w="1260"/>
        <w:gridCol w:w="2340"/>
        <w:gridCol w:w="2070"/>
        <w:gridCol w:w="2612"/>
      </w:tblGrid>
      <w:tr w:rsidR="00E0779C" w:rsidRPr="00BE16BF" w14:paraId="3F6240E8" w14:textId="77777777" w:rsidTr="00FD6127">
        <w:trPr>
          <w:cnfStyle w:val="100000000000" w:firstRow="1" w:lastRow="0" w:firstColumn="0" w:lastColumn="0" w:oddVBand="0" w:evenVBand="0" w:oddHBand="0" w:evenHBand="0" w:firstRowFirstColumn="0" w:firstRowLastColumn="0" w:lastRowFirstColumn="0" w:lastRowLastColumn="0"/>
          <w:cantSplit/>
          <w:tblHeader/>
        </w:trPr>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209BFE42" w14:textId="77777777" w:rsidR="00CF5C82" w:rsidRPr="00BE16BF" w:rsidRDefault="00CF5C82">
            <w:pPr>
              <w:rPr>
                <w:rFonts w:cstheme="minorHAnsi"/>
                <w:sz w:val="28"/>
                <w:szCs w:val="28"/>
              </w:rPr>
            </w:pPr>
            <w:r w:rsidRPr="00BE16BF">
              <w:rPr>
                <w:rFonts w:cstheme="minorHAnsi"/>
                <w:sz w:val="28"/>
                <w:szCs w:val="28"/>
              </w:rPr>
              <w:t>Action Steps</w:t>
            </w:r>
          </w:p>
          <w:p w14:paraId="1B75F535" w14:textId="77777777" w:rsidR="00CF5C82" w:rsidRPr="00BE16BF" w:rsidRDefault="00CF5C82">
            <w:pPr>
              <w:rPr>
                <w:rFonts w:cstheme="minorHAnsi"/>
                <w:b w:val="0"/>
                <w:bCs w:val="0"/>
                <w:sz w:val="28"/>
                <w:szCs w:val="28"/>
              </w:rPr>
            </w:pPr>
            <w:r w:rsidRPr="00AF2988">
              <w:rPr>
                <w:rFonts w:cstheme="minorHAnsi"/>
                <w:b w:val="0"/>
                <w:bCs w:val="0"/>
                <w:sz w:val="24"/>
                <w:szCs w:val="24"/>
              </w:rPr>
              <w:t>Activities, steps, or processes to achieve objective</w:t>
            </w:r>
          </w:p>
        </w:tc>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174CB3D2" w14:textId="77777777" w:rsidR="00CF5C82" w:rsidRPr="00BE16BF" w:rsidRDefault="00CF5C82">
            <w:pPr>
              <w:rPr>
                <w:rFonts w:cstheme="minorHAnsi"/>
                <w:sz w:val="28"/>
                <w:szCs w:val="28"/>
              </w:rPr>
            </w:pPr>
            <w:r w:rsidRPr="00BE16BF">
              <w:rPr>
                <w:rFonts w:cstheme="minorHAnsi"/>
                <w:sz w:val="28"/>
                <w:szCs w:val="28"/>
              </w:rPr>
              <w:t>By When</w:t>
            </w:r>
          </w:p>
        </w:tc>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749B304A" w14:textId="77777777" w:rsidR="00CF5C82" w:rsidRPr="00BE16BF" w:rsidRDefault="00CF5C82">
            <w:pPr>
              <w:rPr>
                <w:rFonts w:cstheme="minorHAnsi"/>
                <w:sz w:val="28"/>
                <w:szCs w:val="28"/>
              </w:rPr>
            </w:pPr>
            <w:r w:rsidRPr="00BE16BF">
              <w:rPr>
                <w:rFonts w:cstheme="minorHAnsi"/>
                <w:sz w:val="28"/>
                <w:szCs w:val="28"/>
              </w:rPr>
              <w:t>Milestone</w:t>
            </w:r>
          </w:p>
          <w:p w14:paraId="00987F26" w14:textId="77777777" w:rsidR="00CF5C82" w:rsidRPr="00BE16BF" w:rsidRDefault="00CF5C82">
            <w:pPr>
              <w:rPr>
                <w:rFonts w:cstheme="minorHAnsi"/>
                <w:b w:val="0"/>
                <w:bCs w:val="0"/>
                <w:sz w:val="28"/>
                <w:szCs w:val="28"/>
              </w:rPr>
            </w:pPr>
            <w:r w:rsidRPr="00AF2988">
              <w:rPr>
                <w:rFonts w:cstheme="minorHAnsi"/>
                <w:b w:val="0"/>
                <w:bCs w:val="0"/>
                <w:sz w:val="24"/>
                <w:szCs w:val="24"/>
              </w:rPr>
              <w:t>How will you know the activity has been accomplished</w:t>
            </w:r>
          </w:p>
        </w:tc>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75527672" w14:textId="77777777" w:rsidR="00CF5C82" w:rsidRPr="00BE16BF" w:rsidRDefault="00CF5C82">
            <w:pPr>
              <w:rPr>
                <w:rFonts w:cstheme="minorHAnsi"/>
                <w:sz w:val="28"/>
                <w:szCs w:val="28"/>
              </w:rPr>
            </w:pPr>
            <w:r w:rsidRPr="00BE16BF">
              <w:rPr>
                <w:rFonts w:cstheme="minorHAnsi"/>
                <w:sz w:val="28"/>
                <w:szCs w:val="28"/>
              </w:rPr>
              <w:t>Lead Agency</w:t>
            </w:r>
          </w:p>
        </w:tc>
        <w:tc>
          <w:tcPr>
            <w:tcW w:w="26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7796E29B" w14:textId="77777777" w:rsidR="00CF5C82" w:rsidRPr="00BE16BF" w:rsidRDefault="00CF5C82">
            <w:pPr>
              <w:rPr>
                <w:rFonts w:cstheme="minorHAnsi"/>
                <w:sz w:val="28"/>
                <w:szCs w:val="28"/>
              </w:rPr>
            </w:pPr>
            <w:r w:rsidRPr="00BE16BF">
              <w:rPr>
                <w:rFonts w:cstheme="minorHAnsi"/>
                <w:sz w:val="28"/>
                <w:szCs w:val="28"/>
              </w:rPr>
              <w:t>Key Partners</w:t>
            </w:r>
          </w:p>
          <w:p w14:paraId="72804EF7" w14:textId="7EF74145" w:rsidR="00CF5C82" w:rsidRPr="00BE16BF" w:rsidRDefault="00CF5C82">
            <w:pPr>
              <w:rPr>
                <w:rFonts w:cstheme="minorHAnsi"/>
                <w:b w:val="0"/>
                <w:bCs w:val="0"/>
                <w:sz w:val="28"/>
                <w:szCs w:val="28"/>
              </w:rPr>
            </w:pPr>
            <w:r w:rsidRPr="00AF2988">
              <w:rPr>
                <w:rFonts w:cstheme="minorHAnsi"/>
                <w:b w:val="0"/>
                <w:bCs w:val="0"/>
                <w:sz w:val="24"/>
                <w:szCs w:val="24"/>
              </w:rPr>
              <w:t>Individuals or organizations helping to implement action step</w:t>
            </w:r>
            <w:r w:rsidR="00FD6127">
              <w:rPr>
                <w:rFonts w:cstheme="minorHAnsi"/>
                <w:b w:val="0"/>
                <w:bCs w:val="0"/>
                <w:sz w:val="24"/>
                <w:szCs w:val="24"/>
              </w:rPr>
              <w:t>s</w:t>
            </w:r>
          </w:p>
        </w:tc>
      </w:tr>
      <w:tr w:rsidR="00D92B58" w:rsidRPr="00E930BD" w14:paraId="25FE8FFB" w14:textId="77777777" w:rsidTr="00902178">
        <w:trPr>
          <w:cnfStyle w:val="000000100000" w:firstRow="0" w:lastRow="0" w:firstColumn="0" w:lastColumn="0" w:oddVBand="0" w:evenVBand="0" w:oddHBand="1" w:evenHBand="0" w:firstRowFirstColumn="0" w:firstRowLastColumn="0" w:lastRowFirstColumn="0" w:lastRowLastColumn="0"/>
          <w:cantSplit/>
          <w:trHeight w:val="935"/>
        </w:trPr>
        <w:sdt>
          <w:sdtPr>
            <w:rPr>
              <w:rFonts w:cstheme="minorHAnsi"/>
              <w:bCs/>
            </w:rPr>
            <w:id w:val="-814333130"/>
            <w:placeholder>
              <w:docPart w:val="F9B55FB3FAC840749A6A1B02675BC799"/>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0E2C4" w14:textId="7BEA360F" w:rsidR="00CF5C82" w:rsidRPr="00E930BD" w:rsidRDefault="0052302A">
                <w:pPr>
                  <w:rPr>
                    <w:rFonts w:cstheme="minorHAnsi"/>
                    <w:bCs/>
                  </w:rPr>
                </w:pPr>
                <w:r w:rsidRPr="00E930BD">
                  <w:rPr>
                    <w:rStyle w:val="PlaceholderText"/>
                    <w:rFonts w:ascii="Times New Roman" w:hAnsi="Times New Roman" w:cs="Times New Roman"/>
                  </w:rPr>
                  <w:t>Click to enter text.</w:t>
                </w:r>
              </w:p>
            </w:tc>
          </w:sdtContent>
        </w:sdt>
        <w:sdt>
          <w:sdtPr>
            <w:rPr>
              <w:rFonts w:cstheme="minorHAnsi"/>
              <w:bCs/>
            </w:rPr>
            <w:id w:val="439653764"/>
            <w:placeholder>
              <w:docPart w:val="9468B1402E8B4228AF5D8440B20774FF"/>
            </w:placeholder>
            <w:showingPlcHdr/>
            <w:date w:fullDate="2023-06-09T00:00:00Z">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854EB" w14:textId="3D7EB059" w:rsidR="00CF5C82" w:rsidRPr="00E930BD" w:rsidRDefault="00C91ACC" w:rsidP="00311242">
                <w:pPr>
                  <w:rPr>
                    <w:rFonts w:cstheme="minorHAnsi"/>
                    <w:bCs/>
                    <w:sz w:val="28"/>
                    <w:szCs w:val="28"/>
                  </w:rPr>
                </w:pPr>
                <w:r w:rsidRPr="00E930BD">
                  <w:rPr>
                    <w:rFonts w:cstheme="minorHAnsi"/>
                    <w:bCs/>
                    <w:sz w:val="20"/>
                    <w:szCs w:val="20"/>
                  </w:rPr>
                  <w:t>Select date.</w:t>
                </w:r>
              </w:p>
            </w:tc>
          </w:sdtContent>
        </w:sdt>
        <w:sdt>
          <w:sdtPr>
            <w:rPr>
              <w:rFonts w:cstheme="minorHAnsi"/>
              <w:bCs/>
              <w:sz w:val="28"/>
              <w:szCs w:val="28"/>
            </w:rPr>
            <w:id w:val="124359092"/>
            <w:placeholder>
              <w:docPart w:val="2827088397724345A78D7582086AAAFA"/>
            </w:placeholder>
            <w:showingPlcHdr/>
            <w:text/>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E7B6F" w14:textId="199E7AC9" w:rsidR="00CF5C82" w:rsidRPr="00E930BD" w:rsidRDefault="00F80577">
                <w:pPr>
                  <w:rPr>
                    <w:rFonts w:cstheme="minorHAnsi"/>
                    <w:bCs/>
                    <w:sz w:val="28"/>
                    <w:szCs w:val="28"/>
                  </w:rPr>
                </w:pPr>
                <w:r w:rsidRPr="00E930BD">
                  <w:rPr>
                    <w:rStyle w:val="PlaceholderText"/>
                  </w:rPr>
                  <w:t>Click to enter text.</w:t>
                </w:r>
              </w:p>
            </w:tc>
          </w:sdtContent>
        </w:sdt>
        <w:sdt>
          <w:sdtPr>
            <w:rPr>
              <w:rFonts w:cstheme="minorHAnsi"/>
              <w:bCs/>
              <w:sz w:val="28"/>
              <w:szCs w:val="28"/>
            </w:rPr>
            <w:id w:val="412587933"/>
            <w:placeholder>
              <w:docPart w:val="BA324EDA392B46A48584A021551C0BED"/>
            </w:placeholder>
            <w:showingPlcHdr/>
            <w:text/>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236C6" w14:textId="416B8D65" w:rsidR="00CF5C82" w:rsidRPr="00E930BD" w:rsidRDefault="00F80577">
                <w:pPr>
                  <w:rPr>
                    <w:rFonts w:cstheme="minorHAnsi"/>
                    <w:bCs/>
                    <w:sz w:val="28"/>
                    <w:szCs w:val="28"/>
                  </w:rPr>
                </w:pPr>
                <w:r w:rsidRPr="00E930BD">
                  <w:rPr>
                    <w:rStyle w:val="PlaceholderText"/>
                  </w:rPr>
                  <w:t>Click to enter text.</w:t>
                </w:r>
              </w:p>
            </w:tc>
          </w:sdtContent>
        </w:sdt>
        <w:sdt>
          <w:sdtPr>
            <w:rPr>
              <w:rFonts w:cstheme="minorHAnsi"/>
              <w:bCs/>
              <w:sz w:val="28"/>
              <w:szCs w:val="28"/>
            </w:rPr>
            <w:id w:val="800192414"/>
            <w:placeholder>
              <w:docPart w:val="34AE6E3B789C4C35B98A099DDC98F3DE"/>
            </w:placeholder>
            <w:showingPlcHdr/>
            <w:text/>
          </w:sdtPr>
          <w:sdtEndPr/>
          <w:sdtContent>
            <w:tc>
              <w:tcPr>
                <w:tcW w:w="26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1C47E3" w14:textId="0CC3B7E3" w:rsidR="00CF5C82" w:rsidRPr="00E930BD" w:rsidRDefault="00F80577">
                <w:pPr>
                  <w:rPr>
                    <w:rFonts w:cstheme="minorHAnsi"/>
                    <w:bCs/>
                    <w:sz w:val="28"/>
                    <w:szCs w:val="28"/>
                  </w:rPr>
                </w:pPr>
                <w:r w:rsidRPr="00E930BD">
                  <w:rPr>
                    <w:rStyle w:val="PlaceholderText"/>
                  </w:rPr>
                  <w:t>Click to enter text.</w:t>
                </w:r>
              </w:p>
            </w:tc>
          </w:sdtContent>
        </w:sdt>
      </w:tr>
      <w:tr w:rsidR="00E930BD" w:rsidRPr="00E930BD" w14:paraId="43EE1096" w14:textId="77777777" w:rsidTr="00902178">
        <w:trPr>
          <w:cantSplit/>
          <w:trHeight w:val="863"/>
        </w:trPr>
        <w:sdt>
          <w:sdtPr>
            <w:rPr>
              <w:rFonts w:cstheme="minorHAnsi"/>
              <w:bCs/>
            </w:rPr>
            <w:id w:val="724099602"/>
            <w:placeholder>
              <w:docPart w:val="B2A0C10C6EF14AA19BDD6389CC796BE4"/>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652B9" w14:textId="28D4DC22" w:rsidR="00CF5C82" w:rsidRPr="00E930BD" w:rsidRDefault="00F80577">
                <w:pPr>
                  <w:rPr>
                    <w:rFonts w:cstheme="minorHAnsi"/>
                    <w:bCs/>
                  </w:rPr>
                </w:pPr>
                <w:r w:rsidRPr="00E930BD">
                  <w:rPr>
                    <w:rStyle w:val="PlaceholderText"/>
                  </w:rPr>
                  <w:t>Click to enter text.</w:t>
                </w:r>
              </w:p>
            </w:tc>
          </w:sdtContent>
        </w:sdt>
        <w:sdt>
          <w:sdtPr>
            <w:rPr>
              <w:rFonts w:cstheme="minorHAnsi"/>
              <w:bCs/>
              <w:sz w:val="20"/>
              <w:szCs w:val="20"/>
            </w:rPr>
            <w:id w:val="1403096381"/>
            <w:placeholder>
              <w:docPart w:val="8C32855873EC4F55BFD971FEB7029800"/>
            </w:placeholder>
            <w:showingPlcHdr/>
            <w:date>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04212" w14:textId="661F37BE" w:rsidR="00CF5C82" w:rsidRPr="00E930BD" w:rsidRDefault="00F80577" w:rsidP="00311242">
                <w:pPr>
                  <w:rPr>
                    <w:rFonts w:cstheme="minorHAnsi"/>
                    <w:bCs/>
                    <w:sz w:val="28"/>
                    <w:szCs w:val="28"/>
                  </w:rPr>
                </w:pPr>
                <w:r w:rsidRPr="00E930BD">
                  <w:rPr>
                    <w:rFonts w:cstheme="minorHAnsi"/>
                    <w:bCs/>
                    <w:sz w:val="20"/>
                    <w:szCs w:val="20"/>
                  </w:rPr>
                  <w:t>Select date.</w:t>
                </w:r>
              </w:p>
            </w:tc>
          </w:sdtContent>
        </w:sdt>
        <w:sdt>
          <w:sdtPr>
            <w:rPr>
              <w:rFonts w:cstheme="minorHAnsi"/>
              <w:bCs/>
              <w:sz w:val="28"/>
              <w:szCs w:val="28"/>
            </w:rPr>
            <w:id w:val="1293716887"/>
            <w:placeholder>
              <w:docPart w:val="6711EDC7B01A4093B2710C88EC1B72BF"/>
            </w:placeholder>
            <w:showingPlcHdr/>
            <w:text/>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39596" w14:textId="3933CA90" w:rsidR="00CF5C82" w:rsidRPr="00E930BD" w:rsidRDefault="00F80577">
                <w:pPr>
                  <w:rPr>
                    <w:rFonts w:cstheme="minorHAnsi"/>
                    <w:bCs/>
                    <w:sz w:val="28"/>
                    <w:szCs w:val="28"/>
                  </w:rPr>
                </w:pPr>
                <w:r w:rsidRPr="00E930BD">
                  <w:rPr>
                    <w:rStyle w:val="PlaceholderText"/>
                  </w:rPr>
                  <w:t>Click to enter text.</w:t>
                </w:r>
              </w:p>
            </w:tc>
          </w:sdtContent>
        </w:sdt>
        <w:sdt>
          <w:sdtPr>
            <w:rPr>
              <w:rFonts w:cstheme="minorHAnsi"/>
              <w:bCs/>
              <w:sz w:val="28"/>
              <w:szCs w:val="28"/>
            </w:rPr>
            <w:id w:val="-1207641346"/>
            <w:placeholder>
              <w:docPart w:val="1A747F34929042CC943CCD5943B3FB92"/>
            </w:placeholder>
            <w:showingPlcHdr/>
            <w:text/>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E8ECE" w14:textId="4AE2D2A1" w:rsidR="00CF5C82" w:rsidRPr="00E930BD" w:rsidRDefault="00F80577">
                <w:pPr>
                  <w:rPr>
                    <w:rFonts w:cstheme="minorHAnsi"/>
                    <w:bCs/>
                    <w:sz w:val="28"/>
                    <w:szCs w:val="28"/>
                  </w:rPr>
                </w:pPr>
                <w:r w:rsidRPr="00E930BD">
                  <w:rPr>
                    <w:rStyle w:val="PlaceholderText"/>
                  </w:rPr>
                  <w:t>Click to enter text.</w:t>
                </w:r>
              </w:p>
            </w:tc>
          </w:sdtContent>
        </w:sdt>
        <w:sdt>
          <w:sdtPr>
            <w:rPr>
              <w:rFonts w:cstheme="minorHAnsi"/>
              <w:bCs/>
              <w:sz w:val="28"/>
              <w:szCs w:val="28"/>
            </w:rPr>
            <w:id w:val="438651456"/>
            <w:placeholder>
              <w:docPart w:val="F28C0D83789F4AC281E0619B0860D4E0"/>
            </w:placeholder>
            <w:showingPlcHdr/>
            <w:text/>
          </w:sdtPr>
          <w:sdtEndPr/>
          <w:sdtContent>
            <w:tc>
              <w:tcPr>
                <w:tcW w:w="26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96394" w14:textId="6718EC8A" w:rsidR="00CF5C82" w:rsidRPr="00E930BD" w:rsidRDefault="00F80577">
                <w:pPr>
                  <w:rPr>
                    <w:rFonts w:cstheme="minorHAnsi"/>
                    <w:bCs/>
                    <w:sz w:val="28"/>
                    <w:szCs w:val="28"/>
                  </w:rPr>
                </w:pPr>
                <w:r w:rsidRPr="00E930BD">
                  <w:rPr>
                    <w:rStyle w:val="PlaceholderText"/>
                  </w:rPr>
                  <w:t>Click to enter text.</w:t>
                </w:r>
              </w:p>
            </w:tc>
          </w:sdtContent>
        </w:sdt>
      </w:tr>
      <w:tr w:rsidR="00E930BD" w:rsidRPr="00E930BD" w14:paraId="5AE9FA73" w14:textId="77777777" w:rsidTr="00902178">
        <w:trPr>
          <w:cnfStyle w:val="000000100000" w:firstRow="0" w:lastRow="0" w:firstColumn="0" w:lastColumn="0" w:oddVBand="0" w:evenVBand="0" w:oddHBand="1" w:evenHBand="0" w:firstRowFirstColumn="0" w:firstRowLastColumn="0" w:lastRowFirstColumn="0" w:lastRowLastColumn="0"/>
          <w:cantSplit/>
          <w:trHeight w:val="890"/>
        </w:trPr>
        <w:sdt>
          <w:sdtPr>
            <w:rPr>
              <w:rFonts w:cstheme="minorHAnsi"/>
              <w:bCs/>
            </w:rPr>
            <w:id w:val="-717347187"/>
            <w:placeholder>
              <w:docPart w:val="BA0668DF154C4BDC94F07D7A745AD05C"/>
            </w:placeholder>
            <w:showingPlcHdr/>
            <w:text/>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F32F2" w14:textId="5A2084B2" w:rsidR="00CF5C82" w:rsidRPr="00E930BD" w:rsidRDefault="00F80577">
                <w:pPr>
                  <w:rPr>
                    <w:rFonts w:cstheme="minorHAnsi"/>
                    <w:bCs/>
                  </w:rPr>
                </w:pPr>
                <w:r w:rsidRPr="00E930BD">
                  <w:rPr>
                    <w:rStyle w:val="PlaceholderText"/>
                  </w:rPr>
                  <w:t>Click to enter text.</w:t>
                </w:r>
              </w:p>
            </w:tc>
          </w:sdtContent>
        </w:sdt>
        <w:sdt>
          <w:sdtPr>
            <w:rPr>
              <w:rFonts w:cstheme="minorHAnsi"/>
              <w:bCs/>
              <w:sz w:val="20"/>
              <w:szCs w:val="20"/>
            </w:rPr>
            <w:id w:val="-245417133"/>
            <w:placeholder>
              <w:docPart w:val="B59A828A17734162AE67874140C1BDF2"/>
            </w:placeholder>
            <w:date>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22955" w14:textId="5DFF3CEA" w:rsidR="00CF5C82" w:rsidRPr="00E930BD" w:rsidRDefault="00C91ACC" w:rsidP="00311242">
                <w:pPr>
                  <w:rPr>
                    <w:rFonts w:cstheme="minorHAnsi"/>
                    <w:bCs/>
                    <w:sz w:val="28"/>
                    <w:szCs w:val="28"/>
                  </w:rPr>
                </w:pPr>
                <w:r w:rsidRPr="00E930BD">
                  <w:rPr>
                    <w:rFonts w:cstheme="minorHAnsi"/>
                    <w:bCs/>
                    <w:sz w:val="20"/>
                    <w:szCs w:val="20"/>
                  </w:rPr>
                  <w:t>Select date.</w:t>
                </w:r>
              </w:p>
            </w:tc>
          </w:sdtContent>
        </w:sdt>
        <w:sdt>
          <w:sdtPr>
            <w:rPr>
              <w:rFonts w:cstheme="minorHAnsi"/>
              <w:bCs/>
              <w:sz w:val="28"/>
              <w:szCs w:val="28"/>
            </w:rPr>
            <w:id w:val="67313651"/>
            <w:placeholder>
              <w:docPart w:val="EFF84828A814458287ACFB2FB421F155"/>
            </w:placeholder>
            <w:showingPlcHdr/>
            <w:text/>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87D4A" w14:textId="3C438E0A" w:rsidR="00CF5C82" w:rsidRPr="00E930BD" w:rsidRDefault="00F80577">
                <w:pPr>
                  <w:rPr>
                    <w:rFonts w:cstheme="minorHAnsi"/>
                    <w:bCs/>
                    <w:sz w:val="28"/>
                    <w:szCs w:val="28"/>
                  </w:rPr>
                </w:pPr>
                <w:r w:rsidRPr="00E930BD">
                  <w:rPr>
                    <w:rStyle w:val="PlaceholderText"/>
                  </w:rPr>
                  <w:t>Click to enter text.</w:t>
                </w:r>
              </w:p>
            </w:tc>
          </w:sdtContent>
        </w:sdt>
        <w:sdt>
          <w:sdtPr>
            <w:rPr>
              <w:rFonts w:cstheme="minorHAnsi"/>
              <w:bCs/>
              <w:sz w:val="28"/>
              <w:szCs w:val="28"/>
            </w:rPr>
            <w:id w:val="-677346933"/>
            <w:placeholder>
              <w:docPart w:val="B8B9325F46C8458FAEBEBCFF366FAAFF"/>
            </w:placeholder>
            <w:showingPlcHdr/>
            <w:text/>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B70CD" w14:textId="400C9A0D" w:rsidR="00CF5C82" w:rsidRPr="00E930BD" w:rsidRDefault="00F80577">
                <w:pPr>
                  <w:rPr>
                    <w:rFonts w:cstheme="minorHAnsi"/>
                    <w:bCs/>
                    <w:sz w:val="28"/>
                    <w:szCs w:val="28"/>
                  </w:rPr>
                </w:pPr>
                <w:r w:rsidRPr="00E930BD">
                  <w:rPr>
                    <w:rStyle w:val="PlaceholderText"/>
                  </w:rPr>
                  <w:t>Click to enter text.</w:t>
                </w:r>
              </w:p>
            </w:tc>
          </w:sdtContent>
        </w:sdt>
        <w:sdt>
          <w:sdtPr>
            <w:rPr>
              <w:rFonts w:cstheme="minorHAnsi"/>
              <w:bCs/>
              <w:sz w:val="28"/>
              <w:szCs w:val="28"/>
            </w:rPr>
            <w:id w:val="707918160"/>
            <w:placeholder>
              <w:docPart w:val="2C87B68CCCA94D2BA65F97F181ABCC93"/>
            </w:placeholder>
            <w:showingPlcHdr/>
            <w:text/>
          </w:sdtPr>
          <w:sdtEndPr/>
          <w:sdtContent>
            <w:tc>
              <w:tcPr>
                <w:tcW w:w="26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3380C" w14:textId="1255184C" w:rsidR="00CF5C82" w:rsidRPr="00E930BD" w:rsidRDefault="00F80577">
                <w:pPr>
                  <w:rPr>
                    <w:rFonts w:cstheme="minorHAnsi"/>
                    <w:bCs/>
                    <w:sz w:val="28"/>
                    <w:szCs w:val="28"/>
                  </w:rPr>
                </w:pPr>
                <w:r w:rsidRPr="00E930BD">
                  <w:rPr>
                    <w:rStyle w:val="PlaceholderText"/>
                  </w:rPr>
                  <w:t>Click to enter text.</w:t>
                </w:r>
              </w:p>
            </w:tc>
          </w:sdtContent>
        </w:sdt>
      </w:tr>
      <w:tr w:rsidR="00E930BD" w:rsidRPr="00E930BD" w14:paraId="55A7C381" w14:textId="77777777" w:rsidTr="00902178">
        <w:trPr>
          <w:cantSplit/>
          <w:trHeight w:val="908"/>
        </w:trPr>
        <w:sdt>
          <w:sdtPr>
            <w:rPr>
              <w:rFonts w:cstheme="minorHAnsi"/>
              <w:bCs/>
            </w:rPr>
            <w:id w:val="-2049600360"/>
            <w:placeholder>
              <w:docPart w:val="E2ECD111B5BF40AA87C2C829A8E258DC"/>
            </w:placeholder>
            <w:showingPlcHdr/>
            <w:text/>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A02AA" w14:textId="597BB03F" w:rsidR="00CF5C82" w:rsidRPr="00E930BD" w:rsidRDefault="00F80577">
                <w:pPr>
                  <w:rPr>
                    <w:rFonts w:cstheme="minorHAnsi"/>
                    <w:bCs/>
                  </w:rPr>
                </w:pPr>
                <w:r w:rsidRPr="00E930BD">
                  <w:rPr>
                    <w:rStyle w:val="PlaceholderText"/>
                  </w:rPr>
                  <w:t>Click to enter text.</w:t>
                </w:r>
              </w:p>
            </w:tc>
          </w:sdtContent>
        </w:sdt>
        <w:sdt>
          <w:sdtPr>
            <w:rPr>
              <w:rFonts w:cstheme="minorHAnsi"/>
              <w:bCs/>
              <w:sz w:val="20"/>
              <w:szCs w:val="20"/>
            </w:rPr>
            <w:id w:val="-1857412033"/>
            <w:placeholder>
              <w:docPart w:val="CAEEE5B499624D45A53354C1376891A5"/>
            </w:placeholder>
            <w:date>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51B63" w14:textId="3F209288" w:rsidR="00CF5C82" w:rsidRPr="00E930BD" w:rsidRDefault="00C91ACC" w:rsidP="00311242">
                <w:pPr>
                  <w:rPr>
                    <w:rFonts w:cstheme="minorHAnsi"/>
                    <w:bCs/>
                    <w:sz w:val="28"/>
                    <w:szCs w:val="28"/>
                  </w:rPr>
                </w:pPr>
                <w:r w:rsidRPr="00E930BD">
                  <w:rPr>
                    <w:rFonts w:cstheme="minorHAnsi"/>
                    <w:bCs/>
                    <w:sz w:val="20"/>
                    <w:szCs w:val="20"/>
                  </w:rPr>
                  <w:t>Select date.</w:t>
                </w:r>
              </w:p>
            </w:tc>
          </w:sdtContent>
        </w:sdt>
        <w:sdt>
          <w:sdtPr>
            <w:rPr>
              <w:rFonts w:cstheme="minorHAnsi"/>
              <w:bCs/>
              <w:sz w:val="28"/>
              <w:szCs w:val="28"/>
            </w:rPr>
            <w:id w:val="1878894206"/>
            <w:placeholder>
              <w:docPart w:val="00BFA1FA9A4240E4BE8C70A6CB3BA2D8"/>
            </w:placeholder>
            <w:showingPlcHdr/>
            <w:text/>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86076" w14:textId="01B09F25" w:rsidR="00CF5C82" w:rsidRPr="00E930BD" w:rsidRDefault="00F80577">
                <w:pPr>
                  <w:rPr>
                    <w:rFonts w:cstheme="minorHAnsi"/>
                    <w:bCs/>
                    <w:sz w:val="28"/>
                    <w:szCs w:val="28"/>
                  </w:rPr>
                </w:pPr>
                <w:r w:rsidRPr="00E930BD">
                  <w:rPr>
                    <w:rStyle w:val="PlaceholderText"/>
                  </w:rPr>
                  <w:t>Click to enter text.</w:t>
                </w:r>
              </w:p>
            </w:tc>
          </w:sdtContent>
        </w:sdt>
        <w:sdt>
          <w:sdtPr>
            <w:rPr>
              <w:rFonts w:cstheme="minorHAnsi"/>
              <w:bCs/>
              <w:sz w:val="28"/>
              <w:szCs w:val="28"/>
            </w:rPr>
            <w:id w:val="-1231605235"/>
            <w:placeholder>
              <w:docPart w:val="495CE3F3EC6144928F7FDCABF0343164"/>
            </w:placeholder>
            <w:showingPlcHdr/>
            <w:text/>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94AE2" w14:textId="6FFD0CBE" w:rsidR="00CF5C82" w:rsidRPr="00E930BD" w:rsidRDefault="00F80577">
                <w:pPr>
                  <w:rPr>
                    <w:rFonts w:cstheme="minorHAnsi"/>
                    <w:bCs/>
                    <w:sz w:val="28"/>
                    <w:szCs w:val="28"/>
                  </w:rPr>
                </w:pPr>
                <w:r w:rsidRPr="00E930BD">
                  <w:rPr>
                    <w:rStyle w:val="PlaceholderText"/>
                  </w:rPr>
                  <w:t>Click to enter text.</w:t>
                </w:r>
              </w:p>
            </w:tc>
          </w:sdtContent>
        </w:sdt>
        <w:sdt>
          <w:sdtPr>
            <w:rPr>
              <w:rFonts w:cstheme="minorHAnsi"/>
              <w:bCs/>
              <w:sz w:val="28"/>
              <w:szCs w:val="28"/>
            </w:rPr>
            <w:id w:val="707283"/>
            <w:placeholder>
              <w:docPart w:val="60A0190378EF4ABEA744AC66B3AE536C"/>
            </w:placeholder>
            <w:showingPlcHdr/>
            <w:text/>
          </w:sdtPr>
          <w:sdtEndPr/>
          <w:sdtContent>
            <w:tc>
              <w:tcPr>
                <w:tcW w:w="26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AACE5" w14:textId="0D53F8A8" w:rsidR="00CF5C82" w:rsidRPr="00E930BD" w:rsidRDefault="00F80577">
                <w:pPr>
                  <w:rPr>
                    <w:rFonts w:cstheme="minorHAnsi"/>
                    <w:bCs/>
                    <w:sz w:val="28"/>
                    <w:szCs w:val="28"/>
                  </w:rPr>
                </w:pPr>
                <w:r w:rsidRPr="00E930BD">
                  <w:rPr>
                    <w:rStyle w:val="PlaceholderText"/>
                  </w:rPr>
                  <w:t>Click to enter text.</w:t>
                </w:r>
              </w:p>
            </w:tc>
          </w:sdtContent>
        </w:sdt>
      </w:tr>
    </w:tbl>
    <w:p w14:paraId="5447A87A" w14:textId="2A666091" w:rsidR="00CF5C82" w:rsidRPr="00655B96" w:rsidRDefault="00CF5C82" w:rsidP="00FD6127">
      <w:pPr>
        <w:spacing w:before="360" w:after="60"/>
        <w:ind w:firstLine="270"/>
        <w:rPr>
          <w:rFonts w:cstheme="minorHAnsi"/>
          <w:sz w:val="28"/>
          <w:szCs w:val="28"/>
          <w:shd w:val="clear" w:color="auto" w:fill="F2F2F2" w:themeFill="background1" w:themeFillShade="F2"/>
        </w:rPr>
      </w:pPr>
      <w:r w:rsidRPr="00655B96">
        <w:rPr>
          <w:rFonts w:cstheme="minorHAnsi"/>
          <w:sz w:val="28"/>
          <w:szCs w:val="28"/>
          <w:shd w:val="clear" w:color="auto" w:fill="F2F2F2" w:themeFill="background1" w:themeFillShade="F2"/>
        </w:rPr>
        <w:t xml:space="preserve">Objective 2: </w:t>
      </w:r>
      <w:sdt>
        <w:sdtPr>
          <w:rPr>
            <w:rFonts w:cstheme="minorHAnsi"/>
            <w:sz w:val="28"/>
            <w:szCs w:val="28"/>
            <w:shd w:val="clear" w:color="auto" w:fill="F2F2F2" w:themeFill="background1" w:themeFillShade="F2"/>
          </w:rPr>
          <w:id w:val="1591888226"/>
          <w:placeholder>
            <w:docPart w:val="83B2129614BC40C795FC0F9776BEAAE5"/>
          </w:placeholder>
          <w:showingPlcHdr/>
          <w:text/>
        </w:sdtPr>
        <w:sdtEndPr/>
        <w:sdtContent>
          <w:r w:rsidR="005D17F0" w:rsidRPr="00655B96">
            <w:rPr>
              <w:rStyle w:val="PlaceholderText"/>
              <w:sz w:val="24"/>
              <w:szCs w:val="24"/>
              <w:shd w:val="clear" w:color="auto" w:fill="F2F2F2" w:themeFill="background1" w:themeFillShade="F2"/>
            </w:rPr>
            <w:t>Click to enter text.</w:t>
          </w:r>
        </w:sdtContent>
      </w:sdt>
    </w:p>
    <w:p w14:paraId="5C1735B2" w14:textId="34936648" w:rsidR="00CF5C82" w:rsidRPr="00655B96" w:rsidRDefault="00CF5C82" w:rsidP="00FD6127">
      <w:pPr>
        <w:spacing w:after="120"/>
        <w:ind w:firstLine="270"/>
        <w:rPr>
          <w:rFonts w:cstheme="minorHAnsi"/>
          <w:b/>
          <w:bCs/>
          <w:sz w:val="28"/>
          <w:szCs w:val="28"/>
          <w:shd w:val="clear" w:color="auto" w:fill="F2F2F2" w:themeFill="background1" w:themeFillShade="F2"/>
        </w:rPr>
      </w:pPr>
      <w:r w:rsidRPr="00655B96">
        <w:rPr>
          <w:rFonts w:cstheme="minorHAnsi"/>
          <w:b/>
          <w:bCs/>
          <w:sz w:val="28"/>
          <w:szCs w:val="28"/>
          <w:shd w:val="clear" w:color="auto" w:fill="F2F2F2" w:themeFill="background1" w:themeFillShade="F2"/>
        </w:rPr>
        <w:t>Timeframe:</w:t>
      </w:r>
      <w:r w:rsidR="00976B1F" w:rsidRPr="00655B96">
        <w:rPr>
          <w:rFonts w:cstheme="minorHAnsi"/>
          <w:b/>
          <w:bCs/>
          <w:sz w:val="28"/>
          <w:szCs w:val="28"/>
          <w:shd w:val="clear" w:color="auto" w:fill="F2F2F2" w:themeFill="background1" w:themeFillShade="F2"/>
        </w:rPr>
        <w:t xml:space="preserve"> </w:t>
      </w:r>
      <w:sdt>
        <w:sdtPr>
          <w:rPr>
            <w:rFonts w:cstheme="minorHAnsi"/>
            <w:b/>
            <w:bCs/>
            <w:sz w:val="28"/>
            <w:szCs w:val="28"/>
            <w:shd w:val="clear" w:color="auto" w:fill="F2F2F2" w:themeFill="background1" w:themeFillShade="F2"/>
          </w:rPr>
          <w:id w:val="209396052"/>
          <w:placeholder>
            <w:docPart w:val="40C5C3D5A0D14F1997770594B3F9440C"/>
          </w:placeholder>
          <w:showingPlcHdr/>
          <w:text/>
        </w:sdtPr>
        <w:sdtEndPr/>
        <w:sdtContent>
          <w:r w:rsidR="005D17F0" w:rsidRPr="00655B96">
            <w:rPr>
              <w:rStyle w:val="PlaceholderText"/>
              <w:sz w:val="24"/>
              <w:szCs w:val="24"/>
              <w:shd w:val="clear" w:color="auto" w:fill="F2F2F2" w:themeFill="background1" w:themeFillShade="F2"/>
            </w:rPr>
            <w:t>Click to enter text.</w:t>
          </w:r>
        </w:sdtContent>
      </w:sdt>
    </w:p>
    <w:tbl>
      <w:tblPr>
        <w:tblStyle w:val="PlainTable1"/>
        <w:tblW w:w="5541" w:type="pct"/>
        <w:tblInd w:w="-545" w:type="dxa"/>
        <w:tblLook w:val="0420" w:firstRow="1" w:lastRow="0" w:firstColumn="0" w:lastColumn="0" w:noHBand="0" w:noVBand="1"/>
      </w:tblPr>
      <w:tblGrid>
        <w:gridCol w:w="2880"/>
        <w:gridCol w:w="1260"/>
        <w:gridCol w:w="2340"/>
        <w:gridCol w:w="2070"/>
        <w:gridCol w:w="2610"/>
      </w:tblGrid>
      <w:tr w:rsidR="004D4341" w:rsidRPr="00BE16BF" w14:paraId="4D505799" w14:textId="77777777" w:rsidTr="00FD6127">
        <w:trPr>
          <w:cnfStyle w:val="100000000000" w:firstRow="1" w:lastRow="0" w:firstColumn="0" w:lastColumn="0" w:oddVBand="0" w:evenVBand="0" w:oddHBand="0" w:evenHBand="0" w:firstRowFirstColumn="0" w:firstRowLastColumn="0" w:lastRowFirstColumn="0" w:lastRowLastColumn="0"/>
          <w:cantSplit/>
        </w:trPr>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0173E4A8" w14:textId="77777777" w:rsidR="00CF5C82" w:rsidRPr="00BE16BF" w:rsidRDefault="00CF5C82">
            <w:pPr>
              <w:rPr>
                <w:rFonts w:cstheme="minorHAnsi"/>
                <w:sz w:val="28"/>
                <w:szCs w:val="28"/>
              </w:rPr>
            </w:pPr>
            <w:r w:rsidRPr="00BE16BF">
              <w:rPr>
                <w:rFonts w:cstheme="minorHAnsi"/>
                <w:sz w:val="28"/>
                <w:szCs w:val="28"/>
              </w:rPr>
              <w:t>Action Steps</w:t>
            </w:r>
          </w:p>
          <w:p w14:paraId="56179F3A" w14:textId="77777777" w:rsidR="00CF5C82" w:rsidRPr="00BE16BF" w:rsidRDefault="00CF5C82">
            <w:pPr>
              <w:rPr>
                <w:rFonts w:cstheme="minorHAnsi"/>
                <w:b w:val="0"/>
                <w:bCs w:val="0"/>
                <w:sz w:val="28"/>
                <w:szCs w:val="28"/>
              </w:rPr>
            </w:pPr>
            <w:r w:rsidRPr="00AF2988">
              <w:rPr>
                <w:rFonts w:cstheme="minorHAnsi"/>
                <w:b w:val="0"/>
                <w:bCs w:val="0"/>
                <w:sz w:val="24"/>
                <w:szCs w:val="24"/>
              </w:rPr>
              <w:t>Activities, steps, or processes to achieve objective</w:t>
            </w:r>
          </w:p>
        </w:tc>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634455A0" w14:textId="77777777" w:rsidR="00CF5C82" w:rsidRPr="00BE16BF" w:rsidRDefault="00CF5C82">
            <w:pPr>
              <w:rPr>
                <w:rFonts w:cstheme="minorHAnsi"/>
                <w:sz w:val="28"/>
                <w:szCs w:val="28"/>
              </w:rPr>
            </w:pPr>
            <w:r w:rsidRPr="00BE16BF">
              <w:rPr>
                <w:rFonts w:cstheme="minorHAnsi"/>
                <w:sz w:val="28"/>
                <w:szCs w:val="28"/>
              </w:rPr>
              <w:t>By When</w:t>
            </w:r>
          </w:p>
        </w:tc>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4F95D376" w14:textId="77777777" w:rsidR="00CF5C82" w:rsidRPr="00BE16BF" w:rsidRDefault="00CF5C82">
            <w:pPr>
              <w:rPr>
                <w:rFonts w:cstheme="minorHAnsi"/>
                <w:sz w:val="28"/>
                <w:szCs w:val="28"/>
              </w:rPr>
            </w:pPr>
            <w:r w:rsidRPr="00BE16BF">
              <w:rPr>
                <w:rFonts w:cstheme="minorHAnsi"/>
                <w:sz w:val="28"/>
                <w:szCs w:val="28"/>
              </w:rPr>
              <w:t>Milestone</w:t>
            </w:r>
          </w:p>
          <w:p w14:paraId="41DE24C4" w14:textId="77777777" w:rsidR="00CF5C82" w:rsidRPr="00BE16BF" w:rsidRDefault="00CF5C82">
            <w:pPr>
              <w:rPr>
                <w:rFonts w:cstheme="minorHAnsi"/>
                <w:b w:val="0"/>
                <w:bCs w:val="0"/>
                <w:sz w:val="28"/>
                <w:szCs w:val="28"/>
              </w:rPr>
            </w:pPr>
            <w:r w:rsidRPr="00AF2988">
              <w:rPr>
                <w:rFonts w:cstheme="minorHAnsi"/>
                <w:b w:val="0"/>
                <w:bCs w:val="0"/>
                <w:sz w:val="24"/>
                <w:szCs w:val="24"/>
              </w:rPr>
              <w:t>How will you know the activity has been accomplished</w:t>
            </w:r>
          </w:p>
        </w:tc>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02355750" w14:textId="77777777" w:rsidR="00CF5C82" w:rsidRPr="00BE16BF" w:rsidRDefault="00CF5C82">
            <w:pPr>
              <w:rPr>
                <w:rFonts w:cstheme="minorHAnsi"/>
                <w:sz w:val="28"/>
                <w:szCs w:val="28"/>
              </w:rPr>
            </w:pPr>
            <w:r w:rsidRPr="00BE16BF">
              <w:rPr>
                <w:rFonts w:cstheme="minorHAnsi"/>
                <w:sz w:val="28"/>
                <w:szCs w:val="28"/>
              </w:rPr>
              <w:t>Lead Agency</w:t>
            </w:r>
          </w:p>
        </w:tc>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53633EF3" w14:textId="77777777" w:rsidR="00CF5C82" w:rsidRPr="00BE16BF" w:rsidRDefault="00CF5C82">
            <w:pPr>
              <w:rPr>
                <w:rFonts w:cstheme="minorHAnsi"/>
                <w:sz w:val="28"/>
                <w:szCs w:val="28"/>
              </w:rPr>
            </w:pPr>
            <w:r w:rsidRPr="00BE16BF">
              <w:rPr>
                <w:rFonts w:cstheme="minorHAnsi"/>
                <w:sz w:val="28"/>
                <w:szCs w:val="28"/>
              </w:rPr>
              <w:t>Key Partners</w:t>
            </w:r>
          </w:p>
          <w:p w14:paraId="2172D489" w14:textId="6D74EB41" w:rsidR="00CF5C82" w:rsidRPr="00BE16BF" w:rsidRDefault="00CF5C82">
            <w:pPr>
              <w:rPr>
                <w:rFonts w:cstheme="minorHAnsi"/>
                <w:b w:val="0"/>
                <w:bCs w:val="0"/>
                <w:sz w:val="28"/>
                <w:szCs w:val="28"/>
              </w:rPr>
            </w:pPr>
            <w:r w:rsidRPr="00AF2988">
              <w:rPr>
                <w:rFonts w:cstheme="minorHAnsi"/>
                <w:b w:val="0"/>
                <w:bCs w:val="0"/>
                <w:sz w:val="24"/>
                <w:szCs w:val="24"/>
              </w:rPr>
              <w:t xml:space="preserve">Individuals or organizations helping to implement </w:t>
            </w:r>
            <w:r w:rsidR="00FD6127">
              <w:rPr>
                <w:rFonts w:cstheme="minorHAnsi"/>
                <w:b w:val="0"/>
                <w:bCs w:val="0"/>
                <w:sz w:val="24"/>
                <w:szCs w:val="24"/>
              </w:rPr>
              <w:t>action steps</w:t>
            </w:r>
          </w:p>
        </w:tc>
      </w:tr>
      <w:tr w:rsidR="005D17F0" w:rsidRPr="00E930BD" w14:paraId="3D1F5799" w14:textId="77777777" w:rsidTr="00E930BD">
        <w:trPr>
          <w:cnfStyle w:val="000000100000" w:firstRow="0" w:lastRow="0" w:firstColumn="0" w:lastColumn="0" w:oddVBand="0" w:evenVBand="0" w:oddHBand="1" w:evenHBand="0" w:firstRowFirstColumn="0" w:firstRowLastColumn="0" w:lastRowFirstColumn="0" w:lastRowLastColumn="0"/>
          <w:cantSplit/>
          <w:trHeight w:val="548"/>
        </w:trPr>
        <w:sdt>
          <w:sdtPr>
            <w:rPr>
              <w:rFonts w:cstheme="minorHAnsi"/>
              <w:bCs/>
              <w:sz w:val="28"/>
              <w:szCs w:val="28"/>
            </w:rPr>
            <w:id w:val="-758443960"/>
            <w:placeholder>
              <w:docPart w:val="6035E214D9014CDEB40B41E1359CDA81"/>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3D5B88" w14:textId="1D199446"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1998298756"/>
            <w:placeholder>
              <w:docPart w:val="7A872E78716D42BE9290D4980C647A8D"/>
            </w:placeholder>
            <w:date>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D26CE" w14:textId="3271D489" w:rsidR="005D17F0" w:rsidRPr="00E930BD" w:rsidRDefault="005D17F0" w:rsidP="005D17F0">
                <w:pPr>
                  <w:rPr>
                    <w:rFonts w:cstheme="minorHAnsi"/>
                    <w:bCs/>
                    <w:sz w:val="20"/>
                    <w:szCs w:val="20"/>
                  </w:rPr>
                </w:pPr>
                <w:r w:rsidRPr="00E930BD">
                  <w:rPr>
                    <w:rFonts w:cstheme="minorHAnsi"/>
                    <w:bCs/>
                    <w:sz w:val="20"/>
                    <w:szCs w:val="20"/>
                  </w:rPr>
                  <w:t>Select date.</w:t>
                </w:r>
              </w:p>
            </w:tc>
          </w:sdtContent>
        </w:sdt>
        <w:sdt>
          <w:sdtPr>
            <w:rPr>
              <w:rFonts w:cstheme="minorHAnsi"/>
              <w:bCs/>
            </w:rPr>
            <w:id w:val="-309487099"/>
            <w:placeholder>
              <w:docPart w:val="4457EC3B47BC4A99891939FEBE6AF50E"/>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681BB" w14:textId="4A2DA133" w:rsidR="005D17F0" w:rsidRPr="00E930BD" w:rsidRDefault="005D17F0" w:rsidP="005D17F0">
                <w:pPr>
                  <w:rPr>
                    <w:rFonts w:cstheme="minorHAnsi"/>
                    <w:bCs/>
                  </w:rPr>
                </w:pPr>
                <w:r w:rsidRPr="00E930BD">
                  <w:rPr>
                    <w:rStyle w:val="PlaceholderText"/>
                  </w:rPr>
                  <w:t>Click to enter text.</w:t>
                </w:r>
              </w:p>
            </w:tc>
          </w:sdtContent>
        </w:sdt>
        <w:sdt>
          <w:sdtPr>
            <w:rPr>
              <w:rFonts w:cstheme="minorHAnsi"/>
              <w:bCs/>
              <w:sz w:val="28"/>
              <w:szCs w:val="28"/>
            </w:rPr>
            <w:id w:val="-893590518"/>
            <w:placeholder>
              <w:docPart w:val="B19721FB9814445485A4A32B03FAEECC"/>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BB50E" w14:textId="64A866CE"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832683615"/>
            <w:placeholder>
              <w:docPart w:val="53B3CD566FC4492E82024F9C75135EB0"/>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DB6EC" w14:textId="00E25573" w:rsidR="005D17F0" w:rsidRPr="00E930BD" w:rsidRDefault="005D17F0" w:rsidP="005D17F0">
                <w:pPr>
                  <w:rPr>
                    <w:rFonts w:cstheme="minorHAnsi"/>
                    <w:bCs/>
                    <w:sz w:val="28"/>
                    <w:szCs w:val="28"/>
                  </w:rPr>
                </w:pPr>
                <w:r w:rsidRPr="00E930BD">
                  <w:rPr>
                    <w:rStyle w:val="PlaceholderText"/>
                  </w:rPr>
                  <w:t>Click to enter text.</w:t>
                </w:r>
              </w:p>
            </w:tc>
          </w:sdtContent>
        </w:sdt>
      </w:tr>
      <w:tr w:rsidR="005D17F0" w:rsidRPr="00E930BD" w14:paraId="2DF917C6" w14:textId="77777777" w:rsidTr="00902178">
        <w:trPr>
          <w:cantSplit/>
          <w:trHeight w:val="980"/>
        </w:trPr>
        <w:sdt>
          <w:sdtPr>
            <w:rPr>
              <w:rFonts w:cstheme="minorHAnsi"/>
              <w:bCs/>
              <w:sz w:val="28"/>
              <w:szCs w:val="28"/>
            </w:rPr>
            <w:id w:val="-1336613408"/>
            <w:placeholder>
              <w:docPart w:val="7D5C039A855D4592AFE5DF9D721380ED"/>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05694" w14:textId="795A1618"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1128550718"/>
            <w:placeholder>
              <w:docPart w:val="379C5AE6E66145C0821048CF3795E877"/>
            </w:placeholder>
            <w:showingPlcHdr/>
            <w:date>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66F57" w14:textId="6A943AE5" w:rsidR="005D17F0" w:rsidRPr="00E930BD" w:rsidRDefault="005D17F0" w:rsidP="005D17F0">
                <w:pPr>
                  <w:rPr>
                    <w:rFonts w:cstheme="minorHAnsi"/>
                    <w:bCs/>
                    <w:sz w:val="20"/>
                    <w:szCs w:val="20"/>
                  </w:rPr>
                </w:pPr>
                <w:r w:rsidRPr="00E930BD">
                  <w:rPr>
                    <w:rFonts w:cstheme="minorHAnsi"/>
                    <w:bCs/>
                    <w:sz w:val="20"/>
                    <w:szCs w:val="20"/>
                  </w:rPr>
                  <w:t>Select date.</w:t>
                </w:r>
              </w:p>
            </w:tc>
          </w:sdtContent>
        </w:sdt>
        <w:sdt>
          <w:sdtPr>
            <w:rPr>
              <w:rFonts w:cstheme="minorHAnsi"/>
              <w:bCs/>
              <w:sz w:val="28"/>
              <w:szCs w:val="28"/>
            </w:rPr>
            <w:id w:val="315607878"/>
            <w:placeholder>
              <w:docPart w:val="E92E2737F9B842A792E7590FC5B987CD"/>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A34F2" w14:textId="195FE4BC"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69327160"/>
            <w:placeholder>
              <w:docPart w:val="711ABB796F6845ABBB8B1F0B08F2CB78"/>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E07AD" w14:textId="3760072A"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377368034"/>
            <w:placeholder>
              <w:docPart w:val="29A9E307DCA045B294D239B6CFE56320"/>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93092" w14:textId="49F7E20B" w:rsidR="005D17F0" w:rsidRPr="00E930BD" w:rsidRDefault="005D17F0" w:rsidP="005D17F0">
                <w:pPr>
                  <w:rPr>
                    <w:rFonts w:cstheme="minorHAnsi"/>
                    <w:bCs/>
                    <w:sz w:val="28"/>
                    <w:szCs w:val="28"/>
                  </w:rPr>
                </w:pPr>
                <w:r w:rsidRPr="00E930BD">
                  <w:rPr>
                    <w:rStyle w:val="PlaceholderText"/>
                  </w:rPr>
                  <w:t>Click to enter text.</w:t>
                </w:r>
              </w:p>
            </w:tc>
          </w:sdtContent>
        </w:sdt>
      </w:tr>
      <w:tr w:rsidR="005D17F0" w:rsidRPr="00E930BD" w14:paraId="0381EA99" w14:textId="77777777" w:rsidTr="00902178">
        <w:trPr>
          <w:cnfStyle w:val="000000100000" w:firstRow="0" w:lastRow="0" w:firstColumn="0" w:lastColumn="0" w:oddVBand="0" w:evenVBand="0" w:oddHBand="1" w:evenHBand="0" w:firstRowFirstColumn="0" w:firstRowLastColumn="0" w:lastRowFirstColumn="0" w:lastRowLastColumn="0"/>
          <w:cantSplit/>
          <w:trHeight w:val="908"/>
        </w:trPr>
        <w:sdt>
          <w:sdtPr>
            <w:rPr>
              <w:rFonts w:cstheme="minorHAnsi"/>
              <w:bCs/>
              <w:sz w:val="28"/>
              <w:szCs w:val="28"/>
            </w:rPr>
            <w:id w:val="80721363"/>
            <w:placeholder>
              <w:docPart w:val="410558AC66524D59A00B4E5FFD8BD56C"/>
            </w:placeholder>
            <w:showingPlcHdr/>
            <w:text/>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1CC63" w14:textId="100EA0AA"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2111047593"/>
            <w:placeholder>
              <w:docPart w:val="6CB2B1ED39214C11A86F8B7448EF2D0C"/>
            </w:placeholder>
            <w:showingPlcHdr/>
            <w:date>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ADA6A" w14:textId="114B9E33" w:rsidR="005D17F0" w:rsidRPr="00E930BD" w:rsidRDefault="005D17F0" w:rsidP="005D17F0">
                <w:pPr>
                  <w:rPr>
                    <w:rFonts w:cstheme="minorHAnsi"/>
                    <w:bCs/>
                    <w:sz w:val="20"/>
                    <w:szCs w:val="20"/>
                  </w:rPr>
                </w:pPr>
                <w:r w:rsidRPr="00E930BD">
                  <w:rPr>
                    <w:rFonts w:cstheme="minorHAnsi"/>
                    <w:bCs/>
                    <w:sz w:val="20"/>
                    <w:szCs w:val="20"/>
                  </w:rPr>
                  <w:t>Select date.</w:t>
                </w:r>
              </w:p>
            </w:tc>
          </w:sdtContent>
        </w:sdt>
        <w:sdt>
          <w:sdtPr>
            <w:rPr>
              <w:rFonts w:cstheme="minorHAnsi"/>
              <w:bCs/>
              <w:sz w:val="28"/>
              <w:szCs w:val="28"/>
            </w:rPr>
            <w:id w:val="1448046522"/>
            <w:placeholder>
              <w:docPart w:val="9A6203442EA94375926FB38ED4E3467F"/>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9F649" w14:textId="3F79D1E2"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824196839"/>
            <w:placeholder>
              <w:docPart w:val="41BB3F83D8C84EF5AE318F7C64CF79CB"/>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A505F" w14:textId="7D017431"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281652833"/>
            <w:placeholder>
              <w:docPart w:val="5DD8D0E5CA0743DE8EBE271D59599B4E"/>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A1E1D" w14:textId="49E15870" w:rsidR="005D17F0" w:rsidRPr="00E930BD" w:rsidRDefault="005D17F0" w:rsidP="005D17F0">
                <w:pPr>
                  <w:rPr>
                    <w:rFonts w:cstheme="minorHAnsi"/>
                    <w:bCs/>
                    <w:sz w:val="28"/>
                    <w:szCs w:val="28"/>
                  </w:rPr>
                </w:pPr>
                <w:r w:rsidRPr="00E930BD">
                  <w:rPr>
                    <w:rStyle w:val="PlaceholderText"/>
                  </w:rPr>
                  <w:t>Click to enter text.</w:t>
                </w:r>
              </w:p>
            </w:tc>
          </w:sdtContent>
        </w:sdt>
      </w:tr>
      <w:tr w:rsidR="005D17F0" w:rsidRPr="00E930BD" w14:paraId="20669776" w14:textId="77777777" w:rsidTr="00902178">
        <w:trPr>
          <w:cantSplit/>
          <w:trHeight w:val="845"/>
        </w:trPr>
        <w:sdt>
          <w:sdtPr>
            <w:rPr>
              <w:rFonts w:cstheme="minorHAnsi"/>
              <w:bCs/>
              <w:sz w:val="28"/>
              <w:szCs w:val="28"/>
            </w:rPr>
            <w:id w:val="-524878333"/>
            <w:placeholder>
              <w:docPart w:val="BA42C13D2C7245068BDFD15E770826C1"/>
            </w:placeholder>
            <w:showingPlcHdr/>
            <w:text/>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19B91" w14:textId="1C365CAC"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621602705"/>
            <w:placeholder>
              <w:docPart w:val="682E5BE3959E4D9AB31D46C656CA46D0"/>
            </w:placeholder>
            <w:showingPlcHdr/>
            <w:date w:fullDate="2023-06-09T00:00:00Z">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9D50F" w14:textId="4F7B4943" w:rsidR="005D17F0" w:rsidRPr="00E930BD" w:rsidRDefault="005D17F0" w:rsidP="005D17F0">
                <w:pPr>
                  <w:rPr>
                    <w:rFonts w:cstheme="minorHAnsi"/>
                    <w:bCs/>
                    <w:sz w:val="28"/>
                    <w:szCs w:val="28"/>
                  </w:rPr>
                </w:pPr>
                <w:r w:rsidRPr="00E930BD">
                  <w:rPr>
                    <w:rFonts w:cstheme="minorHAnsi"/>
                    <w:bCs/>
                    <w:sz w:val="20"/>
                    <w:szCs w:val="20"/>
                  </w:rPr>
                  <w:t>Select date.</w:t>
                </w:r>
              </w:p>
            </w:tc>
          </w:sdtContent>
        </w:sdt>
        <w:sdt>
          <w:sdtPr>
            <w:rPr>
              <w:rFonts w:cstheme="minorHAnsi"/>
              <w:bCs/>
              <w:sz w:val="28"/>
              <w:szCs w:val="28"/>
            </w:rPr>
            <w:id w:val="1888990406"/>
            <w:placeholder>
              <w:docPart w:val="D91360B5D02944B8B3D001BF59A9949D"/>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F4996" w14:textId="345CDBA1"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974644708"/>
            <w:placeholder>
              <w:docPart w:val="237C5D9D9209438BAC5DDCB16175ED99"/>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6CE9E" w14:textId="6B1C67DB"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343633150"/>
            <w:placeholder>
              <w:docPart w:val="D87590ED091F4AE3A008877649A6F335"/>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16182" w14:textId="0C07997E" w:rsidR="005D17F0" w:rsidRPr="00E930BD" w:rsidRDefault="005D17F0" w:rsidP="005D17F0">
                <w:pPr>
                  <w:rPr>
                    <w:rFonts w:cstheme="minorHAnsi"/>
                    <w:bCs/>
                    <w:sz w:val="28"/>
                    <w:szCs w:val="28"/>
                  </w:rPr>
                </w:pPr>
                <w:r w:rsidRPr="00E930BD">
                  <w:rPr>
                    <w:rStyle w:val="PlaceholderText"/>
                  </w:rPr>
                  <w:t>Click to enter text.</w:t>
                </w:r>
              </w:p>
            </w:tc>
          </w:sdtContent>
        </w:sdt>
      </w:tr>
    </w:tbl>
    <w:p w14:paraId="53B09159" w14:textId="6A25BD8B" w:rsidR="00CF5C82" w:rsidRPr="00655B96" w:rsidRDefault="00CF5C82" w:rsidP="00655B96">
      <w:pPr>
        <w:spacing w:before="480" w:after="120"/>
        <w:ind w:hanging="540"/>
        <w:rPr>
          <w:rFonts w:cstheme="minorHAnsi"/>
          <w:sz w:val="28"/>
          <w:szCs w:val="28"/>
          <w:shd w:val="clear" w:color="auto" w:fill="F2F2F2" w:themeFill="background1" w:themeFillShade="F2"/>
        </w:rPr>
      </w:pPr>
      <w:r w:rsidRPr="00655B96">
        <w:rPr>
          <w:rFonts w:cstheme="minorHAnsi"/>
          <w:b/>
          <w:bCs/>
          <w:sz w:val="28"/>
          <w:szCs w:val="28"/>
          <w:shd w:val="clear" w:color="auto" w:fill="F2F2F2" w:themeFill="background1" w:themeFillShade="F2"/>
        </w:rPr>
        <w:t>Abatement Strategy 2</w:t>
      </w:r>
      <w:r w:rsidR="005D17F0" w:rsidRPr="00655B96">
        <w:rPr>
          <w:rFonts w:cstheme="minorHAnsi"/>
          <w:b/>
          <w:bCs/>
          <w:sz w:val="28"/>
          <w:szCs w:val="28"/>
          <w:shd w:val="clear" w:color="auto" w:fill="F2F2F2" w:themeFill="background1" w:themeFillShade="F2"/>
        </w:rPr>
        <w:t xml:space="preserve"> </w:t>
      </w:r>
      <w:r w:rsidRPr="00655B96">
        <w:rPr>
          <w:rFonts w:cstheme="minorHAnsi"/>
          <w:b/>
          <w:bCs/>
          <w:sz w:val="28"/>
          <w:szCs w:val="28"/>
          <w:shd w:val="clear" w:color="auto" w:fill="F2F2F2" w:themeFill="background1" w:themeFillShade="F2"/>
        </w:rPr>
        <w:t>:</w:t>
      </w:r>
      <w:r w:rsidR="00976B1F" w:rsidRPr="00655B96">
        <w:rPr>
          <w:rFonts w:cstheme="minorHAnsi"/>
          <w:sz w:val="28"/>
          <w:szCs w:val="28"/>
          <w:shd w:val="clear" w:color="auto" w:fill="F2F2F2" w:themeFill="background1" w:themeFillShade="F2"/>
        </w:rPr>
        <w:t xml:space="preserve"> </w:t>
      </w:r>
      <w:sdt>
        <w:sdtPr>
          <w:rPr>
            <w:rFonts w:cstheme="minorHAnsi"/>
            <w:sz w:val="28"/>
            <w:szCs w:val="28"/>
            <w:shd w:val="clear" w:color="auto" w:fill="F2F2F2" w:themeFill="background1" w:themeFillShade="F2"/>
          </w:rPr>
          <w:id w:val="-318109011"/>
          <w:placeholder>
            <w:docPart w:val="12659948F8304FEEBC5C2A2868478AB6"/>
          </w:placeholder>
          <w:showingPlcHdr/>
          <w:text/>
        </w:sdtPr>
        <w:sdtEndPr/>
        <w:sdtContent>
          <w:r w:rsidR="005D17F0" w:rsidRPr="00655B96">
            <w:rPr>
              <w:rStyle w:val="PlaceholderText"/>
              <w:sz w:val="24"/>
              <w:szCs w:val="24"/>
              <w:shd w:val="clear" w:color="auto" w:fill="F2F2F2" w:themeFill="background1" w:themeFillShade="F2"/>
            </w:rPr>
            <w:t>Click to enter text.</w:t>
          </w:r>
        </w:sdtContent>
      </w:sdt>
    </w:p>
    <w:p w14:paraId="37C4EC88" w14:textId="7A3731F0" w:rsidR="00CF5C82" w:rsidRPr="00655B96" w:rsidRDefault="00CF5C82" w:rsidP="00E87485">
      <w:pPr>
        <w:spacing w:after="60"/>
        <w:ind w:firstLine="270"/>
        <w:rPr>
          <w:rFonts w:cstheme="minorHAnsi"/>
          <w:sz w:val="28"/>
          <w:szCs w:val="28"/>
          <w:shd w:val="clear" w:color="auto" w:fill="F2F2F2" w:themeFill="background1" w:themeFillShade="F2"/>
        </w:rPr>
      </w:pPr>
      <w:r w:rsidRPr="00655B96">
        <w:rPr>
          <w:rFonts w:cstheme="minorHAnsi"/>
          <w:sz w:val="28"/>
          <w:szCs w:val="28"/>
          <w:shd w:val="clear" w:color="auto" w:fill="F2F2F2" w:themeFill="background1" w:themeFillShade="F2"/>
        </w:rPr>
        <w:t>Objective 1:</w:t>
      </w:r>
      <w:r w:rsidR="005D17F0" w:rsidRPr="00655B96">
        <w:rPr>
          <w:rFonts w:cstheme="minorHAnsi"/>
          <w:sz w:val="28"/>
          <w:szCs w:val="28"/>
          <w:shd w:val="clear" w:color="auto" w:fill="F2F2F2" w:themeFill="background1" w:themeFillShade="F2"/>
        </w:rPr>
        <w:t xml:space="preserve"> </w:t>
      </w:r>
      <w:sdt>
        <w:sdtPr>
          <w:rPr>
            <w:rFonts w:cstheme="minorHAnsi"/>
            <w:sz w:val="28"/>
            <w:szCs w:val="28"/>
            <w:shd w:val="clear" w:color="auto" w:fill="F2F2F2" w:themeFill="background1" w:themeFillShade="F2"/>
          </w:rPr>
          <w:id w:val="2027284084"/>
          <w:placeholder>
            <w:docPart w:val="10C6FBE34C7A4F57AB325A71A65C6D9F"/>
          </w:placeholder>
          <w:showingPlcHdr/>
          <w:text/>
        </w:sdtPr>
        <w:sdtEndPr/>
        <w:sdtContent>
          <w:r w:rsidR="005D17F0" w:rsidRPr="00655B96">
            <w:rPr>
              <w:rStyle w:val="PlaceholderText"/>
              <w:sz w:val="24"/>
              <w:szCs w:val="24"/>
              <w:shd w:val="clear" w:color="auto" w:fill="F2F2F2" w:themeFill="background1" w:themeFillShade="F2"/>
            </w:rPr>
            <w:t>Click to enter text.</w:t>
          </w:r>
        </w:sdtContent>
      </w:sdt>
    </w:p>
    <w:p w14:paraId="18B2F826" w14:textId="316AA0D7" w:rsidR="00CF5C82" w:rsidRPr="00655B96" w:rsidRDefault="00CF5C82" w:rsidP="00E87485">
      <w:pPr>
        <w:spacing w:after="120"/>
        <w:ind w:firstLine="270"/>
        <w:rPr>
          <w:rFonts w:cstheme="minorHAnsi"/>
          <w:b/>
          <w:bCs/>
          <w:sz w:val="28"/>
          <w:szCs w:val="28"/>
          <w:shd w:val="clear" w:color="auto" w:fill="F2F2F2" w:themeFill="background1" w:themeFillShade="F2"/>
        </w:rPr>
      </w:pPr>
      <w:r w:rsidRPr="00655B96">
        <w:rPr>
          <w:rFonts w:cstheme="minorHAnsi"/>
          <w:sz w:val="28"/>
          <w:szCs w:val="28"/>
          <w:shd w:val="clear" w:color="auto" w:fill="F2F2F2" w:themeFill="background1" w:themeFillShade="F2"/>
        </w:rPr>
        <w:t>Timeframe:</w:t>
      </w:r>
      <w:r w:rsidR="00976B1F" w:rsidRPr="00655B96">
        <w:rPr>
          <w:rFonts w:cstheme="minorHAnsi"/>
          <w:b/>
          <w:bCs/>
          <w:sz w:val="28"/>
          <w:szCs w:val="28"/>
          <w:shd w:val="clear" w:color="auto" w:fill="F2F2F2" w:themeFill="background1" w:themeFillShade="F2"/>
        </w:rPr>
        <w:t xml:space="preserve"> </w:t>
      </w:r>
      <w:sdt>
        <w:sdtPr>
          <w:rPr>
            <w:rFonts w:cstheme="minorHAnsi"/>
            <w:b/>
            <w:bCs/>
            <w:sz w:val="28"/>
            <w:szCs w:val="28"/>
            <w:shd w:val="clear" w:color="auto" w:fill="F2F2F2" w:themeFill="background1" w:themeFillShade="F2"/>
          </w:rPr>
          <w:id w:val="294102171"/>
          <w:placeholder>
            <w:docPart w:val="410825E172AF44BBA8864EA45C5511EF"/>
          </w:placeholder>
          <w:showingPlcHdr/>
          <w:text/>
        </w:sdtPr>
        <w:sdtEndPr/>
        <w:sdtContent>
          <w:r w:rsidR="005D17F0" w:rsidRPr="00655B96">
            <w:rPr>
              <w:rStyle w:val="PlaceholderText"/>
              <w:sz w:val="24"/>
              <w:szCs w:val="24"/>
              <w:shd w:val="clear" w:color="auto" w:fill="F2F2F2" w:themeFill="background1" w:themeFillShade="F2"/>
            </w:rPr>
            <w:t>Click to enter text.</w:t>
          </w:r>
        </w:sdtContent>
      </w:sdt>
    </w:p>
    <w:tbl>
      <w:tblPr>
        <w:tblStyle w:val="PlainTable1"/>
        <w:tblW w:w="5541" w:type="pct"/>
        <w:tblInd w:w="-545" w:type="dxa"/>
        <w:tblLook w:val="0420" w:firstRow="1" w:lastRow="0" w:firstColumn="0" w:lastColumn="0" w:noHBand="0" w:noVBand="1"/>
      </w:tblPr>
      <w:tblGrid>
        <w:gridCol w:w="2880"/>
        <w:gridCol w:w="1260"/>
        <w:gridCol w:w="2340"/>
        <w:gridCol w:w="2070"/>
        <w:gridCol w:w="2610"/>
      </w:tblGrid>
      <w:tr w:rsidR="00CF5C82" w:rsidRPr="00BE16BF" w14:paraId="44910C24" w14:textId="77777777" w:rsidTr="00FD6127">
        <w:trPr>
          <w:cnfStyle w:val="100000000000" w:firstRow="1" w:lastRow="0" w:firstColumn="0" w:lastColumn="0" w:oddVBand="0" w:evenVBand="0" w:oddHBand="0" w:evenHBand="0" w:firstRowFirstColumn="0" w:firstRowLastColumn="0" w:lastRowFirstColumn="0" w:lastRowLastColumn="0"/>
          <w:cantSplit/>
          <w:tblHeader/>
        </w:trPr>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24E67C02" w14:textId="77777777" w:rsidR="00CF5C82" w:rsidRPr="00BE16BF" w:rsidRDefault="00CF5C82">
            <w:pPr>
              <w:rPr>
                <w:rFonts w:cstheme="minorHAnsi"/>
                <w:sz w:val="28"/>
                <w:szCs w:val="28"/>
              </w:rPr>
            </w:pPr>
            <w:r w:rsidRPr="00BE16BF">
              <w:rPr>
                <w:rFonts w:cstheme="minorHAnsi"/>
                <w:sz w:val="28"/>
                <w:szCs w:val="28"/>
              </w:rPr>
              <w:t>Action Steps</w:t>
            </w:r>
          </w:p>
          <w:p w14:paraId="39302707" w14:textId="77777777" w:rsidR="00CF5C82" w:rsidRPr="00BE16BF" w:rsidRDefault="00CF5C82">
            <w:pPr>
              <w:rPr>
                <w:rFonts w:cstheme="minorHAnsi"/>
                <w:sz w:val="28"/>
                <w:szCs w:val="28"/>
              </w:rPr>
            </w:pPr>
            <w:r w:rsidRPr="00AF2988">
              <w:rPr>
                <w:rFonts w:cstheme="minorHAnsi"/>
                <w:b w:val="0"/>
                <w:bCs w:val="0"/>
                <w:sz w:val="24"/>
                <w:szCs w:val="24"/>
              </w:rPr>
              <w:t>Activities, steps, or processes to achieve objective</w:t>
            </w:r>
          </w:p>
        </w:tc>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07560A45" w14:textId="77777777" w:rsidR="00CF5C82" w:rsidRPr="00BE16BF" w:rsidRDefault="00CF5C82">
            <w:pPr>
              <w:rPr>
                <w:rFonts w:cstheme="minorHAnsi"/>
                <w:sz w:val="28"/>
                <w:szCs w:val="28"/>
              </w:rPr>
            </w:pPr>
            <w:r w:rsidRPr="00BE16BF">
              <w:rPr>
                <w:rFonts w:cstheme="minorHAnsi"/>
                <w:sz w:val="28"/>
                <w:szCs w:val="28"/>
              </w:rPr>
              <w:t>By When</w:t>
            </w:r>
          </w:p>
        </w:tc>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0AD49A90" w14:textId="77777777" w:rsidR="00CF5C82" w:rsidRPr="00BE16BF" w:rsidRDefault="00CF5C82">
            <w:pPr>
              <w:rPr>
                <w:rFonts w:cstheme="minorHAnsi"/>
                <w:b w:val="0"/>
                <w:bCs w:val="0"/>
                <w:sz w:val="28"/>
                <w:szCs w:val="28"/>
              </w:rPr>
            </w:pPr>
            <w:r w:rsidRPr="00BE16BF">
              <w:rPr>
                <w:rFonts w:cstheme="minorHAnsi"/>
                <w:sz w:val="28"/>
                <w:szCs w:val="28"/>
              </w:rPr>
              <w:t>Milestone</w:t>
            </w:r>
          </w:p>
          <w:p w14:paraId="193A4135" w14:textId="77777777" w:rsidR="00CF5C82" w:rsidRPr="00BE16BF" w:rsidRDefault="00CF5C82">
            <w:pPr>
              <w:rPr>
                <w:rFonts w:cstheme="minorHAnsi"/>
                <w:sz w:val="28"/>
                <w:szCs w:val="28"/>
              </w:rPr>
            </w:pPr>
            <w:r w:rsidRPr="00AF2988">
              <w:rPr>
                <w:rFonts w:cstheme="minorHAnsi"/>
                <w:b w:val="0"/>
                <w:bCs w:val="0"/>
                <w:sz w:val="24"/>
                <w:szCs w:val="24"/>
              </w:rPr>
              <w:t>How will you know the activity has been accomplished</w:t>
            </w:r>
          </w:p>
        </w:tc>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6AE45F40" w14:textId="77777777" w:rsidR="00CF5C82" w:rsidRPr="00BE16BF" w:rsidRDefault="00CF5C82">
            <w:pPr>
              <w:rPr>
                <w:rFonts w:cstheme="minorHAnsi"/>
                <w:sz w:val="28"/>
                <w:szCs w:val="28"/>
              </w:rPr>
            </w:pPr>
            <w:r w:rsidRPr="00BE16BF">
              <w:rPr>
                <w:rFonts w:cstheme="minorHAnsi"/>
                <w:sz w:val="28"/>
                <w:szCs w:val="28"/>
              </w:rPr>
              <w:t>Lead Agency</w:t>
            </w:r>
          </w:p>
        </w:tc>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562701A6" w14:textId="77777777" w:rsidR="00CF5C82" w:rsidRPr="00BE16BF" w:rsidRDefault="00CF5C82">
            <w:pPr>
              <w:rPr>
                <w:rFonts w:cstheme="minorHAnsi"/>
                <w:b w:val="0"/>
                <w:bCs w:val="0"/>
                <w:sz w:val="28"/>
                <w:szCs w:val="28"/>
              </w:rPr>
            </w:pPr>
            <w:r w:rsidRPr="00BE16BF">
              <w:rPr>
                <w:rFonts w:cstheme="minorHAnsi"/>
                <w:sz w:val="28"/>
                <w:szCs w:val="28"/>
              </w:rPr>
              <w:t>Key Partners</w:t>
            </w:r>
          </w:p>
          <w:p w14:paraId="3177309F" w14:textId="5437D5E1" w:rsidR="00CF5C82" w:rsidRPr="00BE16BF" w:rsidRDefault="00CF5C82">
            <w:pPr>
              <w:rPr>
                <w:rFonts w:cstheme="minorHAnsi"/>
                <w:sz w:val="28"/>
                <w:szCs w:val="28"/>
              </w:rPr>
            </w:pPr>
            <w:r w:rsidRPr="00AF2988">
              <w:rPr>
                <w:rFonts w:cstheme="minorHAnsi"/>
                <w:b w:val="0"/>
                <w:bCs w:val="0"/>
                <w:sz w:val="24"/>
                <w:szCs w:val="24"/>
              </w:rPr>
              <w:t>Individuals or organizations helping to implement action step</w:t>
            </w:r>
            <w:r w:rsidR="00FD6127">
              <w:rPr>
                <w:rFonts w:cstheme="minorHAnsi"/>
                <w:b w:val="0"/>
                <w:bCs w:val="0"/>
                <w:sz w:val="24"/>
                <w:szCs w:val="24"/>
              </w:rPr>
              <w:t>s</w:t>
            </w:r>
          </w:p>
        </w:tc>
      </w:tr>
      <w:tr w:rsidR="005D17F0" w:rsidRPr="00E930BD" w14:paraId="592B284B" w14:textId="77777777" w:rsidTr="00902178">
        <w:trPr>
          <w:cnfStyle w:val="000000100000" w:firstRow="0" w:lastRow="0" w:firstColumn="0" w:lastColumn="0" w:oddVBand="0" w:evenVBand="0" w:oddHBand="1" w:evenHBand="0" w:firstRowFirstColumn="0" w:firstRowLastColumn="0" w:lastRowFirstColumn="0" w:lastRowLastColumn="0"/>
          <w:cantSplit/>
          <w:trHeight w:val="827"/>
        </w:trPr>
        <w:sdt>
          <w:sdtPr>
            <w:rPr>
              <w:rFonts w:cstheme="minorHAnsi"/>
              <w:bCs/>
              <w:sz w:val="28"/>
              <w:szCs w:val="28"/>
            </w:rPr>
            <w:id w:val="1570372969"/>
            <w:placeholder>
              <w:docPart w:val="3BAE2F17A76342BDAF420BB78C4FE359"/>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BACC1" w14:textId="44AE317A"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1537891470"/>
            <w:placeholder>
              <w:docPart w:val="42478AF124CC4159BD3E8961449B1739"/>
            </w:placeholder>
            <w:date>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F1C44" w14:textId="58FF41C0" w:rsidR="005D17F0" w:rsidRPr="00E930BD" w:rsidRDefault="005D17F0" w:rsidP="005D17F0">
                <w:pPr>
                  <w:rPr>
                    <w:rFonts w:cstheme="minorHAnsi"/>
                    <w:bCs/>
                    <w:sz w:val="28"/>
                    <w:szCs w:val="28"/>
                  </w:rPr>
                </w:pPr>
                <w:r w:rsidRPr="00E930BD">
                  <w:rPr>
                    <w:rFonts w:cstheme="minorHAnsi"/>
                    <w:bCs/>
                    <w:sz w:val="20"/>
                    <w:szCs w:val="20"/>
                  </w:rPr>
                  <w:t>Select date.</w:t>
                </w:r>
              </w:p>
            </w:tc>
          </w:sdtContent>
        </w:sdt>
        <w:sdt>
          <w:sdtPr>
            <w:rPr>
              <w:rFonts w:cstheme="minorHAnsi"/>
              <w:bCs/>
              <w:sz w:val="28"/>
              <w:szCs w:val="28"/>
            </w:rPr>
            <w:id w:val="875823974"/>
            <w:placeholder>
              <w:docPart w:val="405000F626534A389D1D804B7B717AFC"/>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C205D" w14:textId="5A1D3CD7"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769088084"/>
            <w:placeholder>
              <w:docPart w:val="24F7F6779CC54B2798D9DE5345F05FC0"/>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26A72" w14:textId="13102ADD"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998541423"/>
            <w:placeholder>
              <w:docPart w:val="FEF20B476A114A9A93002A81B3A28A53"/>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A8F60" w14:textId="2E27DC2B" w:rsidR="005D17F0" w:rsidRPr="00E930BD" w:rsidRDefault="005D17F0" w:rsidP="005D17F0">
                <w:pPr>
                  <w:rPr>
                    <w:rFonts w:cstheme="minorHAnsi"/>
                    <w:bCs/>
                    <w:sz w:val="28"/>
                    <w:szCs w:val="28"/>
                  </w:rPr>
                </w:pPr>
                <w:r w:rsidRPr="00E930BD">
                  <w:rPr>
                    <w:rStyle w:val="PlaceholderText"/>
                  </w:rPr>
                  <w:t>Click to enter text.</w:t>
                </w:r>
              </w:p>
            </w:tc>
          </w:sdtContent>
        </w:sdt>
      </w:tr>
      <w:tr w:rsidR="005D17F0" w:rsidRPr="00E930BD" w14:paraId="7CDC11D2" w14:textId="77777777" w:rsidTr="00902178">
        <w:trPr>
          <w:cantSplit/>
          <w:trHeight w:val="845"/>
        </w:trPr>
        <w:sdt>
          <w:sdtPr>
            <w:rPr>
              <w:rFonts w:cstheme="minorHAnsi"/>
              <w:bCs/>
              <w:sz w:val="28"/>
              <w:szCs w:val="28"/>
            </w:rPr>
            <w:id w:val="-580750126"/>
            <w:placeholder>
              <w:docPart w:val="E3AD6B949AE142619AD5AA144C729D52"/>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5BDF4" w14:textId="7EF1943A"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1590272145"/>
            <w:placeholder>
              <w:docPart w:val="9FC93123D1C74639B97194888586931A"/>
            </w:placeholder>
            <w:showingPlcHdr/>
            <w:date>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52B62" w14:textId="3F0A8F1B" w:rsidR="005D17F0" w:rsidRPr="00E930BD" w:rsidRDefault="005D17F0" w:rsidP="005D17F0">
                <w:pPr>
                  <w:rPr>
                    <w:rFonts w:cstheme="minorHAnsi"/>
                    <w:bCs/>
                  </w:rPr>
                </w:pPr>
                <w:r w:rsidRPr="00E930BD">
                  <w:rPr>
                    <w:rFonts w:cstheme="minorHAnsi"/>
                    <w:bCs/>
                    <w:sz w:val="20"/>
                    <w:szCs w:val="20"/>
                  </w:rPr>
                  <w:t>Select date.</w:t>
                </w:r>
              </w:p>
            </w:tc>
          </w:sdtContent>
        </w:sdt>
        <w:sdt>
          <w:sdtPr>
            <w:rPr>
              <w:rFonts w:cstheme="minorHAnsi"/>
              <w:bCs/>
              <w:sz w:val="28"/>
              <w:szCs w:val="28"/>
            </w:rPr>
            <w:id w:val="1492751279"/>
            <w:placeholder>
              <w:docPart w:val="A496E0155D6445298B635E8ABE8C13FD"/>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E1E19" w14:textId="7A54D8D4"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720591927"/>
            <w:placeholder>
              <w:docPart w:val="2A907D2F46AF46D485D173E8D7A25843"/>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59A92" w14:textId="2D9AB422"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2114739949"/>
            <w:placeholder>
              <w:docPart w:val="1FF172D2FFBF46F1A0B67C1C3C615CA0"/>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7A5B0" w14:textId="62064790" w:rsidR="005D17F0" w:rsidRPr="00E930BD" w:rsidRDefault="005D17F0" w:rsidP="005D17F0">
                <w:pPr>
                  <w:rPr>
                    <w:rFonts w:cstheme="minorHAnsi"/>
                    <w:bCs/>
                    <w:sz w:val="28"/>
                    <w:szCs w:val="28"/>
                  </w:rPr>
                </w:pPr>
                <w:r w:rsidRPr="00E930BD">
                  <w:rPr>
                    <w:rStyle w:val="PlaceholderText"/>
                  </w:rPr>
                  <w:t>Click to enter text.</w:t>
                </w:r>
              </w:p>
            </w:tc>
          </w:sdtContent>
        </w:sdt>
      </w:tr>
      <w:tr w:rsidR="005D17F0" w:rsidRPr="00E930BD" w14:paraId="7A1AC99C" w14:textId="77777777" w:rsidTr="00902178">
        <w:trPr>
          <w:cnfStyle w:val="000000100000" w:firstRow="0" w:lastRow="0" w:firstColumn="0" w:lastColumn="0" w:oddVBand="0" w:evenVBand="0" w:oddHBand="1" w:evenHBand="0" w:firstRowFirstColumn="0" w:firstRowLastColumn="0" w:lastRowFirstColumn="0" w:lastRowLastColumn="0"/>
          <w:cantSplit/>
          <w:trHeight w:val="872"/>
        </w:trPr>
        <w:sdt>
          <w:sdtPr>
            <w:rPr>
              <w:rFonts w:cstheme="minorHAnsi"/>
              <w:bCs/>
              <w:sz w:val="28"/>
              <w:szCs w:val="28"/>
            </w:rPr>
            <w:id w:val="1572088081"/>
            <w:placeholder>
              <w:docPart w:val="BBB2FD77DDD547579F42F636EF09D385"/>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4B108" w14:textId="59BF3653"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487174074"/>
            <w:placeholder>
              <w:docPart w:val="16BC5DA02C614C5999912A0EB05D9AC2"/>
            </w:placeholder>
            <w:showingPlcHdr/>
            <w:date w:fullDate="2023-06-09T00:00:00Z">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8509B" w14:textId="72BE8A49" w:rsidR="005D17F0" w:rsidRPr="00E930BD" w:rsidRDefault="005D17F0" w:rsidP="005D17F0">
                <w:pPr>
                  <w:rPr>
                    <w:rFonts w:cstheme="minorHAnsi"/>
                    <w:bCs/>
                  </w:rPr>
                </w:pPr>
                <w:r w:rsidRPr="00E930BD">
                  <w:rPr>
                    <w:rFonts w:cstheme="minorHAnsi"/>
                    <w:bCs/>
                    <w:sz w:val="20"/>
                    <w:szCs w:val="20"/>
                  </w:rPr>
                  <w:t>Select date.</w:t>
                </w:r>
              </w:p>
            </w:tc>
          </w:sdtContent>
        </w:sdt>
        <w:sdt>
          <w:sdtPr>
            <w:rPr>
              <w:rFonts w:cstheme="minorHAnsi"/>
              <w:bCs/>
              <w:sz w:val="28"/>
              <w:szCs w:val="28"/>
            </w:rPr>
            <w:id w:val="-1482623793"/>
            <w:placeholder>
              <w:docPart w:val="656BCA1AC642468CA7DE81D2C2515829"/>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915D7" w14:textId="07D2C0F3"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757784511"/>
            <w:placeholder>
              <w:docPart w:val="ADEE436A1AA0491095ECB417D1CB6DA2"/>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7902D" w14:textId="36755A32"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724717724"/>
            <w:placeholder>
              <w:docPart w:val="7D06F50730E04B858424590F75044E49"/>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2FB99" w14:textId="09A049C8" w:rsidR="005D17F0" w:rsidRPr="00E930BD" w:rsidRDefault="005D17F0" w:rsidP="005D17F0">
                <w:pPr>
                  <w:rPr>
                    <w:rFonts w:cstheme="minorHAnsi"/>
                    <w:bCs/>
                    <w:sz w:val="28"/>
                    <w:szCs w:val="28"/>
                  </w:rPr>
                </w:pPr>
                <w:r w:rsidRPr="00E930BD">
                  <w:rPr>
                    <w:rStyle w:val="PlaceholderText"/>
                  </w:rPr>
                  <w:t>Click to enter text.</w:t>
                </w:r>
              </w:p>
            </w:tc>
          </w:sdtContent>
        </w:sdt>
      </w:tr>
      <w:tr w:rsidR="005D17F0" w:rsidRPr="00E930BD" w14:paraId="05E2B686" w14:textId="77777777" w:rsidTr="00902178">
        <w:trPr>
          <w:cantSplit/>
          <w:trHeight w:val="890"/>
        </w:trPr>
        <w:sdt>
          <w:sdtPr>
            <w:rPr>
              <w:rFonts w:cstheme="minorHAnsi"/>
              <w:bCs/>
              <w:sz w:val="28"/>
              <w:szCs w:val="28"/>
            </w:rPr>
            <w:id w:val="753018960"/>
            <w:placeholder>
              <w:docPart w:val="87A9177A7F18410F95D9C107AE6AC912"/>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56C3E" w14:textId="6A9E3AD8"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942066713"/>
            <w:placeholder>
              <w:docPart w:val="957F1EE868E24760BFE3C965702B9DB8"/>
            </w:placeholder>
            <w:showingPlcHdr/>
            <w:date w:fullDate="2023-06-09T00:00:00Z">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6690D" w14:textId="394D5370" w:rsidR="005D17F0" w:rsidRPr="00E930BD" w:rsidRDefault="005D17F0" w:rsidP="005D17F0">
                <w:pPr>
                  <w:rPr>
                    <w:rFonts w:cstheme="minorHAnsi"/>
                    <w:bCs/>
                  </w:rPr>
                </w:pPr>
                <w:r w:rsidRPr="00E930BD">
                  <w:rPr>
                    <w:rFonts w:cstheme="minorHAnsi"/>
                    <w:bCs/>
                    <w:sz w:val="20"/>
                    <w:szCs w:val="20"/>
                  </w:rPr>
                  <w:t>Select date.</w:t>
                </w:r>
              </w:p>
            </w:tc>
          </w:sdtContent>
        </w:sdt>
        <w:sdt>
          <w:sdtPr>
            <w:rPr>
              <w:rFonts w:cstheme="minorHAnsi"/>
              <w:bCs/>
              <w:sz w:val="28"/>
              <w:szCs w:val="28"/>
            </w:rPr>
            <w:id w:val="-1885944297"/>
            <w:placeholder>
              <w:docPart w:val="9DF347582BF24006B3DBB08B5B6BBCC9"/>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91288" w14:textId="658EABC9"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983230166"/>
            <w:placeholder>
              <w:docPart w:val="EB5943FCDF734C45AFF2D2DB767605C8"/>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8BA28" w14:textId="58FC0B52"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185897858"/>
            <w:placeholder>
              <w:docPart w:val="36A42ACD148A44859D369942FB0EB0F2"/>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A66B2" w14:textId="088FC103" w:rsidR="005D17F0" w:rsidRPr="00E930BD" w:rsidRDefault="005D17F0" w:rsidP="005D17F0">
                <w:pPr>
                  <w:rPr>
                    <w:rFonts w:cstheme="minorHAnsi"/>
                    <w:bCs/>
                    <w:sz w:val="28"/>
                    <w:szCs w:val="28"/>
                  </w:rPr>
                </w:pPr>
                <w:r w:rsidRPr="00E930BD">
                  <w:rPr>
                    <w:rStyle w:val="PlaceholderText"/>
                  </w:rPr>
                  <w:t>Click to enter text.</w:t>
                </w:r>
              </w:p>
            </w:tc>
          </w:sdtContent>
        </w:sdt>
      </w:tr>
    </w:tbl>
    <w:p w14:paraId="1E800D65" w14:textId="0AC2014D" w:rsidR="00CF5C82" w:rsidRPr="00655B96" w:rsidRDefault="00CF5C82" w:rsidP="00655B96">
      <w:pPr>
        <w:spacing w:before="360" w:after="60"/>
        <w:ind w:firstLine="270"/>
        <w:rPr>
          <w:rFonts w:cstheme="minorHAnsi"/>
          <w:sz w:val="28"/>
          <w:szCs w:val="28"/>
          <w:shd w:val="clear" w:color="auto" w:fill="F2F2F2" w:themeFill="background1" w:themeFillShade="F2"/>
        </w:rPr>
      </w:pPr>
      <w:r w:rsidRPr="00655B96">
        <w:rPr>
          <w:rFonts w:cstheme="minorHAnsi"/>
          <w:sz w:val="28"/>
          <w:szCs w:val="28"/>
          <w:shd w:val="clear" w:color="auto" w:fill="F2F2F2" w:themeFill="background1" w:themeFillShade="F2"/>
        </w:rPr>
        <w:t xml:space="preserve">Objective 2: </w:t>
      </w:r>
      <w:sdt>
        <w:sdtPr>
          <w:rPr>
            <w:rFonts w:cstheme="minorHAnsi"/>
            <w:sz w:val="28"/>
            <w:szCs w:val="28"/>
            <w:shd w:val="clear" w:color="auto" w:fill="F2F2F2" w:themeFill="background1" w:themeFillShade="F2"/>
          </w:rPr>
          <w:id w:val="-230703002"/>
          <w:placeholder>
            <w:docPart w:val="BC4DCCCE02284606816384DABA34EFB5"/>
          </w:placeholder>
          <w:showingPlcHdr/>
          <w:text/>
        </w:sdtPr>
        <w:sdtEndPr/>
        <w:sdtContent>
          <w:r w:rsidR="005D17F0" w:rsidRPr="00655B96">
            <w:rPr>
              <w:rStyle w:val="PlaceholderText"/>
              <w:sz w:val="24"/>
              <w:szCs w:val="24"/>
              <w:shd w:val="clear" w:color="auto" w:fill="F2F2F2" w:themeFill="background1" w:themeFillShade="F2"/>
            </w:rPr>
            <w:t>Click to enter text.</w:t>
          </w:r>
        </w:sdtContent>
      </w:sdt>
    </w:p>
    <w:p w14:paraId="318E9011" w14:textId="0F472A17" w:rsidR="00CF5C82" w:rsidRPr="00655B96" w:rsidRDefault="00CF5C82" w:rsidP="00E36E06">
      <w:pPr>
        <w:spacing w:after="120"/>
        <w:ind w:firstLine="270"/>
        <w:rPr>
          <w:rFonts w:cstheme="minorHAnsi"/>
          <w:b/>
          <w:bCs/>
          <w:sz w:val="28"/>
          <w:szCs w:val="28"/>
          <w:shd w:val="clear" w:color="auto" w:fill="F2F2F2" w:themeFill="background1" w:themeFillShade="F2"/>
        </w:rPr>
      </w:pPr>
      <w:r w:rsidRPr="00655B96">
        <w:rPr>
          <w:rFonts w:cstheme="minorHAnsi"/>
          <w:sz w:val="28"/>
          <w:szCs w:val="28"/>
          <w:shd w:val="clear" w:color="auto" w:fill="F2F2F2" w:themeFill="background1" w:themeFillShade="F2"/>
        </w:rPr>
        <w:t>Timeframe:</w:t>
      </w:r>
      <w:r w:rsidR="00976B1F" w:rsidRPr="00655B96">
        <w:rPr>
          <w:rFonts w:cstheme="minorHAnsi"/>
          <w:b/>
          <w:bCs/>
          <w:sz w:val="28"/>
          <w:szCs w:val="28"/>
          <w:shd w:val="clear" w:color="auto" w:fill="F2F2F2" w:themeFill="background1" w:themeFillShade="F2"/>
        </w:rPr>
        <w:t xml:space="preserve"> </w:t>
      </w:r>
      <w:sdt>
        <w:sdtPr>
          <w:rPr>
            <w:rFonts w:cstheme="minorHAnsi"/>
            <w:b/>
            <w:bCs/>
            <w:sz w:val="28"/>
            <w:szCs w:val="28"/>
            <w:shd w:val="clear" w:color="auto" w:fill="F2F2F2" w:themeFill="background1" w:themeFillShade="F2"/>
          </w:rPr>
          <w:id w:val="1661352959"/>
          <w:placeholder>
            <w:docPart w:val="DF58EB4D55F04198AED450E53FF30905"/>
          </w:placeholder>
          <w:showingPlcHdr/>
          <w:text/>
        </w:sdtPr>
        <w:sdtEndPr/>
        <w:sdtContent>
          <w:r w:rsidR="005D17F0" w:rsidRPr="00655B96">
            <w:rPr>
              <w:rStyle w:val="PlaceholderText"/>
              <w:sz w:val="24"/>
              <w:szCs w:val="24"/>
              <w:shd w:val="clear" w:color="auto" w:fill="F2F2F2" w:themeFill="background1" w:themeFillShade="F2"/>
            </w:rPr>
            <w:t>Click to enter text.</w:t>
          </w:r>
        </w:sdtContent>
      </w:sdt>
    </w:p>
    <w:tbl>
      <w:tblPr>
        <w:tblStyle w:val="PlainTable1"/>
        <w:tblW w:w="5541" w:type="pct"/>
        <w:tblInd w:w="-545" w:type="dxa"/>
        <w:tblLook w:val="0420" w:firstRow="1" w:lastRow="0" w:firstColumn="0" w:lastColumn="0" w:noHBand="0" w:noVBand="1"/>
      </w:tblPr>
      <w:tblGrid>
        <w:gridCol w:w="2880"/>
        <w:gridCol w:w="1260"/>
        <w:gridCol w:w="2340"/>
        <w:gridCol w:w="2070"/>
        <w:gridCol w:w="2610"/>
      </w:tblGrid>
      <w:tr w:rsidR="00CF5C82" w:rsidRPr="00BE16BF" w14:paraId="4E225A60" w14:textId="77777777" w:rsidTr="00FD6127">
        <w:trPr>
          <w:cnfStyle w:val="100000000000" w:firstRow="1" w:lastRow="0" w:firstColumn="0" w:lastColumn="0" w:oddVBand="0" w:evenVBand="0" w:oddHBand="0" w:evenHBand="0" w:firstRowFirstColumn="0" w:firstRowLastColumn="0" w:lastRowFirstColumn="0" w:lastRowLastColumn="0"/>
          <w:cantSplit/>
        </w:trPr>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4539B4BE" w14:textId="77777777" w:rsidR="00CF5C82" w:rsidRPr="00BE16BF" w:rsidRDefault="00CF5C82">
            <w:pPr>
              <w:rPr>
                <w:rFonts w:cstheme="minorHAnsi"/>
                <w:sz w:val="28"/>
                <w:szCs w:val="28"/>
              </w:rPr>
            </w:pPr>
            <w:r w:rsidRPr="00BE16BF">
              <w:rPr>
                <w:rFonts w:cstheme="minorHAnsi"/>
                <w:sz w:val="28"/>
                <w:szCs w:val="28"/>
              </w:rPr>
              <w:t>Action Steps</w:t>
            </w:r>
          </w:p>
          <w:p w14:paraId="51D7AB53" w14:textId="77777777" w:rsidR="00CF5C82" w:rsidRPr="00BE16BF" w:rsidRDefault="00CF5C82">
            <w:pPr>
              <w:rPr>
                <w:rFonts w:cstheme="minorHAnsi"/>
                <w:b w:val="0"/>
                <w:bCs w:val="0"/>
                <w:sz w:val="28"/>
                <w:szCs w:val="28"/>
              </w:rPr>
            </w:pPr>
            <w:r w:rsidRPr="00AF2988">
              <w:rPr>
                <w:rFonts w:cstheme="minorHAnsi"/>
                <w:b w:val="0"/>
                <w:bCs w:val="0"/>
                <w:sz w:val="24"/>
                <w:szCs w:val="24"/>
              </w:rPr>
              <w:t>Activities, steps, or processes to achieve objective</w:t>
            </w:r>
          </w:p>
        </w:tc>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59D461DF" w14:textId="77777777" w:rsidR="00CF5C82" w:rsidRPr="00BE16BF" w:rsidRDefault="00CF5C82">
            <w:pPr>
              <w:rPr>
                <w:rFonts w:cstheme="minorHAnsi"/>
                <w:sz w:val="28"/>
                <w:szCs w:val="28"/>
              </w:rPr>
            </w:pPr>
            <w:r w:rsidRPr="00BE16BF">
              <w:rPr>
                <w:rFonts w:cstheme="minorHAnsi"/>
                <w:sz w:val="28"/>
                <w:szCs w:val="28"/>
              </w:rPr>
              <w:t>By When</w:t>
            </w:r>
          </w:p>
        </w:tc>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43BB963B" w14:textId="77777777" w:rsidR="00CF5C82" w:rsidRPr="00BE16BF" w:rsidRDefault="00CF5C82">
            <w:pPr>
              <w:rPr>
                <w:rFonts w:cstheme="minorHAnsi"/>
                <w:sz w:val="28"/>
                <w:szCs w:val="28"/>
              </w:rPr>
            </w:pPr>
            <w:r w:rsidRPr="00BE16BF">
              <w:rPr>
                <w:rFonts w:cstheme="minorHAnsi"/>
                <w:sz w:val="28"/>
                <w:szCs w:val="28"/>
              </w:rPr>
              <w:t>Milestone</w:t>
            </w:r>
          </w:p>
          <w:p w14:paraId="0E7F36B2" w14:textId="77777777" w:rsidR="00CF5C82" w:rsidRPr="00BE16BF" w:rsidRDefault="00CF5C82">
            <w:pPr>
              <w:rPr>
                <w:rFonts w:cstheme="minorHAnsi"/>
                <w:b w:val="0"/>
                <w:bCs w:val="0"/>
                <w:sz w:val="28"/>
                <w:szCs w:val="28"/>
              </w:rPr>
            </w:pPr>
            <w:r w:rsidRPr="00AF2988">
              <w:rPr>
                <w:rFonts w:cstheme="minorHAnsi"/>
                <w:b w:val="0"/>
                <w:bCs w:val="0"/>
                <w:sz w:val="24"/>
                <w:szCs w:val="24"/>
              </w:rPr>
              <w:t>How will you know the activity has been accomplished</w:t>
            </w:r>
          </w:p>
        </w:tc>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4161F54C" w14:textId="77777777" w:rsidR="00CF5C82" w:rsidRPr="00BE16BF" w:rsidRDefault="00CF5C82">
            <w:pPr>
              <w:rPr>
                <w:rFonts w:cstheme="minorHAnsi"/>
                <w:sz w:val="28"/>
                <w:szCs w:val="28"/>
              </w:rPr>
            </w:pPr>
            <w:r w:rsidRPr="00BE16BF">
              <w:rPr>
                <w:rFonts w:cstheme="minorHAnsi"/>
                <w:sz w:val="28"/>
                <w:szCs w:val="28"/>
              </w:rPr>
              <w:t>Lead Agency</w:t>
            </w:r>
          </w:p>
        </w:tc>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hemeFill="background2"/>
            <w:hideMark/>
          </w:tcPr>
          <w:p w14:paraId="660C4C02" w14:textId="77777777" w:rsidR="00CF5C82" w:rsidRPr="00BE16BF" w:rsidRDefault="00CF5C82">
            <w:pPr>
              <w:rPr>
                <w:rFonts w:cstheme="minorHAnsi"/>
                <w:sz w:val="28"/>
                <w:szCs w:val="28"/>
              </w:rPr>
            </w:pPr>
            <w:r w:rsidRPr="00BE16BF">
              <w:rPr>
                <w:rFonts w:cstheme="minorHAnsi"/>
                <w:sz w:val="28"/>
                <w:szCs w:val="28"/>
              </w:rPr>
              <w:t>Key Partners</w:t>
            </w:r>
          </w:p>
          <w:p w14:paraId="00CCDC0C" w14:textId="2B254A0B" w:rsidR="00CF5C82" w:rsidRPr="00BE16BF" w:rsidRDefault="00CF5C82">
            <w:pPr>
              <w:rPr>
                <w:rFonts w:cstheme="minorHAnsi"/>
                <w:b w:val="0"/>
                <w:bCs w:val="0"/>
                <w:sz w:val="28"/>
                <w:szCs w:val="28"/>
              </w:rPr>
            </w:pPr>
            <w:r w:rsidRPr="00AF2988">
              <w:rPr>
                <w:rFonts w:cstheme="minorHAnsi"/>
                <w:b w:val="0"/>
                <w:bCs w:val="0"/>
                <w:sz w:val="24"/>
                <w:szCs w:val="24"/>
              </w:rPr>
              <w:t>Individuals or organizations helping to implement action step</w:t>
            </w:r>
            <w:r w:rsidR="00FD6127">
              <w:rPr>
                <w:rFonts w:cstheme="minorHAnsi"/>
                <w:b w:val="0"/>
                <w:bCs w:val="0"/>
                <w:sz w:val="24"/>
                <w:szCs w:val="24"/>
              </w:rPr>
              <w:t>s</w:t>
            </w:r>
          </w:p>
        </w:tc>
      </w:tr>
      <w:tr w:rsidR="005D17F0" w:rsidRPr="00E930BD" w14:paraId="4339439D" w14:textId="77777777" w:rsidTr="00902178">
        <w:trPr>
          <w:cnfStyle w:val="000000100000" w:firstRow="0" w:lastRow="0" w:firstColumn="0" w:lastColumn="0" w:oddVBand="0" w:evenVBand="0" w:oddHBand="1" w:evenHBand="0" w:firstRowFirstColumn="0" w:firstRowLastColumn="0" w:lastRowFirstColumn="0" w:lastRowLastColumn="0"/>
          <w:cantSplit/>
          <w:trHeight w:val="998"/>
        </w:trPr>
        <w:sdt>
          <w:sdtPr>
            <w:rPr>
              <w:rFonts w:cstheme="minorHAnsi"/>
              <w:bCs/>
              <w:sz w:val="28"/>
              <w:szCs w:val="28"/>
            </w:rPr>
            <w:id w:val="1164981351"/>
            <w:placeholder>
              <w:docPart w:val="5EE267FAE24C4896BA97D61E6271FB0B"/>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2008D" w14:textId="0489889C"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1080358558"/>
            <w:placeholder>
              <w:docPart w:val="D6BB5DDE6E1B4BABA96854D69B127EB6"/>
            </w:placeholder>
            <w:showingPlcHdr/>
            <w:date>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BE0D6" w14:textId="6F1B5EDA" w:rsidR="005D17F0" w:rsidRPr="00E930BD" w:rsidRDefault="005D17F0" w:rsidP="005D17F0">
                <w:pPr>
                  <w:rPr>
                    <w:rFonts w:cstheme="minorHAnsi"/>
                    <w:bCs/>
                  </w:rPr>
                </w:pPr>
                <w:r w:rsidRPr="00E930BD">
                  <w:rPr>
                    <w:rFonts w:cstheme="minorHAnsi"/>
                    <w:bCs/>
                    <w:sz w:val="20"/>
                    <w:szCs w:val="20"/>
                  </w:rPr>
                  <w:t>Select date.</w:t>
                </w:r>
              </w:p>
            </w:tc>
          </w:sdtContent>
        </w:sdt>
        <w:sdt>
          <w:sdtPr>
            <w:rPr>
              <w:rFonts w:cstheme="minorHAnsi"/>
              <w:bCs/>
              <w:sz w:val="28"/>
              <w:szCs w:val="28"/>
            </w:rPr>
            <w:id w:val="1536542015"/>
            <w:placeholder>
              <w:docPart w:val="D78D67E3A2A044AC8A0B25C0693EC3D4"/>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D53C0" w14:textId="25494887"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857186199"/>
            <w:placeholder>
              <w:docPart w:val="D777BC1A03B643B498BD3C2210B6A5B9"/>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2B6B5" w14:textId="50C88320"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280103426"/>
            <w:placeholder>
              <w:docPart w:val="3AC0629527D649ADAD72C02927B51E9F"/>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7FBF2" w14:textId="78F85165" w:rsidR="005D17F0" w:rsidRPr="00E930BD" w:rsidRDefault="005D17F0" w:rsidP="005D17F0">
                <w:pPr>
                  <w:rPr>
                    <w:rFonts w:cstheme="minorHAnsi"/>
                    <w:bCs/>
                    <w:sz w:val="28"/>
                    <w:szCs w:val="28"/>
                  </w:rPr>
                </w:pPr>
                <w:r w:rsidRPr="00E930BD">
                  <w:rPr>
                    <w:rStyle w:val="PlaceholderText"/>
                  </w:rPr>
                  <w:t>Click to enter text.</w:t>
                </w:r>
              </w:p>
            </w:tc>
          </w:sdtContent>
        </w:sdt>
      </w:tr>
      <w:tr w:rsidR="005D17F0" w:rsidRPr="00E930BD" w14:paraId="4F29C440" w14:textId="77777777" w:rsidTr="00902178">
        <w:trPr>
          <w:cantSplit/>
          <w:trHeight w:val="890"/>
        </w:trPr>
        <w:sdt>
          <w:sdtPr>
            <w:rPr>
              <w:rFonts w:cstheme="minorHAnsi"/>
              <w:bCs/>
              <w:sz w:val="28"/>
              <w:szCs w:val="28"/>
            </w:rPr>
            <w:id w:val="1181163729"/>
            <w:placeholder>
              <w:docPart w:val="A62B1E9CA67D4CA69785639C6A500CFD"/>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3A991" w14:textId="292AA467"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89966"/>
            <w:placeholder>
              <w:docPart w:val="8687256D4535420386735E7AF19217DA"/>
            </w:placeholder>
            <w:showingPlcHdr/>
            <w:date>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CD6BF" w14:textId="5388185B" w:rsidR="005D17F0" w:rsidRPr="00E930BD" w:rsidRDefault="005D17F0" w:rsidP="005D17F0">
                <w:pPr>
                  <w:rPr>
                    <w:rFonts w:cstheme="minorHAnsi"/>
                    <w:bCs/>
                  </w:rPr>
                </w:pPr>
                <w:r w:rsidRPr="00E930BD">
                  <w:rPr>
                    <w:rFonts w:cstheme="minorHAnsi"/>
                    <w:bCs/>
                    <w:sz w:val="20"/>
                    <w:szCs w:val="20"/>
                  </w:rPr>
                  <w:t>Select date.</w:t>
                </w:r>
              </w:p>
            </w:tc>
          </w:sdtContent>
        </w:sdt>
        <w:sdt>
          <w:sdtPr>
            <w:rPr>
              <w:rFonts w:cstheme="minorHAnsi"/>
              <w:bCs/>
              <w:sz w:val="28"/>
              <w:szCs w:val="28"/>
            </w:rPr>
            <w:id w:val="-51396946"/>
            <w:placeholder>
              <w:docPart w:val="4ADC4E9DA7394273844B697DB8857F3D"/>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74AA2" w14:textId="3F09DFDC"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05890173"/>
            <w:placeholder>
              <w:docPart w:val="88D6962DA30A444795D885C07B82E583"/>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6FC3E" w14:textId="3FF31FA0"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415205482"/>
            <w:placeholder>
              <w:docPart w:val="5A454B4A8A7B43B5B49D684484576BB6"/>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7DD18" w14:textId="7F2A5889" w:rsidR="005D17F0" w:rsidRPr="00E930BD" w:rsidRDefault="005D17F0" w:rsidP="005D17F0">
                <w:pPr>
                  <w:rPr>
                    <w:rFonts w:cstheme="minorHAnsi"/>
                    <w:bCs/>
                    <w:sz w:val="28"/>
                    <w:szCs w:val="28"/>
                  </w:rPr>
                </w:pPr>
                <w:r w:rsidRPr="00E930BD">
                  <w:rPr>
                    <w:rStyle w:val="PlaceholderText"/>
                  </w:rPr>
                  <w:t>Click to enter text.</w:t>
                </w:r>
              </w:p>
            </w:tc>
          </w:sdtContent>
        </w:sdt>
      </w:tr>
      <w:tr w:rsidR="005D17F0" w:rsidRPr="00E930BD" w14:paraId="79FC9B20" w14:textId="77777777" w:rsidTr="00902178">
        <w:trPr>
          <w:cnfStyle w:val="000000100000" w:firstRow="0" w:lastRow="0" w:firstColumn="0" w:lastColumn="0" w:oddVBand="0" w:evenVBand="0" w:oddHBand="1" w:evenHBand="0" w:firstRowFirstColumn="0" w:firstRowLastColumn="0" w:lastRowFirstColumn="0" w:lastRowLastColumn="0"/>
          <w:cantSplit/>
          <w:trHeight w:val="890"/>
        </w:trPr>
        <w:sdt>
          <w:sdtPr>
            <w:rPr>
              <w:rFonts w:cstheme="minorHAnsi"/>
              <w:bCs/>
              <w:sz w:val="28"/>
              <w:szCs w:val="28"/>
            </w:rPr>
            <w:id w:val="1463610862"/>
            <w:placeholder>
              <w:docPart w:val="B382943C08E14FC9976E179EDA2B850D"/>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A9F9F" w14:textId="16427030"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903986723"/>
            <w:placeholder>
              <w:docPart w:val="ED5DE890D6B544D9BF29CAF151C77CE7"/>
            </w:placeholder>
            <w:showingPlcHdr/>
            <w:date w:fullDate="2023-06-09T00:00:00Z">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AA5E77" w14:textId="0E5FB6D6" w:rsidR="005D17F0" w:rsidRPr="00E930BD" w:rsidRDefault="005D17F0" w:rsidP="005D17F0">
                <w:pPr>
                  <w:rPr>
                    <w:rFonts w:cstheme="minorHAnsi"/>
                    <w:bCs/>
                  </w:rPr>
                </w:pPr>
                <w:r w:rsidRPr="00E930BD">
                  <w:rPr>
                    <w:rFonts w:cstheme="minorHAnsi"/>
                    <w:bCs/>
                    <w:sz w:val="20"/>
                    <w:szCs w:val="20"/>
                  </w:rPr>
                  <w:t>Select date.</w:t>
                </w:r>
              </w:p>
            </w:tc>
          </w:sdtContent>
        </w:sdt>
        <w:sdt>
          <w:sdtPr>
            <w:rPr>
              <w:rFonts w:cstheme="minorHAnsi"/>
              <w:bCs/>
              <w:sz w:val="28"/>
              <w:szCs w:val="28"/>
            </w:rPr>
            <w:id w:val="675626445"/>
            <w:placeholder>
              <w:docPart w:val="60FDA8DE1710419784F3818B4583EAE8"/>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6F4EA" w14:textId="11F44F0E"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870845126"/>
            <w:placeholder>
              <w:docPart w:val="E65F3A685BC24B429A519DC86FB370A2"/>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E8E40" w14:textId="06A86069"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83770573"/>
            <w:placeholder>
              <w:docPart w:val="2C7C35506E0D489E8182E3D72FEE8DEA"/>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3ED89" w14:textId="6E703AB4" w:rsidR="005D17F0" w:rsidRPr="00E930BD" w:rsidRDefault="005D17F0" w:rsidP="005D17F0">
                <w:pPr>
                  <w:rPr>
                    <w:rFonts w:cstheme="minorHAnsi"/>
                    <w:bCs/>
                    <w:sz w:val="28"/>
                    <w:szCs w:val="28"/>
                  </w:rPr>
                </w:pPr>
                <w:r w:rsidRPr="00E930BD">
                  <w:rPr>
                    <w:rStyle w:val="PlaceholderText"/>
                  </w:rPr>
                  <w:t>Click to enter text.</w:t>
                </w:r>
              </w:p>
            </w:tc>
          </w:sdtContent>
        </w:sdt>
      </w:tr>
      <w:tr w:rsidR="005D17F0" w:rsidRPr="00E930BD" w14:paraId="56E91E7A" w14:textId="77777777" w:rsidTr="00902178">
        <w:trPr>
          <w:cantSplit/>
          <w:trHeight w:val="818"/>
        </w:trPr>
        <w:sdt>
          <w:sdtPr>
            <w:rPr>
              <w:rFonts w:cstheme="minorHAnsi"/>
              <w:bCs/>
              <w:sz w:val="28"/>
              <w:szCs w:val="28"/>
            </w:rPr>
            <w:id w:val="1311838685"/>
            <w:placeholder>
              <w:docPart w:val="A43F3289F0B2475189BDD0F93B1EDDD9"/>
            </w:placeholder>
            <w:showingPlcHdr/>
            <w:text w:multiLine="1"/>
          </w:sdtPr>
          <w:sdtEndPr/>
          <w:sdtContent>
            <w:tc>
              <w:tcPr>
                <w:tcW w:w="28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80C37" w14:textId="51CDB00B"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0"/>
              <w:szCs w:val="20"/>
            </w:rPr>
            <w:id w:val="1300953981"/>
            <w:placeholder>
              <w:docPart w:val="5C8868045DD543D38A9FBAA662065F36"/>
            </w:placeholder>
            <w:showingPlcHdr/>
            <w:date w:fullDate="2023-06-09T00:00:00Z">
              <w:dateFormat w:val="M/d/yyyy"/>
              <w:lid w:val="en-US"/>
              <w:storeMappedDataAs w:val="dateTime"/>
              <w:calendar w:val="gregorian"/>
            </w:date>
          </w:sdtPr>
          <w:sdtEndPr/>
          <w:sdtContent>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981E7" w14:textId="2F35EDAA" w:rsidR="005D17F0" w:rsidRPr="00E930BD" w:rsidRDefault="005D17F0" w:rsidP="005D17F0">
                <w:pPr>
                  <w:rPr>
                    <w:rFonts w:cstheme="minorHAnsi"/>
                    <w:bCs/>
                  </w:rPr>
                </w:pPr>
                <w:r w:rsidRPr="00E930BD">
                  <w:rPr>
                    <w:rFonts w:cstheme="minorHAnsi"/>
                    <w:bCs/>
                    <w:sz w:val="20"/>
                    <w:szCs w:val="20"/>
                  </w:rPr>
                  <w:t>Select date.</w:t>
                </w:r>
              </w:p>
            </w:tc>
          </w:sdtContent>
        </w:sdt>
        <w:sdt>
          <w:sdtPr>
            <w:rPr>
              <w:rFonts w:cstheme="minorHAnsi"/>
              <w:bCs/>
              <w:sz w:val="28"/>
              <w:szCs w:val="28"/>
            </w:rPr>
            <w:id w:val="-1782256817"/>
            <w:placeholder>
              <w:docPart w:val="5A27E8DA89F346069F49E103D59159BA"/>
            </w:placeholder>
            <w:showingPlcHdr/>
            <w:text w:multiLine="1"/>
          </w:sdtPr>
          <w:sdtEndPr/>
          <w:sdtContent>
            <w:tc>
              <w:tcPr>
                <w:tcW w:w="23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978B8" w14:textId="4BA81E6D"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193188346"/>
            <w:placeholder>
              <w:docPart w:val="3D929A87544642A99F6BD4A6FD0F1512"/>
            </w:placeholder>
            <w:showingPlcHdr/>
            <w:text w:multiLine="1"/>
          </w:sdtPr>
          <w:sdtEndPr/>
          <w:sdtContent>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92A26" w14:textId="18418402" w:rsidR="005D17F0" w:rsidRPr="00E930BD" w:rsidRDefault="005D17F0" w:rsidP="005D17F0">
                <w:pPr>
                  <w:rPr>
                    <w:rFonts w:cstheme="minorHAnsi"/>
                    <w:bCs/>
                    <w:sz w:val="28"/>
                    <w:szCs w:val="28"/>
                  </w:rPr>
                </w:pPr>
                <w:r w:rsidRPr="00E930BD">
                  <w:rPr>
                    <w:rStyle w:val="PlaceholderText"/>
                  </w:rPr>
                  <w:t>Click to enter text.</w:t>
                </w:r>
              </w:p>
            </w:tc>
          </w:sdtContent>
        </w:sdt>
        <w:sdt>
          <w:sdtPr>
            <w:rPr>
              <w:rFonts w:cstheme="minorHAnsi"/>
              <w:bCs/>
              <w:sz w:val="28"/>
              <w:szCs w:val="28"/>
            </w:rPr>
            <w:id w:val="-1759514020"/>
            <w:placeholder>
              <w:docPart w:val="008C0994F4DC48F9BB08D80115EFB5A7"/>
            </w:placeholder>
            <w:showingPlcHdr/>
            <w:text w:multiLine="1"/>
          </w:sdtPr>
          <w:sdtEndPr/>
          <w:sdtContent>
            <w:tc>
              <w:tcPr>
                <w:tcW w:w="26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2BEA8" w14:textId="18B7F6D3" w:rsidR="005D17F0" w:rsidRPr="00E930BD" w:rsidRDefault="005D17F0" w:rsidP="005D17F0">
                <w:pPr>
                  <w:rPr>
                    <w:rFonts w:cstheme="minorHAnsi"/>
                    <w:bCs/>
                    <w:sz w:val="28"/>
                    <w:szCs w:val="28"/>
                  </w:rPr>
                </w:pPr>
                <w:r w:rsidRPr="00E930BD">
                  <w:rPr>
                    <w:rStyle w:val="PlaceholderText"/>
                  </w:rPr>
                  <w:t>Click to enter text.</w:t>
                </w:r>
              </w:p>
            </w:tc>
          </w:sdtContent>
        </w:sdt>
      </w:tr>
    </w:tbl>
    <w:p w14:paraId="5DB2B594" w14:textId="77777777" w:rsidR="00694A1F" w:rsidRDefault="00694A1F" w:rsidP="006E14CB">
      <w:pPr>
        <w:rPr>
          <w:rFonts w:cstheme="minorHAnsi"/>
          <w:b/>
          <w:bCs/>
          <w:sz w:val="28"/>
          <w:szCs w:val="28"/>
        </w:rPr>
      </w:pPr>
    </w:p>
    <w:p w14:paraId="399BA8A8" w14:textId="77777777" w:rsidR="00694A1F" w:rsidRDefault="00694A1F" w:rsidP="006E14CB">
      <w:pPr>
        <w:rPr>
          <w:rFonts w:cstheme="minorHAnsi"/>
          <w:b/>
          <w:bCs/>
          <w:sz w:val="28"/>
          <w:szCs w:val="28"/>
        </w:rPr>
      </w:pPr>
    </w:p>
    <w:p w14:paraId="1B24328F" w14:textId="56B446DA" w:rsidR="00694A1F" w:rsidRDefault="00694A1F">
      <w:pPr>
        <w:rPr>
          <w:rFonts w:cstheme="minorHAnsi"/>
          <w:b/>
          <w:bCs/>
          <w:sz w:val="28"/>
          <w:szCs w:val="28"/>
        </w:rPr>
      </w:pPr>
      <w:r>
        <w:rPr>
          <w:rFonts w:cstheme="minorHAnsi"/>
          <w:b/>
          <w:bCs/>
          <w:sz w:val="28"/>
          <w:szCs w:val="28"/>
        </w:rPr>
        <w:br w:type="page"/>
      </w:r>
    </w:p>
    <w:p w14:paraId="18E2A67F" w14:textId="10545B3F" w:rsidR="00CF5C82" w:rsidRPr="00BE16BF" w:rsidRDefault="00CF5C82" w:rsidP="00FB7001">
      <w:pPr>
        <w:jc w:val="center"/>
        <w:rPr>
          <w:rFonts w:cstheme="minorHAnsi"/>
          <w:b/>
          <w:bCs/>
          <w:sz w:val="28"/>
          <w:szCs w:val="28"/>
        </w:rPr>
      </w:pPr>
      <w:r w:rsidRPr="00FB7001">
        <w:rPr>
          <w:rFonts w:cstheme="minorHAnsi"/>
          <w:b/>
          <w:bCs/>
          <w:sz w:val="36"/>
          <w:szCs w:val="36"/>
        </w:rPr>
        <w:lastRenderedPageBreak/>
        <w:t>Grant Budget Plan</w:t>
      </w:r>
      <w:r w:rsidR="00FB7001" w:rsidRPr="00FB7001">
        <w:rPr>
          <w:rFonts w:cstheme="minorHAnsi"/>
          <w:b/>
          <w:bCs/>
          <w:sz w:val="36"/>
          <w:szCs w:val="36"/>
        </w:rPr>
        <w:t xml:space="preserve"> </w:t>
      </w:r>
      <w:r w:rsidRPr="00FB7001">
        <w:rPr>
          <w:rFonts w:cstheme="minorHAnsi"/>
          <w:b/>
          <w:bCs/>
          <w:sz w:val="36"/>
          <w:szCs w:val="36"/>
        </w:rPr>
        <w:t xml:space="preserve"> </w:t>
      </w:r>
      <w:r w:rsidR="00FB7001" w:rsidRPr="00574B27">
        <w:rPr>
          <w:rFonts w:eastAsia="Times New Roman" w:cstheme="minorHAnsi"/>
          <w:b/>
          <w:bCs/>
          <w:color w:val="000000"/>
          <w:kern w:val="0"/>
          <w:sz w:val="36"/>
          <w:szCs w:val="36"/>
          <w14:ligatures w14:val="none"/>
        </w:rPr>
        <w:t>(10 points)</w:t>
      </w:r>
    </w:p>
    <w:tbl>
      <w:tblPr>
        <w:tblW w:w="10040" w:type="dxa"/>
        <w:tblLook w:val="04A0" w:firstRow="1" w:lastRow="0" w:firstColumn="1" w:lastColumn="0" w:noHBand="0" w:noVBand="1"/>
      </w:tblPr>
      <w:tblGrid>
        <w:gridCol w:w="10040"/>
      </w:tblGrid>
      <w:tr w:rsidR="00CF5C82" w:rsidRPr="00BE16BF" w14:paraId="612E7A97" w14:textId="77777777" w:rsidTr="00FB7001">
        <w:trPr>
          <w:trHeight w:val="358"/>
        </w:trPr>
        <w:tc>
          <w:tcPr>
            <w:tcW w:w="10040" w:type="dxa"/>
            <w:tcBorders>
              <w:top w:val="single" w:sz="8" w:space="0" w:color="auto"/>
              <w:left w:val="single" w:sz="8" w:space="0" w:color="auto"/>
              <w:bottom w:val="single" w:sz="8" w:space="0" w:color="auto"/>
              <w:right w:val="single" w:sz="8" w:space="0" w:color="auto"/>
            </w:tcBorders>
            <w:shd w:val="clear" w:color="auto" w:fill="B4C6E7" w:themeFill="accent1" w:themeFillTint="66"/>
            <w:noWrap/>
            <w:vAlign w:val="bottom"/>
            <w:hideMark/>
          </w:tcPr>
          <w:p w14:paraId="247CC216" w14:textId="078CB5DD" w:rsidR="00CF5C82" w:rsidRPr="00BE16BF" w:rsidRDefault="00CF5C82" w:rsidP="00FB7001">
            <w:pPr>
              <w:spacing w:before="60" w:after="60" w:line="240" w:lineRule="auto"/>
              <w:jc w:val="center"/>
              <w:rPr>
                <w:rFonts w:eastAsia="Times New Roman" w:cstheme="minorHAnsi"/>
                <w:b/>
                <w:bCs/>
                <w:color w:val="000000"/>
                <w:kern w:val="0"/>
                <w:sz w:val="28"/>
                <w:szCs w:val="28"/>
                <w14:ligatures w14:val="none"/>
              </w:rPr>
            </w:pPr>
            <w:r w:rsidRPr="008E6F04">
              <w:rPr>
                <w:rFonts w:eastAsia="Times New Roman" w:cstheme="minorHAnsi"/>
                <w:b/>
                <w:bCs/>
                <w:color w:val="000000"/>
                <w:kern w:val="0"/>
                <w:sz w:val="28"/>
                <w:szCs w:val="28"/>
                <w14:ligatures w14:val="none"/>
              </w:rPr>
              <w:t>O</w:t>
            </w:r>
            <w:r w:rsidR="00FB7001" w:rsidRPr="008E6F04">
              <w:rPr>
                <w:rFonts w:eastAsia="Times New Roman" w:cstheme="minorHAnsi"/>
                <w:b/>
                <w:bCs/>
                <w:color w:val="000000"/>
                <w:kern w:val="0"/>
                <w:sz w:val="28"/>
                <w:szCs w:val="28"/>
                <w14:ligatures w14:val="none"/>
              </w:rPr>
              <w:t xml:space="preserve">PIOID </w:t>
            </w:r>
            <w:r w:rsidRPr="008E6F04">
              <w:rPr>
                <w:rFonts w:eastAsia="Times New Roman" w:cstheme="minorHAnsi"/>
                <w:b/>
                <w:bCs/>
                <w:color w:val="000000"/>
                <w:kern w:val="0"/>
                <w:sz w:val="28"/>
                <w:szCs w:val="28"/>
                <w14:ligatures w14:val="none"/>
              </w:rPr>
              <w:t>E</w:t>
            </w:r>
            <w:r w:rsidR="00FB7001" w:rsidRPr="008E6F04">
              <w:rPr>
                <w:rFonts w:eastAsia="Times New Roman" w:cstheme="minorHAnsi"/>
                <w:b/>
                <w:bCs/>
                <w:color w:val="000000"/>
                <w:kern w:val="0"/>
                <w:sz w:val="28"/>
                <w:szCs w:val="28"/>
                <w14:ligatures w14:val="none"/>
              </w:rPr>
              <w:t>PIDEMIC</w:t>
            </w:r>
            <w:r w:rsidRPr="008E6F04">
              <w:rPr>
                <w:rFonts w:eastAsia="Times New Roman" w:cstheme="minorHAnsi"/>
                <w:b/>
                <w:bCs/>
                <w:color w:val="000000"/>
                <w:kern w:val="0"/>
                <w:sz w:val="28"/>
                <w:szCs w:val="28"/>
                <w14:ligatures w14:val="none"/>
              </w:rPr>
              <w:t xml:space="preserve"> R</w:t>
            </w:r>
            <w:r w:rsidR="00FB7001" w:rsidRPr="008E6F04">
              <w:rPr>
                <w:rFonts w:eastAsia="Times New Roman" w:cstheme="minorHAnsi"/>
                <w:b/>
                <w:bCs/>
                <w:color w:val="000000"/>
                <w:kern w:val="0"/>
                <w:sz w:val="28"/>
                <w:szCs w:val="28"/>
                <w14:ligatures w14:val="none"/>
              </w:rPr>
              <w:t>ESPONSE</w:t>
            </w:r>
            <w:r w:rsidRPr="008E6F04">
              <w:rPr>
                <w:rFonts w:eastAsia="Times New Roman" w:cstheme="minorHAnsi"/>
                <w:b/>
                <w:bCs/>
                <w:color w:val="000000"/>
                <w:kern w:val="0"/>
                <w:sz w:val="28"/>
                <w:szCs w:val="28"/>
                <w14:ligatures w14:val="none"/>
              </w:rPr>
              <w:t xml:space="preserve"> G</w:t>
            </w:r>
            <w:r w:rsidR="00FB7001" w:rsidRPr="008E6F04">
              <w:rPr>
                <w:rFonts w:eastAsia="Times New Roman" w:cstheme="minorHAnsi"/>
                <w:b/>
                <w:bCs/>
                <w:color w:val="000000"/>
                <w:kern w:val="0"/>
                <w:sz w:val="28"/>
                <w:szCs w:val="28"/>
                <w14:ligatures w14:val="none"/>
              </w:rPr>
              <w:t>RANT</w:t>
            </w:r>
            <w:r w:rsidRPr="008E6F04">
              <w:rPr>
                <w:rFonts w:eastAsia="Times New Roman" w:cstheme="minorHAnsi"/>
                <w:b/>
                <w:bCs/>
                <w:color w:val="000000"/>
                <w:kern w:val="0"/>
                <w:sz w:val="28"/>
                <w:szCs w:val="28"/>
                <w14:ligatures w14:val="none"/>
              </w:rPr>
              <w:t xml:space="preserve"> B</w:t>
            </w:r>
            <w:r w:rsidR="00FB7001" w:rsidRPr="008E6F04">
              <w:rPr>
                <w:rFonts w:eastAsia="Times New Roman" w:cstheme="minorHAnsi"/>
                <w:b/>
                <w:bCs/>
                <w:color w:val="000000"/>
                <w:kern w:val="0"/>
                <w:sz w:val="28"/>
                <w:szCs w:val="28"/>
                <w14:ligatures w14:val="none"/>
              </w:rPr>
              <w:t>UDGET</w:t>
            </w:r>
            <w:r w:rsidRPr="008E6F04">
              <w:rPr>
                <w:rFonts w:eastAsia="Times New Roman" w:cstheme="minorHAnsi"/>
                <w:b/>
                <w:bCs/>
                <w:color w:val="000000"/>
                <w:kern w:val="0"/>
                <w:sz w:val="28"/>
                <w:szCs w:val="28"/>
                <w14:ligatures w14:val="none"/>
              </w:rPr>
              <w:t xml:space="preserve"> </w:t>
            </w:r>
            <w:r w:rsidR="00FB7001" w:rsidRPr="008E6F04">
              <w:rPr>
                <w:rFonts w:eastAsia="Times New Roman" w:cstheme="minorHAnsi"/>
                <w:b/>
                <w:bCs/>
                <w:color w:val="000000"/>
                <w:kern w:val="0"/>
                <w:sz w:val="28"/>
                <w:szCs w:val="28"/>
                <w14:ligatures w14:val="none"/>
              </w:rPr>
              <w:t>INSTRUCTIONS</w:t>
            </w:r>
          </w:p>
        </w:tc>
      </w:tr>
      <w:tr w:rsidR="00CF5C82" w:rsidRPr="00BE16BF" w14:paraId="61A7B873" w14:textId="77777777" w:rsidTr="004F627F">
        <w:trPr>
          <w:trHeight w:val="1060"/>
        </w:trPr>
        <w:tc>
          <w:tcPr>
            <w:tcW w:w="10040" w:type="dxa"/>
            <w:tcBorders>
              <w:top w:val="nil"/>
              <w:left w:val="single" w:sz="8" w:space="0" w:color="auto"/>
              <w:bottom w:val="single" w:sz="8" w:space="0" w:color="auto"/>
              <w:right w:val="single" w:sz="8" w:space="0" w:color="auto"/>
            </w:tcBorders>
            <w:hideMark/>
          </w:tcPr>
          <w:p w14:paraId="76CD7B91" w14:textId="77777777" w:rsidR="00FB7001" w:rsidRPr="008E6F04" w:rsidRDefault="00CF5C82" w:rsidP="008E6F04">
            <w:pPr>
              <w:spacing w:before="60" w:after="60" w:line="240" w:lineRule="auto"/>
              <w:rPr>
                <w:rFonts w:eastAsia="Times New Roman" w:cstheme="minorHAnsi"/>
                <w:color w:val="000000"/>
                <w:kern w:val="0"/>
                <w:sz w:val="24"/>
                <w:szCs w:val="24"/>
                <w14:ligatures w14:val="none"/>
              </w:rPr>
            </w:pPr>
            <w:r w:rsidRPr="008E6F04">
              <w:rPr>
                <w:rFonts w:eastAsia="Times New Roman" w:cstheme="minorHAnsi"/>
                <w:color w:val="000000"/>
                <w:kern w:val="0"/>
                <w:sz w:val="24"/>
                <w:szCs w:val="24"/>
                <w14:ligatures w14:val="none"/>
              </w:rPr>
              <w:t xml:space="preserve">Fill in the following yellow fields: </w:t>
            </w:r>
          </w:p>
          <w:p w14:paraId="5693F547" w14:textId="77777777" w:rsidR="00FB7001" w:rsidRPr="008E6F04" w:rsidRDefault="00CF5C82" w:rsidP="00FB7001">
            <w:pPr>
              <w:pStyle w:val="ListParagraph"/>
              <w:numPr>
                <w:ilvl w:val="0"/>
                <w:numId w:val="15"/>
              </w:numPr>
              <w:spacing w:after="0" w:line="240" w:lineRule="auto"/>
              <w:rPr>
                <w:rFonts w:eastAsia="Times New Roman" w:cstheme="minorHAnsi"/>
                <w:color w:val="000000"/>
                <w:kern w:val="0"/>
                <w:sz w:val="24"/>
                <w:szCs w:val="24"/>
                <w14:ligatures w14:val="none"/>
              </w:rPr>
            </w:pPr>
            <w:r w:rsidRPr="008E6F04">
              <w:rPr>
                <w:rFonts w:eastAsia="Times New Roman" w:cstheme="minorHAnsi"/>
                <w:color w:val="000000"/>
                <w:kern w:val="0"/>
                <w:sz w:val="24"/>
                <w:szCs w:val="24"/>
                <w14:ligatures w14:val="none"/>
              </w:rPr>
              <w:t xml:space="preserve">the date, </w:t>
            </w:r>
          </w:p>
          <w:p w14:paraId="77BBA94E" w14:textId="12A68C05" w:rsidR="00FB7001" w:rsidRPr="008E6F04" w:rsidRDefault="00CF5C82" w:rsidP="00FB7001">
            <w:pPr>
              <w:pStyle w:val="ListParagraph"/>
              <w:numPr>
                <w:ilvl w:val="0"/>
                <w:numId w:val="15"/>
              </w:numPr>
              <w:spacing w:before="120" w:after="0" w:line="240" w:lineRule="auto"/>
              <w:rPr>
                <w:rFonts w:eastAsia="Times New Roman" w:cstheme="minorHAnsi"/>
                <w:color w:val="000000"/>
                <w:kern w:val="0"/>
                <w:sz w:val="24"/>
                <w:szCs w:val="24"/>
                <w14:ligatures w14:val="none"/>
              </w:rPr>
            </w:pPr>
            <w:r w:rsidRPr="008E6F04">
              <w:rPr>
                <w:rFonts w:eastAsia="Times New Roman" w:cstheme="minorHAnsi"/>
                <w:color w:val="000000"/>
                <w:kern w:val="0"/>
                <w:sz w:val="24"/>
                <w:szCs w:val="24"/>
                <w14:ligatures w14:val="none"/>
              </w:rPr>
              <w:t xml:space="preserve">organization name </w:t>
            </w:r>
          </w:p>
          <w:p w14:paraId="42E01AAC" w14:textId="1A5657B0" w:rsidR="00FB7001" w:rsidRPr="008E6F04" w:rsidRDefault="00CF5C82" w:rsidP="00FB7001">
            <w:pPr>
              <w:pStyle w:val="ListParagraph"/>
              <w:numPr>
                <w:ilvl w:val="0"/>
                <w:numId w:val="15"/>
              </w:numPr>
              <w:spacing w:before="120" w:after="0" w:line="240" w:lineRule="auto"/>
              <w:rPr>
                <w:rFonts w:eastAsia="Times New Roman" w:cstheme="minorHAnsi"/>
                <w:color w:val="000000"/>
                <w:kern w:val="0"/>
                <w:sz w:val="24"/>
                <w:szCs w:val="24"/>
                <w14:ligatures w14:val="none"/>
              </w:rPr>
            </w:pPr>
            <w:r w:rsidRPr="008E6F04">
              <w:rPr>
                <w:rFonts w:eastAsia="Times New Roman" w:cstheme="minorHAnsi"/>
                <w:color w:val="000000"/>
                <w:kern w:val="0"/>
                <w:sz w:val="24"/>
                <w:szCs w:val="24"/>
                <w14:ligatures w14:val="none"/>
              </w:rPr>
              <w:t xml:space="preserve">phone number </w:t>
            </w:r>
          </w:p>
          <w:p w14:paraId="21094397" w14:textId="77777777" w:rsidR="00FB7001" w:rsidRPr="008E6F04" w:rsidRDefault="00CF5C82" w:rsidP="008E6F04">
            <w:pPr>
              <w:pStyle w:val="ListParagraph"/>
              <w:numPr>
                <w:ilvl w:val="0"/>
                <w:numId w:val="15"/>
              </w:numPr>
              <w:spacing w:after="60" w:line="240" w:lineRule="auto"/>
              <w:rPr>
                <w:rFonts w:eastAsia="Times New Roman" w:cstheme="minorHAnsi"/>
                <w:color w:val="000000"/>
                <w:kern w:val="0"/>
                <w:sz w:val="24"/>
                <w:szCs w:val="24"/>
                <w14:ligatures w14:val="none"/>
              </w:rPr>
            </w:pPr>
            <w:r w:rsidRPr="008E6F04">
              <w:rPr>
                <w:rFonts w:eastAsia="Times New Roman" w:cstheme="minorHAnsi"/>
                <w:color w:val="000000"/>
                <w:kern w:val="0"/>
                <w:sz w:val="24"/>
                <w:szCs w:val="24"/>
                <w14:ligatures w14:val="none"/>
              </w:rPr>
              <w:t>email</w:t>
            </w:r>
          </w:p>
          <w:p w14:paraId="3A1EE600" w14:textId="30AA5C60" w:rsidR="00FB7001" w:rsidRPr="008E6F04" w:rsidRDefault="00CF5C82" w:rsidP="00FB7001">
            <w:pPr>
              <w:spacing w:after="0" w:line="240" w:lineRule="auto"/>
              <w:rPr>
                <w:rFonts w:eastAsia="Times New Roman" w:cstheme="minorHAnsi"/>
                <w:color w:val="000000"/>
                <w:kern w:val="0"/>
                <w:sz w:val="24"/>
                <w:szCs w:val="24"/>
                <w14:ligatures w14:val="none"/>
              </w:rPr>
            </w:pPr>
            <w:r w:rsidRPr="008E6F04">
              <w:rPr>
                <w:rFonts w:eastAsia="Times New Roman" w:cstheme="minorHAnsi"/>
                <w:color w:val="000000"/>
                <w:kern w:val="0"/>
                <w:sz w:val="24"/>
                <w:szCs w:val="24"/>
                <w14:ligatures w14:val="none"/>
              </w:rPr>
              <w:t>In the "Budget Category" section, fill out all yellow fields with the dollar amount spent in each category.</w:t>
            </w:r>
          </w:p>
          <w:p w14:paraId="4F21E053" w14:textId="76A41763" w:rsidR="00CF5C82" w:rsidRPr="00FB7001" w:rsidRDefault="00902178" w:rsidP="008E6F04">
            <w:pPr>
              <w:pStyle w:val="ListParagraph"/>
              <w:numPr>
                <w:ilvl w:val="0"/>
                <w:numId w:val="16"/>
              </w:numPr>
              <w:spacing w:after="60" w:line="240" w:lineRule="auto"/>
              <w:rPr>
                <w:rFonts w:eastAsia="Times New Roman" w:cstheme="minorHAnsi"/>
                <w:color w:val="000000"/>
                <w:kern w:val="0"/>
                <w:sz w:val="28"/>
                <w:szCs w:val="28"/>
                <w14:ligatures w14:val="none"/>
              </w:rPr>
            </w:pPr>
            <w:r w:rsidRPr="008E6F04">
              <w:rPr>
                <w:rFonts w:eastAsia="Times New Roman" w:cstheme="minorHAnsi"/>
                <w:b/>
                <w:bCs/>
                <w:color w:val="000000"/>
                <w:kern w:val="0"/>
                <w:sz w:val="24"/>
                <w:szCs w:val="24"/>
                <w:u w:val="single"/>
                <w14:ligatures w14:val="none"/>
              </w:rPr>
              <w:t>Complete</w:t>
            </w:r>
            <w:r w:rsidR="00CF5C82" w:rsidRPr="008E6F04">
              <w:rPr>
                <w:rFonts w:eastAsia="Times New Roman" w:cstheme="minorHAnsi"/>
                <w:b/>
                <w:bCs/>
                <w:color w:val="000000"/>
                <w:kern w:val="0"/>
                <w:sz w:val="24"/>
                <w:szCs w:val="24"/>
                <w:u w:val="single"/>
                <w14:ligatures w14:val="none"/>
              </w:rPr>
              <w:t xml:space="preserve"> all yellow fields</w:t>
            </w:r>
            <w:r w:rsidR="00CF5C82" w:rsidRPr="008E6F04">
              <w:rPr>
                <w:rFonts w:eastAsia="Times New Roman" w:cstheme="minorHAnsi"/>
                <w:color w:val="000000"/>
                <w:kern w:val="0"/>
                <w:sz w:val="24"/>
                <w:szCs w:val="24"/>
                <w14:ligatures w14:val="none"/>
              </w:rPr>
              <w:t>, even if the answer is $0</w:t>
            </w:r>
            <w:r w:rsidR="00FB7001" w:rsidRPr="008E6F04">
              <w:rPr>
                <w:rFonts w:eastAsia="Times New Roman" w:cstheme="minorHAnsi"/>
                <w:color w:val="000000"/>
                <w:kern w:val="0"/>
                <w:sz w:val="24"/>
                <w:szCs w:val="24"/>
                <w14:ligatures w14:val="none"/>
              </w:rPr>
              <w:t>.</w:t>
            </w:r>
          </w:p>
        </w:tc>
      </w:tr>
      <w:tr w:rsidR="00CF5C82" w:rsidRPr="00BE16BF" w14:paraId="5DA36705" w14:textId="77777777" w:rsidTr="00FB7001">
        <w:trPr>
          <w:trHeight w:val="315"/>
        </w:trPr>
        <w:tc>
          <w:tcPr>
            <w:tcW w:w="10040" w:type="dxa"/>
            <w:tcBorders>
              <w:top w:val="single" w:sz="8" w:space="0" w:color="auto"/>
              <w:left w:val="single" w:sz="8" w:space="0" w:color="auto"/>
              <w:bottom w:val="single" w:sz="8" w:space="0" w:color="auto"/>
              <w:right w:val="single" w:sz="8" w:space="0" w:color="auto"/>
            </w:tcBorders>
            <w:shd w:val="clear" w:color="auto" w:fill="B4C6E7" w:themeFill="accent1" w:themeFillTint="66"/>
            <w:noWrap/>
            <w:vAlign w:val="center"/>
            <w:hideMark/>
          </w:tcPr>
          <w:p w14:paraId="3C2474D8" w14:textId="77777777" w:rsidR="00CF5C82" w:rsidRPr="00BE16BF" w:rsidRDefault="00CF5C82" w:rsidP="00FB7001">
            <w:pPr>
              <w:spacing w:before="60" w:after="60" w:line="240" w:lineRule="auto"/>
              <w:jc w:val="center"/>
              <w:rPr>
                <w:rFonts w:eastAsia="Times New Roman" w:cstheme="minorHAnsi"/>
                <w:b/>
                <w:bCs/>
                <w:color w:val="000000"/>
                <w:kern w:val="0"/>
                <w:sz w:val="28"/>
                <w:szCs w:val="28"/>
                <w14:ligatures w14:val="none"/>
              </w:rPr>
            </w:pPr>
            <w:r w:rsidRPr="008E6F04">
              <w:rPr>
                <w:rFonts w:eastAsia="Times New Roman" w:cstheme="minorHAnsi"/>
                <w:b/>
                <w:bCs/>
                <w:color w:val="000000"/>
                <w:kern w:val="0"/>
                <w:sz w:val="28"/>
                <w:szCs w:val="28"/>
                <w14:ligatures w14:val="none"/>
              </w:rPr>
              <w:t>BUDGET NARRATIVE</w:t>
            </w:r>
          </w:p>
        </w:tc>
      </w:tr>
      <w:tr w:rsidR="00CF5C82" w:rsidRPr="00BE16BF" w14:paraId="79848043" w14:textId="77777777" w:rsidTr="00FB7001">
        <w:trPr>
          <w:trHeight w:val="300"/>
        </w:trPr>
        <w:tc>
          <w:tcPr>
            <w:tcW w:w="10040" w:type="dxa"/>
            <w:tcBorders>
              <w:top w:val="single" w:sz="8" w:space="0" w:color="auto"/>
              <w:left w:val="single" w:sz="8" w:space="0" w:color="auto"/>
              <w:bottom w:val="nil"/>
              <w:right w:val="single" w:sz="8" w:space="0" w:color="auto"/>
            </w:tcBorders>
            <w:shd w:val="clear" w:color="auto" w:fill="D9E2F3" w:themeFill="accent1" w:themeFillTint="33"/>
            <w:noWrap/>
            <w:vAlign w:val="bottom"/>
            <w:hideMark/>
          </w:tcPr>
          <w:p w14:paraId="60B421E0" w14:textId="77777777" w:rsidR="00CF5C82" w:rsidRPr="00BE16BF" w:rsidRDefault="00CF5C82" w:rsidP="00FB7001">
            <w:pPr>
              <w:spacing w:after="0" w:line="240" w:lineRule="auto"/>
              <w:rPr>
                <w:rFonts w:eastAsia="Times New Roman" w:cstheme="minorHAnsi"/>
                <w:b/>
                <w:bCs/>
                <w:color w:val="000000"/>
                <w:kern w:val="0"/>
                <w:sz w:val="28"/>
                <w:szCs w:val="28"/>
                <w14:ligatures w14:val="none"/>
              </w:rPr>
            </w:pPr>
            <w:r w:rsidRPr="00BE16BF">
              <w:rPr>
                <w:rFonts w:eastAsia="Times New Roman" w:cstheme="minorHAnsi"/>
                <w:b/>
                <w:bCs/>
                <w:color w:val="000000"/>
                <w:kern w:val="0"/>
                <w:sz w:val="28"/>
                <w:szCs w:val="28"/>
                <w14:ligatures w14:val="none"/>
              </w:rPr>
              <w:t>Salaries and Benefits</w:t>
            </w:r>
          </w:p>
        </w:tc>
      </w:tr>
      <w:tr w:rsidR="00CF5C82" w:rsidRPr="00BE16BF" w14:paraId="1A0EC20A" w14:textId="77777777" w:rsidTr="00CF5C82">
        <w:trPr>
          <w:trHeight w:val="900"/>
        </w:trPr>
        <w:tc>
          <w:tcPr>
            <w:tcW w:w="10040" w:type="dxa"/>
            <w:tcBorders>
              <w:top w:val="nil"/>
              <w:left w:val="single" w:sz="8" w:space="0" w:color="auto"/>
              <w:bottom w:val="nil"/>
              <w:right w:val="single" w:sz="8" w:space="0" w:color="auto"/>
            </w:tcBorders>
            <w:vAlign w:val="bottom"/>
            <w:hideMark/>
          </w:tcPr>
          <w:p w14:paraId="2EFC9BE3" w14:textId="77777777" w:rsidR="008E6F04" w:rsidRDefault="00CF5C82" w:rsidP="008E6F04">
            <w:pPr>
              <w:spacing w:before="60" w:after="0" w:line="240" w:lineRule="auto"/>
              <w:rPr>
                <w:rFonts w:eastAsia="Times New Roman" w:cstheme="minorHAnsi"/>
                <w:color w:val="000000"/>
                <w:kern w:val="0"/>
                <w:sz w:val="24"/>
                <w:szCs w:val="24"/>
                <w14:ligatures w14:val="none"/>
              </w:rPr>
            </w:pPr>
            <w:r w:rsidRPr="002D55D6">
              <w:rPr>
                <w:rFonts w:eastAsia="Times New Roman" w:cstheme="minorHAnsi"/>
                <w:color w:val="000000"/>
                <w:kern w:val="0"/>
                <w:sz w:val="24"/>
                <w:szCs w:val="24"/>
                <w14:ligatures w14:val="none"/>
              </w:rPr>
              <w:t>In this section</w:t>
            </w:r>
            <w:r w:rsidR="008E6F04">
              <w:rPr>
                <w:rFonts w:eastAsia="Times New Roman" w:cstheme="minorHAnsi"/>
                <w:color w:val="000000"/>
                <w:kern w:val="0"/>
                <w:sz w:val="24"/>
                <w:szCs w:val="24"/>
                <w14:ligatures w14:val="none"/>
              </w:rPr>
              <w:t>:</w:t>
            </w:r>
          </w:p>
          <w:p w14:paraId="34823993" w14:textId="77777777" w:rsidR="008E6F04" w:rsidRPr="008E6F04" w:rsidRDefault="008E6F04" w:rsidP="008E6F04">
            <w:pPr>
              <w:pStyle w:val="ListParagraph"/>
              <w:numPr>
                <w:ilvl w:val="0"/>
                <w:numId w:val="16"/>
              </w:num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4"/>
                <w:szCs w:val="24"/>
                <w14:ligatures w14:val="none"/>
              </w:rPr>
              <w:t>L</w:t>
            </w:r>
            <w:r w:rsidR="00CF5C82" w:rsidRPr="008E6F04">
              <w:rPr>
                <w:rFonts w:eastAsia="Times New Roman" w:cstheme="minorHAnsi"/>
                <w:color w:val="000000"/>
                <w:kern w:val="0"/>
                <w:sz w:val="24"/>
                <w:szCs w:val="24"/>
                <w14:ligatures w14:val="none"/>
              </w:rPr>
              <w:t xml:space="preserve">ist the individual(s) in your organization who will be paid to work on this project. </w:t>
            </w:r>
          </w:p>
          <w:p w14:paraId="18AD5A57" w14:textId="77777777" w:rsidR="008E6F04" w:rsidRPr="008E6F04" w:rsidRDefault="00CF5C82" w:rsidP="008E6F04">
            <w:pPr>
              <w:pStyle w:val="ListParagraph"/>
              <w:numPr>
                <w:ilvl w:val="0"/>
                <w:numId w:val="23"/>
              </w:numPr>
              <w:spacing w:after="0" w:line="240" w:lineRule="auto"/>
              <w:rPr>
                <w:rFonts w:eastAsia="Times New Roman" w:cstheme="minorHAnsi"/>
                <w:color w:val="000000"/>
                <w:kern w:val="0"/>
                <w:sz w:val="28"/>
                <w:szCs w:val="28"/>
                <w14:ligatures w14:val="none"/>
              </w:rPr>
            </w:pPr>
            <w:r w:rsidRPr="008E6F04">
              <w:rPr>
                <w:rFonts w:eastAsia="Times New Roman" w:cstheme="minorHAnsi"/>
                <w:color w:val="000000"/>
                <w:kern w:val="0"/>
                <w:sz w:val="24"/>
                <w:szCs w:val="24"/>
                <w14:ligatures w14:val="none"/>
              </w:rPr>
              <w:t xml:space="preserve">Include each </w:t>
            </w:r>
            <w:proofErr w:type="gramStart"/>
            <w:r w:rsidRPr="008E6F04">
              <w:rPr>
                <w:rFonts w:eastAsia="Times New Roman" w:cstheme="minorHAnsi"/>
                <w:color w:val="000000"/>
                <w:kern w:val="0"/>
                <w:sz w:val="24"/>
                <w:szCs w:val="24"/>
                <w14:ligatures w14:val="none"/>
              </w:rPr>
              <w:t>individual's</w:t>
            </w:r>
            <w:proofErr w:type="gramEnd"/>
            <w:r w:rsidR="008E6F04">
              <w:rPr>
                <w:rFonts w:eastAsia="Times New Roman" w:cstheme="minorHAnsi"/>
                <w:color w:val="000000"/>
                <w:kern w:val="0"/>
                <w:sz w:val="24"/>
                <w:szCs w:val="24"/>
                <w14:ligatures w14:val="none"/>
              </w:rPr>
              <w:t>:</w:t>
            </w:r>
          </w:p>
          <w:p w14:paraId="2A020503" w14:textId="2E9B4D1A" w:rsidR="008E6F04" w:rsidRPr="008E6F04" w:rsidRDefault="00CF5C82" w:rsidP="008E6F04">
            <w:pPr>
              <w:pStyle w:val="ListParagraph"/>
              <w:numPr>
                <w:ilvl w:val="0"/>
                <w:numId w:val="24"/>
              </w:numPr>
              <w:spacing w:after="0" w:line="240" w:lineRule="auto"/>
              <w:rPr>
                <w:rFonts w:eastAsia="Times New Roman" w:cstheme="minorHAnsi"/>
                <w:color w:val="000000"/>
                <w:kern w:val="0"/>
                <w:sz w:val="28"/>
                <w:szCs w:val="28"/>
                <w14:ligatures w14:val="none"/>
              </w:rPr>
            </w:pPr>
            <w:r w:rsidRPr="008E6F04">
              <w:rPr>
                <w:rFonts w:eastAsia="Times New Roman" w:cstheme="minorHAnsi"/>
                <w:color w:val="000000"/>
                <w:kern w:val="0"/>
                <w:sz w:val="24"/>
                <w:szCs w:val="24"/>
                <w14:ligatures w14:val="none"/>
              </w:rPr>
              <w:t>title</w:t>
            </w:r>
          </w:p>
          <w:p w14:paraId="4FB45678" w14:textId="77777777" w:rsidR="008E6F04" w:rsidRPr="008E6F04" w:rsidRDefault="00CF5C82" w:rsidP="008E6F04">
            <w:pPr>
              <w:pStyle w:val="ListParagraph"/>
              <w:numPr>
                <w:ilvl w:val="0"/>
                <w:numId w:val="24"/>
              </w:numPr>
              <w:spacing w:after="0" w:line="240" w:lineRule="auto"/>
              <w:rPr>
                <w:rFonts w:eastAsia="Times New Roman" w:cstheme="minorHAnsi"/>
                <w:color w:val="000000"/>
                <w:kern w:val="0"/>
                <w:sz w:val="28"/>
                <w:szCs w:val="28"/>
                <w14:ligatures w14:val="none"/>
              </w:rPr>
            </w:pPr>
            <w:r w:rsidRPr="008E6F04">
              <w:rPr>
                <w:rFonts w:eastAsia="Times New Roman" w:cstheme="minorHAnsi"/>
                <w:color w:val="000000"/>
                <w:kern w:val="0"/>
                <w:sz w:val="24"/>
                <w:szCs w:val="24"/>
                <w14:ligatures w14:val="none"/>
              </w:rPr>
              <w:t>project job duties</w:t>
            </w:r>
          </w:p>
          <w:p w14:paraId="68585198" w14:textId="77777777" w:rsidR="008E6F04" w:rsidRPr="008E6F04" w:rsidRDefault="00CF5C82" w:rsidP="008E6F04">
            <w:pPr>
              <w:pStyle w:val="ListParagraph"/>
              <w:numPr>
                <w:ilvl w:val="0"/>
                <w:numId w:val="24"/>
              </w:numPr>
              <w:spacing w:after="0" w:line="240" w:lineRule="auto"/>
              <w:rPr>
                <w:rFonts w:eastAsia="Times New Roman" w:cstheme="minorHAnsi"/>
                <w:color w:val="000000"/>
                <w:kern w:val="0"/>
                <w:sz w:val="28"/>
                <w:szCs w:val="28"/>
                <w14:ligatures w14:val="none"/>
              </w:rPr>
            </w:pPr>
            <w:r w:rsidRPr="008E6F04">
              <w:rPr>
                <w:rFonts w:eastAsia="Times New Roman" w:cstheme="minorHAnsi"/>
                <w:color w:val="000000"/>
                <w:kern w:val="0"/>
                <w:sz w:val="24"/>
                <w:szCs w:val="24"/>
                <w14:ligatures w14:val="none"/>
              </w:rPr>
              <w:t>FTE on the project (hours/week)</w:t>
            </w:r>
          </w:p>
          <w:p w14:paraId="6B398E23" w14:textId="6A60BE82" w:rsidR="00CF5C82" w:rsidRPr="008E6F04" w:rsidRDefault="008E6F04" w:rsidP="008E6F04">
            <w:pPr>
              <w:pStyle w:val="ListParagraph"/>
              <w:numPr>
                <w:ilvl w:val="0"/>
                <w:numId w:val="24"/>
              </w:numPr>
              <w:spacing w:after="60" w:line="240" w:lineRule="auto"/>
              <w:rPr>
                <w:rFonts w:eastAsia="Times New Roman" w:cstheme="minorHAnsi"/>
                <w:color w:val="000000"/>
                <w:kern w:val="0"/>
                <w:sz w:val="28"/>
                <w:szCs w:val="28"/>
                <w14:ligatures w14:val="none"/>
              </w:rPr>
            </w:pPr>
            <w:r>
              <w:rPr>
                <w:rFonts w:eastAsia="Times New Roman" w:cstheme="minorHAnsi"/>
                <w:color w:val="000000"/>
                <w:kern w:val="0"/>
                <w:sz w:val="24"/>
                <w:szCs w:val="24"/>
                <w14:ligatures w14:val="none"/>
              </w:rPr>
              <w:t>S</w:t>
            </w:r>
            <w:r w:rsidR="00CF5C82" w:rsidRPr="008E6F04">
              <w:rPr>
                <w:rFonts w:eastAsia="Times New Roman" w:cstheme="minorHAnsi"/>
                <w:color w:val="000000"/>
                <w:kern w:val="0"/>
                <w:sz w:val="24"/>
                <w:szCs w:val="24"/>
                <w14:ligatures w14:val="none"/>
              </w:rPr>
              <w:t>alary and benefits that would be paid for by this grant</w:t>
            </w:r>
          </w:p>
        </w:tc>
      </w:tr>
      <w:tr w:rsidR="00CF5C82" w:rsidRPr="00BE16BF" w14:paraId="23B2DBD0" w14:textId="77777777" w:rsidTr="00FB7001">
        <w:trPr>
          <w:trHeight w:val="300"/>
        </w:trPr>
        <w:tc>
          <w:tcPr>
            <w:tcW w:w="10040" w:type="dxa"/>
            <w:tcBorders>
              <w:top w:val="nil"/>
              <w:left w:val="single" w:sz="8" w:space="0" w:color="auto"/>
              <w:bottom w:val="nil"/>
              <w:right w:val="single" w:sz="8" w:space="0" w:color="auto"/>
            </w:tcBorders>
            <w:shd w:val="clear" w:color="auto" w:fill="D9E2F3" w:themeFill="accent1" w:themeFillTint="33"/>
            <w:noWrap/>
            <w:vAlign w:val="bottom"/>
            <w:hideMark/>
          </w:tcPr>
          <w:p w14:paraId="4336ADB5" w14:textId="77777777" w:rsidR="00CF5C82" w:rsidRPr="00BE16BF" w:rsidRDefault="00CF5C82" w:rsidP="00CF5C82">
            <w:pPr>
              <w:spacing w:after="0" w:line="240" w:lineRule="auto"/>
              <w:rPr>
                <w:rFonts w:eastAsia="Times New Roman" w:cstheme="minorHAnsi"/>
                <w:b/>
                <w:bCs/>
                <w:color w:val="000000"/>
                <w:kern w:val="0"/>
                <w:sz w:val="28"/>
                <w:szCs w:val="28"/>
                <w14:ligatures w14:val="none"/>
              </w:rPr>
            </w:pPr>
            <w:r w:rsidRPr="00BE16BF">
              <w:rPr>
                <w:rFonts w:eastAsia="Times New Roman" w:cstheme="minorHAnsi"/>
                <w:b/>
                <w:bCs/>
                <w:color w:val="000000"/>
                <w:kern w:val="0"/>
                <w:sz w:val="28"/>
                <w:szCs w:val="28"/>
                <w14:ligatures w14:val="none"/>
              </w:rPr>
              <w:t>Contractual Services</w:t>
            </w:r>
          </w:p>
        </w:tc>
      </w:tr>
      <w:tr w:rsidR="00CF5C82" w:rsidRPr="00BE16BF" w14:paraId="75F2FEC4" w14:textId="77777777" w:rsidTr="00CF5C82">
        <w:trPr>
          <w:trHeight w:val="900"/>
        </w:trPr>
        <w:tc>
          <w:tcPr>
            <w:tcW w:w="10040" w:type="dxa"/>
            <w:tcBorders>
              <w:top w:val="nil"/>
              <w:left w:val="single" w:sz="8" w:space="0" w:color="auto"/>
              <w:bottom w:val="nil"/>
              <w:right w:val="single" w:sz="8" w:space="0" w:color="auto"/>
            </w:tcBorders>
            <w:vAlign w:val="bottom"/>
            <w:hideMark/>
          </w:tcPr>
          <w:p w14:paraId="61EE4145" w14:textId="77777777" w:rsidR="00AF69A4" w:rsidRDefault="00CF5C82" w:rsidP="00AF69A4">
            <w:pPr>
              <w:spacing w:before="60" w:after="0" w:line="240" w:lineRule="auto"/>
              <w:rPr>
                <w:rFonts w:eastAsia="Times New Roman" w:cstheme="minorHAnsi"/>
                <w:color w:val="000000"/>
                <w:kern w:val="0"/>
                <w:sz w:val="24"/>
                <w:szCs w:val="24"/>
                <w14:ligatures w14:val="none"/>
              </w:rPr>
            </w:pPr>
            <w:r w:rsidRPr="002D55D6">
              <w:rPr>
                <w:rFonts w:eastAsia="Times New Roman" w:cstheme="minorHAnsi"/>
                <w:color w:val="000000"/>
                <w:kern w:val="0"/>
                <w:sz w:val="24"/>
                <w:szCs w:val="24"/>
                <w14:ligatures w14:val="none"/>
              </w:rPr>
              <w:t>In this section</w:t>
            </w:r>
            <w:r w:rsidR="00AF69A4">
              <w:rPr>
                <w:rFonts w:eastAsia="Times New Roman" w:cstheme="minorHAnsi"/>
                <w:color w:val="000000"/>
                <w:kern w:val="0"/>
                <w:sz w:val="24"/>
                <w:szCs w:val="24"/>
                <w14:ligatures w14:val="none"/>
              </w:rPr>
              <w:t>:</w:t>
            </w:r>
          </w:p>
          <w:p w14:paraId="0059EAE2" w14:textId="1D69077F" w:rsidR="00AF69A4" w:rsidRPr="00AF69A4" w:rsidRDefault="00AF69A4" w:rsidP="00AF69A4">
            <w:pPr>
              <w:pStyle w:val="ListParagraph"/>
              <w:numPr>
                <w:ilvl w:val="0"/>
                <w:numId w:val="16"/>
              </w:num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4"/>
                <w:szCs w:val="24"/>
                <w14:ligatures w14:val="none"/>
              </w:rPr>
              <w:t>I</w:t>
            </w:r>
            <w:r w:rsidR="00CF5C82" w:rsidRPr="00AF69A4">
              <w:rPr>
                <w:rFonts w:eastAsia="Times New Roman" w:cstheme="minorHAnsi"/>
                <w:color w:val="000000"/>
                <w:kern w:val="0"/>
                <w:sz w:val="24"/>
                <w:szCs w:val="24"/>
                <w14:ligatures w14:val="none"/>
              </w:rPr>
              <w:t xml:space="preserve">dentify contracts that will be used to complete the activities in the workplan. </w:t>
            </w:r>
          </w:p>
          <w:p w14:paraId="4C087758" w14:textId="0B817FD7" w:rsidR="00AF69A4" w:rsidRPr="00AF69A4" w:rsidRDefault="00CF5C82" w:rsidP="00AF69A4">
            <w:pPr>
              <w:pStyle w:val="ListParagraph"/>
              <w:numPr>
                <w:ilvl w:val="0"/>
                <w:numId w:val="16"/>
              </w:numPr>
              <w:spacing w:after="0" w:line="240" w:lineRule="auto"/>
              <w:rPr>
                <w:rFonts w:eastAsia="Times New Roman" w:cstheme="minorHAnsi"/>
                <w:color w:val="000000"/>
                <w:kern w:val="0"/>
                <w:sz w:val="28"/>
                <w:szCs w:val="28"/>
                <w14:ligatures w14:val="none"/>
              </w:rPr>
            </w:pPr>
            <w:r w:rsidRPr="00AF69A4">
              <w:rPr>
                <w:rFonts w:eastAsia="Times New Roman" w:cstheme="minorHAnsi"/>
                <w:color w:val="000000"/>
                <w:kern w:val="0"/>
                <w:sz w:val="24"/>
                <w:szCs w:val="24"/>
                <w14:ligatures w14:val="none"/>
              </w:rPr>
              <w:t xml:space="preserve">For </w:t>
            </w:r>
            <w:r w:rsidR="00AF69A4" w:rsidRPr="00AF69A4">
              <w:rPr>
                <w:rFonts w:eastAsia="Times New Roman" w:cstheme="minorHAnsi"/>
                <w:b/>
                <w:bCs/>
                <w:color w:val="000000"/>
                <w:kern w:val="0"/>
                <w:sz w:val="24"/>
                <w:szCs w:val="24"/>
                <w:u w:val="single"/>
                <w14:ligatures w14:val="none"/>
              </w:rPr>
              <w:t>EACH</w:t>
            </w:r>
            <w:r w:rsidRPr="00AF69A4">
              <w:rPr>
                <w:rFonts w:eastAsia="Times New Roman" w:cstheme="minorHAnsi"/>
                <w:color w:val="000000"/>
                <w:kern w:val="0"/>
                <w:sz w:val="24"/>
                <w:szCs w:val="24"/>
                <w14:ligatures w14:val="none"/>
              </w:rPr>
              <w:t xml:space="preserve"> contractor, include</w:t>
            </w:r>
            <w:r w:rsidR="00AF69A4">
              <w:rPr>
                <w:rFonts w:eastAsia="Times New Roman" w:cstheme="minorHAnsi"/>
                <w:color w:val="000000"/>
                <w:kern w:val="0"/>
                <w:sz w:val="24"/>
                <w:szCs w:val="24"/>
                <w14:ligatures w14:val="none"/>
              </w:rPr>
              <w:t>:</w:t>
            </w:r>
          </w:p>
          <w:p w14:paraId="5C1B1344" w14:textId="77777777" w:rsidR="00AF69A4" w:rsidRPr="00AF69A4" w:rsidRDefault="00AF69A4" w:rsidP="00AF69A4">
            <w:pPr>
              <w:pStyle w:val="ListParagraph"/>
              <w:numPr>
                <w:ilvl w:val="0"/>
                <w:numId w:val="17"/>
              </w:num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4"/>
                <w:szCs w:val="24"/>
                <w14:ligatures w14:val="none"/>
              </w:rPr>
              <w:t>T</w:t>
            </w:r>
            <w:r w:rsidR="00CF5C82" w:rsidRPr="00AF69A4">
              <w:rPr>
                <w:rFonts w:eastAsia="Times New Roman" w:cstheme="minorHAnsi"/>
                <w:color w:val="000000"/>
                <w:kern w:val="0"/>
                <w:sz w:val="24"/>
                <w:szCs w:val="24"/>
                <w14:ligatures w14:val="none"/>
              </w:rPr>
              <w:t>heir name (if known, or write "TBD")</w:t>
            </w:r>
          </w:p>
          <w:p w14:paraId="24FD0AF7" w14:textId="77777777" w:rsidR="00AF69A4" w:rsidRPr="00AF69A4" w:rsidRDefault="00AF69A4" w:rsidP="00AF69A4">
            <w:pPr>
              <w:pStyle w:val="ListParagraph"/>
              <w:numPr>
                <w:ilvl w:val="0"/>
                <w:numId w:val="17"/>
              </w:num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4"/>
                <w:szCs w:val="24"/>
                <w14:ligatures w14:val="none"/>
              </w:rPr>
              <w:t>T</w:t>
            </w:r>
            <w:r w:rsidR="00CF5C82" w:rsidRPr="00AF69A4">
              <w:rPr>
                <w:rFonts w:eastAsia="Times New Roman" w:cstheme="minorHAnsi"/>
                <w:color w:val="000000"/>
                <w:kern w:val="0"/>
                <w:sz w:val="24"/>
                <w:szCs w:val="24"/>
                <w14:ligatures w14:val="none"/>
              </w:rPr>
              <w:t>heir scope of work related to the grant project duties</w:t>
            </w:r>
          </w:p>
          <w:p w14:paraId="1FA772FC" w14:textId="122465D0" w:rsidR="00CF5C82" w:rsidRPr="00AF69A4" w:rsidRDefault="00AF69A4" w:rsidP="00AF69A4">
            <w:pPr>
              <w:pStyle w:val="ListParagraph"/>
              <w:numPr>
                <w:ilvl w:val="0"/>
                <w:numId w:val="17"/>
              </w:numPr>
              <w:spacing w:after="60" w:line="240" w:lineRule="auto"/>
              <w:rPr>
                <w:rFonts w:eastAsia="Times New Roman" w:cstheme="minorHAnsi"/>
                <w:color w:val="000000"/>
                <w:kern w:val="0"/>
                <w:sz w:val="28"/>
                <w:szCs w:val="28"/>
                <w14:ligatures w14:val="none"/>
              </w:rPr>
            </w:pPr>
            <w:r>
              <w:rPr>
                <w:rFonts w:eastAsia="Times New Roman" w:cstheme="minorHAnsi"/>
                <w:color w:val="000000"/>
                <w:kern w:val="0"/>
                <w:sz w:val="24"/>
                <w:szCs w:val="24"/>
                <w14:ligatures w14:val="none"/>
              </w:rPr>
              <w:t>T</w:t>
            </w:r>
            <w:r w:rsidR="00CF5C82" w:rsidRPr="00AF69A4">
              <w:rPr>
                <w:rFonts w:eastAsia="Times New Roman" w:cstheme="minorHAnsi"/>
                <w:color w:val="000000"/>
                <w:kern w:val="0"/>
                <w:sz w:val="24"/>
                <w:szCs w:val="24"/>
                <w14:ligatures w14:val="none"/>
              </w:rPr>
              <w:t>he total amount to be paid</w:t>
            </w:r>
          </w:p>
        </w:tc>
      </w:tr>
      <w:tr w:rsidR="00CF5C82" w:rsidRPr="00BE16BF" w14:paraId="4654DF41" w14:textId="77777777" w:rsidTr="00FB7001">
        <w:trPr>
          <w:trHeight w:val="300"/>
        </w:trPr>
        <w:tc>
          <w:tcPr>
            <w:tcW w:w="10040" w:type="dxa"/>
            <w:tcBorders>
              <w:top w:val="nil"/>
              <w:left w:val="single" w:sz="8" w:space="0" w:color="auto"/>
              <w:bottom w:val="nil"/>
              <w:right w:val="single" w:sz="8" w:space="0" w:color="auto"/>
            </w:tcBorders>
            <w:shd w:val="clear" w:color="auto" w:fill="D9E2F3" w:themeFill="accent1" w:themeFillTint="33"/>
            <w:noWrap/>
            <w:vAlign w:val="bottom"/>
            <w:hideMark/>
          </w:tcPr>
          <w:p w14:paraId="0624A183" w14:textId="77777777" w:rsidR="00CF5C82" w:rsidRPr="00BE16BF" w:rsidRDefault="00CF5C82" w:rsidP="00CF5C82">
            <w:pPr>
              <w:spacing w:after="0" w:line="240" w:lineRule="auto"/>
              <w:rPr>
                <w:rFonts w:eastAsia="Times New Roman" w:cstheme="minorHAnsi"/>
                <w:b/>
                <w:bCs/>
                <w:color w:val="000000"/>
                <w:kern w:val="0"/>
                <w:sz w:val="28"/>
                <w:szCs w:val="28"/>
                <w14:ligatures w14:val="none"/>
              </w:rPr>
            </w:pPr>
            <w:r w:rsidRPr="00BE16BF">
              <w:rPr>
                <w:rFonts w:eastAsia="Times New Roman" w:cstheme="minorHAnsi"/>
                <w:b/>
                <w:bCs/>
                <w:color w:val="000000"/>
                <w:kern w:val="0"/>
                <w:sz w:val="28"/>
                <w:szCs w:val="28"/>
                <w14:ligatures w14:val="none"/>
              </w:rPr>
              <w:t>Travel</w:t>
            </w:r>
          </w:p>
        </w:tc>
      </w:tr>
      <w:tr w:rsidR="00CF5C82" w:rsidRPr="00BE16BF" w14:paraId="0D9BD5FB" w14:textId="77777777" w:rsidTr="00CF5C82">
        <w:trPr>
          <w:trHeight w:val="900"/>
        </w:trPr>
        <w:tc>
          <w:tcPr>
            <w:tcW w:w="10040" w:type="dxa"/>
            <w:tcBorders>
              <w:top w:val="nil"/>
              <w:left w:val="single" w:sz="8" w:space="0" w:color="auto"/>
              <w:bottom w:val="nil"/>
              <w:right w:val="single" w:sz="8" w:space="0" w:color="auto"/>
            </w:tcBorders>
            <w:vAlign w:val="bottom"/>
            <w:hideMark/>
          </w:tcPr>
          <w:p w14:paraId="5D0BA99F" w14:textId="77777777" w:rsidR="00AF69A4" w:rsidRDefault="00CF5C82" w:rsidP="00AF69A4">
            <w:pPr>
              <w:spacing w:before="60" w:after="0" w:line="240" w:lineRule="auto"/>
              <w:rPr>
                <w:rFonts w:eastAsia="Times New Roman" w:cstheme="minorHAnsi"/>
                <w:color w:val="000000"/>
                <w:kern w:val="0"/>
                <w:sz w:val="24"/>
                <w:szCs w:val="24"/>
                <w14:ligatures w14:val="none"/>
              </w:rPr>
            </w:pPr>
            <w:r w:rsidRPr="002D55D6">
              <w:rPr>
                <w:rFonts w:eastAsia="Times New Roman" w:cstheme="minorHAnsi"/>
                <w:color w:val="000000"/>
                <w:kern w:val="0"/>
                <w:sz w:val="24"/>
                <w:szCs w:val="24"/>
                <w14:ligatures w14:val="none"/>
              </w:rPr>
              <w:t>In this section</w:t>
            </w:r>
            <w:r w:rsidR="00AF69A4">
              <w:rPr>
                <w:rFonts w:eastAsia="Times New Roman" w:cstheme="minorHAnsi"/>
                <w:color w:val="000000"/>
                <w:kern w:val="0"/>
                <w:sz w:val="24"/>
                <w:szCs w:val="24"/>
                <w14:ligatures w14:val="none"/>
              </w:rPr>
              <w:t>:</w:t>
            </w:r>
          </w:p>
          <w:p w14:paraId="176823D1" w14:textId="77777777" w:rsidR="00AF69A4" w:rsidRPr="00AF69A4" w:rsidRDefault="00AF69A4" w:rsidP="00AF69A4">
            <w:pPr>
              <w:pStyle w:val="ListParagraph"/>
              <w:numPr>
                <w:ilvl w:val="0"/>
                <w:numId w:val="18"/>
              </w:num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4"/>
                <w:szCs w:val="24"/>
                <w14:ligatures w14:val="none"/>
              </w:rPr>
              <w:t>D</w:t>
            </w:r>
            <w:r w:rsidR="00CF5C82" w:rsidRPr="00AF69A4">
              <w:rPr>
                <w:rFonts w:eastAsia="Times New Roman" w:cstheme="minorHAnsi"/>
                <w:color w:val="000000"/>
                <w:kern w:val="0"/>
                <w:sz w:val="24"/>
                <w:szCs w:val="24"/>
                <w14:ligatures w14:val="none"/>
              </w:rPr>
              <w:t xml:space="preserve">escribe who is traveling and for what purpose. </w:t>
            </w:r>
          </w:p>
          <w:p w14:paraId="65D0E64A" w14:textId="77777777" w:rsidR="00AF69A4" w:rsidRPr="00AF69A4" w:rsidRDefault="00CF5C82" w:rsidP="00AF69A4">
            <w:pPr>
              <w:pStyle w:val="ListParagraph"/>
              <w:numPr>
                <w:ilvl w:val="0"/>
                <w:numId w:val="19"/>
              </w:numPr>
              <w:spacing w:after="0" w:line="240" w:lineRule="auto"/>
              <w:rPr>
                <w:rFonts w:eastAsia="Times New Roman" w:cstheme="minorHAnsi"/>
                <w:color w:val="000000"/>
                <w:kern w:val="0"/>
                <w:sz w:val="28"/>
                <w:szCs w:val="28"/>
                <w14:ligatures w14:val="none"/>
              </w:rPr>
            </w:pPr>
            <w:r w:rsidRPr="00AF69A4">
              <w:rPr>
                <w:rFonts w:eastAsia="Times New Roman" w:cstheme="minorHAnsi"/>
                <w:color w:val="000000"/>
                <w:kern w:val="0"/>
                <w:sz w:val="24"/>
                <w:szCs w:val="24"/>
                <w14:ligatures w14:val="none"/>
              </w:rPr>
              <w:t xml:space="preserve">Include travel expenses (transportation, lodging, meals) for project-related meetings, </w:t>
            </w:r>
            <w:proofErr w:type="gramStart"/>
            <w:r w:rsidRPr="00AF69A4">
              <w:rPr>
                <w:rFonts w:eastAsia="Times New Roman" w:cstheme="minorHAnsi"/>
                <w:color w:val="000000"/>
                <w:kern w:val="0"/>
                <w:sz w:val="24"/>
                <w:szCs w:val="24"/>
                <w14:ligatures w14:val="none"/>
              </w:rPr>
              <w:t>trainings</w:t>
            </w:r>
            <w:proofErr w:type="gramEnd"/>
            <w:r w:rsidRPr="00AF69A4">
              <w:rPr>
                <w:rFonts w:eastAsia="Times New Roman" w:cstheme="minorHAnsi"/>
                <w:color w:val="000000"/>
                <w:kern w:val="0"/>
                <w:sz w:val="24"/>
                <w:szCs w:val="24"/>
                <w14:ligatures w14:val="none"/>
              </w:rPr>
              <w:t xml:space="preserve">, and conferences. </w:t>
            </w:r>
          </w:p>
          <w:p w14:paraId="41059116" w14:textId="1132D2E2" w:rsidR="00CF5C82" w:rsidRPr="00AF69A4" w:rsidRDefault="00CF5C82" w:rsidP="00AF69A4">
            <w:pPr>
              <w:pStyle w:val="ListParagraph"/>
              <w:numPr>
                <w:ilvl w:val="0"/>
                <w:numId w:val="18"/>
              </w:numPr>
              <w:spacing w:after="60" w:line="240" w:lineRule="auto"/>
              <w:rPr>
                <w:rFonts w:eastAsia="Times New Roman" w:cstheme="minorHAnsi"/>
                <w:color w:val="000000"/>
                <w:kern w:val="0"/>
                <w:sz w:val="28"/>
                <w:szCs w:val="28"/>
                <w14:ligatures w14:val="none"/>
              </w:rPr>
            </w:pPr>
            <w:r w:rsidRPr="00AF69A4">
              <w:rPr>
                <w:rFonts w:eastAsia="Times New Roman" w:cstheme="minorHAnsi"/>
                <w:color w:val="000000"/>
                <w:kern w:val="0"/>
                <w:sz w:val="24"/>
                <w:szCs w:val="24"/>
                <w14:ligatures w14:val="none"/>
              </w:rPr>
              <w:t>Ensure the travel is addressed in the workplan.</w:t>
            </w:r>
          </w:p>
        </w:tc>
      </w:tr>
      <w:tr w:rsidR="00CF5C82" w:rsidRPr="00BE16BF" w14:paraId="1D4CB686" w14:textId="77777777" w:rsidTr="00FB7001">
        <w:trPr>
          <w:trHeight w:val="300"/>
        </w:trPr>
        <w:tc>
          <w:tcPr>
            <w:tcW w:w="10040" w:type="dxa"/>
            <w:tcBorders>
              <w:top w:val="nil"/>
              <w:left w:val="single" w:sz="8" w:space="0" w:color="auto"/>
              <w:bottom w:val="nil"/>
              <w:right w:val="single" w:sz="8" w:space="0" w:color="auto"/>
            </w:tcBorders>
            <w:shd w:val="clear" w:color="auto" w:fill="D9E2F3" w:themeFill="accent1" w:themeFillTint="33"/>
            <w:noWrap/>
            <w:vAlign w:val="bottom"/>
            <w:hideMark/>
          </w:tcPr>
          <w:p w14:paraId="2E6CC19F" w14:textId="77777777" w:rsidR="00CF5C82" w:rsidRPr="00BE16BF" w:rsidRDefault="00CF5C82" w:rsidP="00CF5C82">
            <w:pPr>
              <w:spacing w:after="0" w:line="240" w:lineRule="auto"/>
              <w:rPr>
                <w:rFonts w:eastAsia="Times New Roman" w:cstheme="minorHAnsi"/>
                <w:b/>
                <w:bCs/>
                <w:color w:val="000000"/>
                <w:kern w:val="0"/>
                <w:sz w:val="28"/>
                <w:szCs w:val="28"/>
                <w14:ligatures w14:val="none"/>
              </w:rPr>
            </w:pPr>
            <w:r w:rsidRPr="00BE16BF">
              <w:rPr>
                <w:rFonts w:eastAsia="Times New Roman" w:cstheme="minorHAnsi"/>
                <w:b/>
                <w:bCs/>
                <w:color w:val="000000"/>
                <w:kern w:val="0"/>
                <w:sz w:val="28"/>
                <w:szCs w:val="28"/>
                <w14:ligatures w14:val="none"/>
              </w:rPr>
              <w:t>Operating Supplies</w:t>
            </w:r>
          </w:p>
        </w:tc>
      </w:tr>
      <w:tr w:rsidR="00CF5C82" w:rsidRPr="00BE16BF" w14:paraId="41E27717" w14:textId="77777777" w:rsidTr="00CF5C82">
        <w:trPr>
          <w:trHeight w:val="600"/>
        </w:trPr>
        <w:tc>
          <w:tcPr>
            <w:tcW w:w="10040" w:type="dxa"/>
            <w:tcBorders>
              <w:top w:val="nil"/>
              <w:left w:val="single" w:sz="8" w:space="0" w:color="auto"/>
              <w:bottom w:val="nil"/>
              <w:right w:val="single" w:sz="8" w:space="0" w:color="auto"/>
            </w:tcBorders>
            <w:vAlign w:val="bottom"/>
            <w:hideMark/>
          </w:tcPr>
          <w:p w14:paraId="45CFD059" w14:textId="77777777" w:rsidR="00AF69A4" w:rsidRDefault="00CF5C82" w:rsidP="00AF69A4">
            <w:pPr>
              <w:spacing w:before="60" w:after="0" w:line="240" w:lineRule="auto"/>
              <w:rPr>
                <w:rFonts w:eastAsia="Times New Roman" w:cstheme="minorHAnsi"/>
                <w:color w:val="000000"/>
                <w:kern w:val="0"/>
                <w:sz w:val="24"/>
                <w:szCs w:val="24"/>
                <w14:ligatures w14:val="none"/>
              </w:rPr>
            </w:pPr>
            <w:r w:rsidRPr="002D55D6">
              <w:rPr>
                <w:rFonts w:eastAsia="Times New Roman" w:cstheme="minorHAnsi"/>
                <w:color w:val="000000"/>
                <w:kern w:val="0"/>
                <w:sz w:val="24"/>
                <w:szCs w:val="24"/>
                <w14:ligatures w14:val="none"/>
              </w:rPr>
              <w:t>In this section</w:t>
            </w:r>
            <w:r w:rsidR="00AF69A4">
              <w:rPr>
                <w:rFonts w:eastAsia="Times New Roman" w:cstheme="minorHAnsi"/>
                <w:color w:val="000000"/>
                <w:kern w:val="0"/>
                <w:sz w:val="24"/>
                <w:szCs w:val="24"/>
                <w14:ligatures w14:val="none"/>
              </w:rPr>
              <w:t>:</w:t>
            </w:r>
          </w:p>
          <w:p w14:paraId="36AC1AEF" w14:textId="77777777" w:rsidR="00AF69A4" w:rsidRPr="00AF69A4" w:rsidRDefault="00AF69A4" w:rsidP="00AF69A4">
            <w:pPr>
              <w:pStyle w:val="ListParagraph"/>
              <w:numPr>
                <w:ilvl w:val="0"/>
                <w:numId w:val="18"/>
              </w:num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4"/>
                <w:szCs w:val="24"/>
                <w14:ligatures w14:val="none"/>
              </w:rPr>
              <w:t>L</w:t>
            </w:r>
            <w:r w:rsidR="00CF5C82" w:rsidRPr="00AF69A4">
              <w:rPr>
                <w:rFonts w:eastAsia="Times New Roman" w:cstheme="minorHAnsi"/>
                <w:color w:val="000000"/>
                <w:kern w:val="0"/>
                <w:sz w:val="24"/>
                <w:szCs w:val="24"/>
                <w14:ligatures w14:val="none"/>
              </w:rPr>
              <w:t xml:space="preserve">ist the expenses related to internal supplies and equipment. </w:t>
            </w:r>
          </w:p>
          <w:p w14:paraId="2302EA47" w14:textId="68844DDE" w:rsidR="00CF5C82" w:rsidRPr="00AF69A4" w:rsidRDefault="00CF5C82" w:rsidP="00AF69A4">
            <w:pPr>
              <w:pStyle w:val="ListParagraph"/>
              <w:numPr>
                <w:ilvl w:val="0"/>
                <w:numId w:val="18"/>
              </w:numPr>
              <w:spacing w:after="60" w:line="240" w:lineRule="auto"/>
              <w:rPr>
                <w:rFonts w:eastAsia="Times New Roman" w:cstheme="minorHAnsi"/>
                <w:color w:val="000000"/>
                <w:kern w:val="0"/>
                <w:sz w:val="28"/>
                <w:szCs w:val="28"/>
                <w14:ligatures w14:val="none"/>
              </w:rPr>
            </w:pPr>
            <w:r w:rsidRPr="00AF69A4">
              <w:rPr>
                <w:rFonts w:eastAsia="Times New Roman" w:cstheme="minorHAnsi"/>
                <w:color w:val="000000"/>
                <w:kern w:val="0"/>
                <w:sz w:val="24"/>
                <w:szCs w:val="24"/>
                <w14:ligatures w14:val="none"/>
              </w:rPr>
              <w:lastRenderedPageBreak/>
              <w:t>Supplies and equipment purchased through contractors should be included in the "Contractual Services" section.</w:t>
            </w:r>
          </w:p>
        </w:tc>
      </w:tr>
      <w:tr w:rsidR="00CF5C82" w:rsidRPr="00BE16BF" w14:paraId="11683589" w14:textId="77777777" w:rsidTr="00FB7001">
        <w:trPr>
          <w:trHeight w:val="300"/>
        </w:trPr>
        <w:tc>
          <w:tcPr>
            <w:tcW w:w="10040" w:type="dxa"/>
            <w:tcBorders>
              <w:top w:val="nil"/>
              <w:left w:val="single" w:sz="8" w:space="0" w:color="auto"/>
              <w:bottom w:val="nil"/>
              <w:right w:val="single" w:sz="8" w:space="0" w:color="auto"/>
            </w:tcBorders>
            <w:shd w:val="clear" w:color="auto" w:fill="D9E2F3" w:themeFill="accent1" w:themeFillTint="33"/>
            <w:noWrap/>
            <w:vAlign w:val="bottom"/>
            <w:hideMark/>
          </w:tcPr>
          <w:p w14:paraId="27FF8A45" w14:textId="77777777" w:rsidR="00CF5C82" w:rsidRPr="00BE16BF" w:rsidRDefault="00CF5C82" w:rsidP="00CF5C82">
            <w:pPr>
              <w:spacing w:after="0" w:line="240" w:lineRule="auto"/>
              <w:rPr>
                <w:rFonts w:eastAsia="Times New Roman" w:cstheme="minorHAnsi"/>
                <w:b/>
                <w:bCs/>
                <w:color w:val="000000"/>
                <w:kern w:val="0"/>
                <w:sz w:val="28"/>
                <w:szCs w:val="28"/>
                <w14:ligatures w14:val="none"/>
              </w:rPr>
            </w:pPr>
            <w:r w:rsidRPr="00BE16BF">
              <w:rPr>
                <w:rFonts w:eastAsia="Times New Roman" w:cstheme="minorHAnsi"/>
                <w:b/>
                <w:bCs/>
                <w:color w:val="000000"/>
                <w:kern w:val="0"/>
                <w:sz w:val="28"/>
                <w:szCs w:val="28"/>
                <w14:ligatures w14:val="none"/>
              </w:rPr>
              <w:lastRenderedPageBreak/>
              <w:t>Other</w:t>
            </w:r>
          </w:p>
        </w:tc>
      </w:tr>
      <w:tr w:rsidR="00CF5C82" w:rsidRPr="00BE16BF" w14:paraId="0D38C7E5" w14:textId="77777777" w:rsidTr="00CF5C82">
        <w:trPr>
          <w:trHeight w:val="615"/>
        </w:trPr>
        <w:tc>
          <w:tcPr>
            <w:tcW w:w="10040" w:type="dxa"/>
            <w:tcBorders>
              <w:top w:val="nil"/>
              <w:left w:val="single" w:sz="8" w:space="0" w:color="auto"/>
              <w:bottom w:val="single" w:sz="8" w:space="0" w:color="auto"/>
              <w:right w:val="single" w:sz="8" w:space="0" w:color="auto"/>
            </w:tcBorders>
            <w:vAlign w:val="bottom"/>
            <w:hideMark/>
          </w:tcPr>
          <w:p w14:paraId="174D79BA" w14:textId="77777777" w:rsidR="00AF69A4" w:rsidRDefault="00CF5C82" w:rsidP="00AF69A4">
            <w:pPr>
              <w:spacing w:before="60" w:after="0" w:line="240" w:lineRule="auto"/>
              <w:rPr>
                <w:rFonts w:eastAsia="Times New Roman" w:cstheme="minorHAnsi"/>
                <w:color w:val="000000"/>
                <w:kern w:val="0"/>
                <w:sz w:val="24"/>
                <w:szCs w:val="24"/>
                <w14:ligatures w14:val="none"/>
              </w:rPr>
            </w:pPr>
            <w:r w:rsidRPr="002D55D6">
              <w:rPr>
                <w:rFonts w:eastAsia="Times New Roman" w:cstheme="minorHAnsi"/>
                <w:color w:val="000000"/>
                <w:kern w:val="0"/>
                <w:sz w:val="24"/>
                <w:szCs w:val="24"/>
                <w14:ligatures w14:val="none"/>
              </w:rPr>
              <w:t>In this section</w:t>
            </w:r>
            <w:r w:rsidR="00AF69A4">
              <w:rPr>
                <w:rFonts w:eastAsia="Times New Roman" w:cstheme="minorHAnsi"/>
                <w:color w:val="000000"/>
                <w:kern w:val="0"/>
                <w:sz w:val="24"/>
                <w:szCs w:val="24"/>
                <w14:ligatures w14:val="none"/>
              </w:rPr>
              <w:t>:</w:t>
            </w:r>
          </w:p>
          <w:p w14:paraId="1428D860" w14:textId="77777777" w:rsidR="00AF69A4" w:rsidRPr="00AF69A4" w:rsidRDefault="00AF69A4" w:rsidP="00AF69A4">
            <w:pPr>
              <w:pStyle w:val="ListParagraph"/>
              <w:numPr>
                <w:ilvl w:val="0"/>
                <w:numId w:val="20"/>
              </w:numPr>
              <w:spacing w:after="0" w:line="240" w:lineRule="auto"/>
              <w:rPr>
                <w:rFonts w:eastAsia="Times New Roman" w:cstheme="minorHAnsi"/>
                <w:color w:val="000000"/>
                <w:kern w:val="0"/>
                <w:sz w:val="28"/>
                <w:szCs w:val="28"/>
                <w14:ligatures w14:val="none"/>
              </w:rPr>
            </w:pPr>
            <w:r w:rsidRPr="00AF69A4">
              <w:rPr>
                <w:rFonts w:eastAsia="Times New Roman" w:cstheme="minorHAnsi"/>
                <w:color w:val="000000"/>
                <w:kern w:val="0"/>
                <w:sz w:val="24"/>
                <w:szCs w:val="24"/>
                <w14:ligatures w14:val="none"/>
              </w:rPr>
              <w:t>D</w:t>
            </w:r>
            <w:r w:rsidR="00CF5C82" w:rsidRPr="00AF69A4">
              <w:rPr>
                <w:rFonts w:eastAsia="Times New Roman" w:cstheme="minorHAnsi"/>
                <w:color w:val="000000"/>
                <w:kern w:val="0"/>
                <w:sz w:val="24"/>
                <w:szCs w:val="24"/>
                <w14:ligatures w14:val="none"/>
              </w:rPr>
              <w:t xml:space="preserve">escribe expenses not covered in all other sections. </w:t>
            </w:r>
          </w:p>
          <w:p w14:paraId="65DA92A6" w14:textId="1847C3A2" w:rsidR="00CF5C82" w:rsidRPr="00AF69A4" w:rsidRDefault="00CF5C82" w:rsidP="00AF69A4">
            <w:pPr>
              <w:pStyle w:val="ListParagraph"/>
              <w:numPr>
                <w:ilvl w:val="0"/>
                <w:numId w:val="20"/>
              </w:numPr>
              <w:spacing w:after="60" w:line="240" w:lineRule="auto"/>
              <w:rPr>
                <w:rFonts w:eastAsia="Times New Roman" w:cstheme="minorHAnsi"/>
                <w:color w:val="000000"/>
                <w:kern w:val="0"/>
                <w:sz w:val="28"/>
                <w:szCs w:val="28"/>
                <w14:ligatures w14:val="none"/>
              </w:rPr>
            </w:pPr>
            <w:r w:rsidRPr="00AF69A4">
              <w:rPr>
                <w:rFonts w:eastAsia="Times New Roman" w:cstheme="minorHAnsi"/>
                <w:color w:val="000000"/>
                <w:kern w:val="0"/>
                <w:sz w:val="24"/>
                <w:szCs w:val="24"/>
                <w14:ligatures w14:val="none"/>
              </w:rPr>
              <w:t>Include how each expense contributes to carrying out the workplan.</w:t>
            </w:r>
          </w:p>
        </w:tc>
      </w:tr>
      <w:tr w:rsidR="00CF5C82" w:rsidRPr="00BE16BF" w14:paraId="1D21645B" w14:textId="77777777" w:rsidTr="00AF69A4">
        <w:trPr>
          <w:trHeight w:val="315"/>
        </w:trPr>
        <w:tc>
          <w:tcPr>
            <w:tcW w:w="10040" w:type="dxa"/>
            <w:tcBorders>
              <w:top w:val="single" w:sz="8" w:space="0" w:color="auto"/>
              <w:left w:val="single" w:sz="8" w:space="0" w:color="auto"/>
              <w:bottom w:val="single" w:sz="8" w:space="0" w:color="auto"/>
              <w:right w:val="single" w:sz="8" w:space="0" w:color="auto"/>
            </w:tcBorders>
            <w:shd w:val="clear" w:color="auto" w:fill="B4C6E7" w:themeFill="accent1" w:themeFillTint="66"/>
            <w:noWrap/>
            <w:vAlign w:val="bottom"/>
            <w:hideMark/>
          </w:tcPr>
          <w:p w14:paraId="7CECA275" w14:textId="77777777" w:rsidR="00CF5C82" w:rsidRPr="00BE16BF" w:rsidRDefault="00CF5C82" w:rsidP="00CF5C82">
            <w:pPr>
              <w:spacing w:after="0" w:line="240" w:lineRule="auto"/>
              <w:rPr>
                <w:rFonts w:eastAsia="Times New Roman" w:cstheme="minorHAnsi"/>
                <w:b/>
                <w:bCs/>
                <w:color w:val="000000"/>
                <w:kern w:val="0"/>
                <w:sz w:val="28"/>
                <w:szCs w:val="28"/>
                <w14:ligatures w14:val="none"/>
              </w:rPr>
            </w:pPr>
            <w:r w:rsidRPr="00BE16BF">
              <w:rPr>
                <w:rFonts w:eastAsia="Times New Roman" w:cstheme="minorHAnsi"/>
                <w:b/>
                <w:bCs/>
                <w:color w:val="000000"/>
                <w:kern w:val="0"/>
                <w:sz w:val="28"/>
                <w:szCs w:val="28"/>
                <w14:ligatures w14:val="none"/>
              </w:rPr>
              <w:t>ELIGIBLE EXPENSES</w:t>
            </w:r>
          </w:p>
        </w:tc>
      </w:tr>
      <w:tr w:rsidR="00CF5C82" w:rsidRPr="00BE16BF" w14:paraId="0305A775" w14:textId="77777777" w:rsidTr="00AF69A4">
        <w:trPr>
          <w:trHeight w:val="300"/>
        </w:trPr>
        <w:tc>
          <w:tcPr>
            <w:tcW w:w="10040" w:type="dxa"/>
            <w:tcBorders>
              <w:top w:val="single" w:sz="8" w:space="0" w:color="auto"/>
              <w:left w:val="single" w:sz="8" w:space="0" w:color="auto"/>
              <w:bottom w:val="single" w:sz="8" w:space="0" w:color="auto"/>
              <w:right w:val="single" w:sz="8" w:space="0" w:color="auto"/>
            </w:tcBorders>
            <w:noWrap/>
            <w:vAlign w:val="bottom"/>
            <w:hideMark/>
          </w:tcPr>
          <w:p w14:paraId="28B6C09B" w14:textId="77777777" w:rsidR="00CF5C82" w:rsidRDefault="00CF5C82" w:rsidP="00AF69A4">
            <w:pPr>
              <w:pStyle w:val="ListParagraph"/>
              <w:numPr>
                <w:ilvl w:val="0"/>
                <w:numId w:val="21"/>
              </w:numPr>
              <w:spacing w:before="60" w:after="60" w:line="240" w:lineRule="auto"/>
              <w:contextualSpacing w:val="0"/>
              <w:rPr>
                <w:rFonts w:eastAsia="Times New Roman" w:cstheme="minorHAnsi"/>
                <w:color w:val="000000"/>
                <w:kern w:val="0"/>
                <w:sz w:val="24"/>
                <w:szCs w:val="24"/>
                <w14:ligatures w14:val="none"/>
              </w:rPr>
            </w:pPr>
            <w:r w:rsidRPr="00AF69A4">
              <w:rPr>
                <w:rFonts w:eastAsia="Times New Roman" w:cstheme="minorHAnsi"/>
                <w:color w:val="000000"/>
                <w:kern w:val="0"/>
                <w:sz w:val="24"/>
                <w:szCs w:val="24"/>
                <w14:ligatures w14:val="none"/>
              </w:rPr>
              <w:t>Staffing and benefits</w:t>
            </w:r>
          </w:p>
          <w:p w14:paraId="5AC519E3" w14:textId="77777777" w:rsidR="00AF69A4" w:rsidRDefault="00AF69A4" w:rsidP="00AF69A4">
            <w:pPr>
              <w:pStyle w:val="ListParagraph"/>
              <w:numPr>
                <w:ilvl w:val="0"/>
                <w:numId w:val="21"/>
              </w:numPr>
              <w:spacing w:after="60" w:line="240" w:lineRule="auto"/>
              <w:contextualSpacing w:val="0"/>
              <w:rPr>
                <w:rFonts w:eastAsia="Times New Roman" w:cstheme="minorHAnsi"/>
                <w:color w:val="000000"/>
                <w:kern w:val="0"/>
                <w:sz w:val="24"/>
                <w:szCs w:val="24"/>
                <w14:ligatures w14:val="none"/>
              </w:rPr>
            </w:pPr>
            <w:r>
              <w:rPr>
                <w:rFonts w:eastAsia="Times New Roman" w:cstheme="minorHAnsi"/>
                <w:color w:val="000000"/>
                <w:kern w:val="0"/>
                <w:sz w:val="24"/>
                <w:szCs w:val="24"/>
                <w14:ligatures w14:val="none"/>
              </w:rPr>
              <w:t xml:space="preserve">Staff time to </w:t>
            </w:r>
            <w:r w:rsidRPr="00694A1F">
              <w:rPr>
                <w:rFonts w:eastAsia="Times New Roman" w:cstheme="minorHAnsi"/>
                <w:color w:val="000000"/>
                <w:kern w:val="0"/>
                <w:sz w:val="24"/>
                <w:szCs w:val="24"/>
                <w14:ligatures w14:val="none"/>
              </w:rPr>
              <w:t>attend conferences, events, and trainings that link to project</w:t>
            </w:r>
          </w:p>
          <w:p w14:paraId="12C9F104" w14:textId="5423CE80" w:rsidR="00AF69A4" w:rsidRDefault="00AF69A4" w:rsidP="00AF69A4">
            <w:pPr>
              <w:pStyle w:val="ListParagraph"/>
              <w:numPr>
                <w:ilvl w:val="0"/>
                <w:numId w:val="21"/>
              </w:numPr>
              <w:spacing w:after="60" w:line="240" w:lineRule="auto"/>
              <w:contextualSpacing w:val="0"/>
              <w:rPr>
                <w:rFonts w:eastAsia="Times New Roman" w:cstheme="minorHAnsi"/>
                <w:color w:val="000000"/>
                <w:kern w:val="0"/>
                <w:sz w:val="24"/>
                <w:szCs w:val="24"/>
                <w14:ligatures w14:val="none"/>
              </w:rPr>
            </w:pPr>
            <w:r>
              <w:rPr>
                <w:rFonts w:eastAsia="Times New Roman" w:cstheme="minorHAnsi"/>
                <w:color w:val="000000"/>
                <w:kern w:val="0"/>
                <w:sz w:val="24"/>
                <w:szCs w:val="24"/>
                <w14:ligatures w14:val="none"/>
              </w:rPr>
              <w:t xml:space="preserve">Capital </w:t>
            </w:r>
            <w:r w:rsidRPr="00694A1F">
              <w:rPr>
                <w:rFonts w:eastAsia="Times New Roman" w:cstheme="minorHAnsi"/>
                <w:color w:val="000000"/>
                <w:kern w:val="0"/>
                <w:sz w:val="24"/>
                <w:szCs w:val="24"/>
                <w14:ligatures w14:val="none"/>
              </w:rPr>
              <w:t>improvements or construction projects</w:t>
            </w:r>
          </w:p>
          <w:p w14:paraId="55D1F533" w14:textId="285CC822" w:rsidR="00AF69A4" w:rsidRDefault="00AF69A4" w:rsidP="00AF69A4">
            <w:pPr>
              <w:pStyle w:val="ListParagraph"/>
              <w:numPr>
                <w:ilvl w:val="0"/>
                <w:numId w:val="21"/>
              </w:numPr>
              <w:spacing w:after="60" w:line="240" w:lineRule="auto"/>
              <w:contextualSpacing w:val="0"/>
              <w:rPr>
                <w:rFonts w:eastAsia="Times New Roman" w:cstheme="minorHAnsi"/>
                <w:color w:val="000000"/>
                <w:kern w:val="0"/>
                <w:sz w:val="24"/>
                <w:szCs w:val="24"/>
                <w14:ligatures w14:val="none"/>
              </w:rPr>
            </w:pPr>
            <w:r>
              <w:rPr>
                <w:rFonts w:eastAsia="Times New Roman" w:cstheme="minorHAnsi"/>
                <w:color w:val="000000"/>
                <w:kern w:val="0"/>
                <w:sz w:val="24"/>
                <w:szCs w:val="24"/>
                <w14:ligatures w14:val="none"/>
              </w:rPr>
              <w:t xml:space="preserve">Transportation, </w:t>
            </w:r>
            <w:r w:rsidRPr="00694A1F">
              <w:rPr>
                <w:rFonts w:eastAsia="Times New Roman" w:cstheme="minorHAnsi"/>
                <w:color w:val="000000"/>
                <w:kern w:val="0"/>
                <w:sz w:val="24"/>
                <w:szCs w:val="24"/>
                <w14:ligatures w14:val="none"/>
              </w:rPr>
              <w:t>lodging, meals, and other travel costs that link to project</w:t>
            </w:r>
          </w:p>
          <w:p w14:paraId="32C5E286" w14:textId="3736AE99" w:rsidR="00AF69A4" w:rsidRDefault="00AF69A4" w:rsidP="00AF69A4">
            <w:pPr>
              <w:pStyle w:val="ListParagraph"/>
              <w:numPr>
                <w:ilvl w:val="0"/>
                <w:numId w:val="21"/>
              </w:numPr>
              <w:spacing w:after="60" w:line="240" w:lineRule="auto"/>
              <w:contextualSpacing w:val="0"/>
              <w:rPr>
                <w:rFonts w:eastAsia="Times New Roman" w:cstheme="minorHAnsi"/>
                <w:color w:val="000000"/>
                <w:kern w:val="0"/>
                <w:sz w:val="24"/>
                <w:szCs w:val="24"/>
                <w14:ligatures w14:val="none"/>
              </w:rPr>
            </w:pPr>
            <w:r>
              <w:rPr>
                <w:rFonts w:eastAsia="Times New Roman" w:cstheme="minorHAnsi"/>
                <w:color w:val="000000"/>
                <w:kern w:val="0"/>
                <w:sz w:val="24"/>
                <w:szCs w:val="24"/>
                <w14:ligatures w14:val="none"/>
              </w:rPr>
              <w:t>Printing and copying</w:t>
            </w:r>
          </w:p>
          <w:p w14:paraId="51F6DFCB" w14:textId="29F52242" w:rsidR="00AF69A4" w:rsidRDefault="00AF69A4" w:rsidP="00AF69A4">
            <w:pPr>
              <w:pStyle w:val="ListParagraph"/>
              <w:numPr>
                <w:ilvl w:val="0"/>
                <w:numId w:val="21"/>
              </w:numPr>
              <w:spacing w:after="60" w:line="240" w:lineRule="auto"/>
              <w:contextualSpacing w:val="0"/>
              <w:rPr>
                <w:rFonts w:eastAsia="Times New Roman" w:cstheme="minorHAnsi"/>
                <w:color w:val="000000"/>
                <w:kern w:val="0"/>
                <w:sz w:val="24"/>
                <w:szCs w:val="24"/>
                <w14:ligatures w14:val="none"/>
              </w:rPr>
            </w:pPr>
            <w:r>
              <w:rPr>
                <w:rFonts w:eastAsia="Times New Roman" w:cstheme="minorHAnsi"/>
                <w:color w:val="000000"/>
                <w:kern w:val="0"/>
                <w:sz w:val="24"/>
                <w:szCs w:val="24"/>
                <w14:ligatures w14:val="none"/>
              </w:rPr>
              <w:t xml:space="preserve">Education </w:t>
            </w:r>
            <w:r w:rsidRPr="00694A1F">
              <w:rPr>
                <w:rFonts w:eastAsia="Times New Roman" w:cstheme="minorHAnsi"/>
                <w:color w:val="000000"/>
                <w:kern w:val="0"/>
                <w:sz w:val="24"/>
                <w:szCs w:val="24"/>
                <w14:ligatures w14:val="none"/>
              </w:rPr>
              <w:t>and informational campaigns/outreach materials</w:t>
            </w:r>
          </w:p>
          <w:p w14:paraId="5E5B2286" w14:textId="72D570E2" w:rsidR="00AF69A4" w:rsidRDefault="00AF69A4" w:rsidP="00AF69A4">
            <w:pPr>
              <w:pStyle w:val="ListParagraph"/>
              <w:numPr>
                <w:ilvl w:val="0"/>
                <w:numId w:val="21"/>
              </w:numPr>
              <w:spacing w:after="60" w:line="240" w:lineRule="auto"/>
              <w:contextualSpacing w:val="0"/>
              <w:rPr>
                <w:rFonts w:eastAsia="Times New Roman" w:cstheme="minorHAnsi"/>
                <w:color w:val="000000"/>
                <w:kern w:val="0"/>
                <w:sz w:val="24"/>
                <w:szCs w:val="24"/>
                <w14:ligatures w14:val="none"/>
              </w:rPr>
            </w:pPr>
            <w:r>
              <w:rPr>
                <w:rFonts w:eastAsia="Times New Roman" w:cstheme="minorHAnsi"/>
                <w:color w:val="000000"/>
                <w:kern w:val="0"/>
                <w:sz w:val="24"/>
                <w:szCs w:val="24"/>
                <w14:ligatures w14:val="none"/>
              </w:rPr>
              <w:t xml:space="preserve">Equipment </w:t>
            </w:r>
            <w:r w:rsidRPr="00694A1F">
              <w:rPr>
                <w:rFonts w:eastAsia="Times New Roman" w:cstheme="minorHAnsi"/>
                <w:color w:val="000000"/>
                <w:kern w:val="0"/>
                <w:sz w:val="24"/>
                <w:szCs w:val="24"/>
                <w14:ligatures w14:val="none"/>
              </w:rPr>
              <w:t>needed for project</w:t>
            </w:r>
          </w:p>
          <w:p w14:paraId="2513C8A8" w14:textId="33EF7267" w:rsidR="00AF69A4" w:rsidRPr="00AF69A4" w:rsidRDefault="00AF69A4" w:rsidP="00AF69A4">
            <w:pPr>
              <w:pStyle w:val="ListParagraph"/>
              <w:numPr>
                <w:ilvl w:val="0"/>
                <w:numId w:val="21"/>
              </w:numPr>
              <w:spacing w:after="60" w:line="240" w:lineRule="auto"/>
              <w:rPr>
                <w:rFonts w:eastAsia="Times New Roman" w:cstheme="minorHAnsi"/>
                <w:color w:val="000000"/>
                <w:kern w:val="0"/>
                <w:sz w:val="24"/>
                <w:szCs w:val="24"/>
                <w14:ligatures w14:val="none"/>
              </w:rPr>
            </w:pPr>
            <w:r>
              <w:rPr>
                <w:rFonts w:eastAsia="Times New Roman" w:cstheme="minorHAnsi"/>
                <w:color w:val="000000"/>
                <w:kern w:val="0"/>
                <w:sz w:val="24"/>
                <w:szCs w:val="24"/>
                <w14:ligatures w14:val="none"/>
              </w:rPr>
              <w:t>Youth/</w:t>
            </w:r>
            <w:r w:rsidRPr="00694A1F">
              <w:rPr>
                <w:rFonts w:eastAsia="Times New Roman" w:cstheme="minorHAnsi"/>
                <w:color w:val="000000"/>
                <w:kern w:val="0"/>
                <w:sz w:val="24"/>
                <w:szCs w:val="24"/>
                <w14:ligatures w14:val="none"/>
              </w:rPr>
              <w:t xml:space="preserve"> community member stipends</w:t>
            </w:r>
          </w:p>
        </w:tc>
      </w:tr>
      <w:tr w:rsidR="00CF5C82" w:rsidRPr="00BE16BF" w14:paraId="20669E07" w14:textId="77777777" w:rsidTr="00AF69A4">
        <w:trPr>
          <w:trHeight w:val="315"/>
        </w:trPr>
        <w:tc>
          <w:tcPr>
            <w:tcW w:w="10040" w:type="dxa"/>
            <w:tcBorders>
              <w:top w:val="single" w:sz="8" w:space="0" w:color="auto"/>
              <w:left w:val="single" w:sz="8" w:space="0" w:color="auto"/>
              <w:bottom w:val="single" w:sz="8" w:space="0" w:color="auto"/>
              <w:right w:val="single" w:sz="8" w:space="0" w:color="auto"/>
            </w:tcBorders>
            <w:shd w:val="clear" w:color="auto" w:fill="B4C6E7" w:themeFill="accent1" w:themeFillTint="66"/>
            <w:noWrap/>
            <w:vAlign w:val="bottom"/>
            <w:hideMark/>
          </w:tcPr>
          <w:p w14:paraId="662123C8" w14:textId="77777777" w:rsidR="00CF5C82" w:rsidRPr="00BE16BF" w:rsidRDefault="00CF5C82" w:rsidP="00CF5C82">
            <w:pPr>
              <w:spacing w:after="0" w:line="240" w:lineRule="auto"/>
              <w:rPr>
                <w:rFonts w:eastAsia="Times New Roman" w:cstheme="minorHAnsi"/>
                <w:b/>
                <w:bCs/>
                <w:color w:val="000000"/>
                <w:kern w:val="0"/>
                <w:sz w:val="28"/>
                <w:szCs w:val="28"/>
                <w14:ligatures w14:val="none"/>
              </w:rPr>
            </w:pPr>
            <w:r w:rsidRPr="00BE16BF">
              <w:rPr>
                <w:rFonts w:eastAsia="Times New Roman" w:cstheme="minorHAnsi"/>
                <w:b/>
                <w:bCs/>
                <w:color w:val="000000"/>
                <w:kern w:val="0"/>
                <w:sz w:val="28"/>
                <w:szCs w:val="28"/>
                <w14:ligatures w14:val="none"/>
              </w:rPr>
              <w:t>INELIGIBLE EXPENSES</w:t>
            </w:r>
          </w:p>
        </w:tc>
      </w:tr>
      <w:tr w:rsidR="00CF5C82" w:rsidRPr="00BE16BF" w14:paraId="11F79AA2" w14:textId="77777777" w:rsidTr="00AF69A4">
        <w:trPr>
          <w:trHeight w:val="315"/>
        </w:trPr>
        <w:tc>
          <w:tcPr>
            <w:tcW w:w="10040" w:type="dxa"/>
            <w:tcBorders>
              <w:top w:val="single" w:sz="8" w:space="0" w:color="auto"/>
              <w:left w:val="single" w:sz="8" w:space="0" w:color="auto"/>
              <w:bottom w:val="single" w:sz="8" w:space="0" w:color="auto"/>
              <w:right w:val="single" w:sz="8" w:space="0" w:color="auto"/>
            </w:tcBorders>
            <w:noWrap/>
            <w:vAlign w:val="bottom"/>
            <w:hideMark/>
          </w:tcPr>
          <w:p w14:paraId="1BC93B60" w14:textId="77777777" w:rsidR="00CF5C82" w:rsidRPr="008E6F04" w:rsidRDefault="00CF5C82" w:rsidP="008E6F04">
            <w:pPr>
              <w:pStyle w:val="ListParagraph"/>
              <w:numPr>
                <w:ilvl w:val="0"/>
                <w:numId w:val="22"/>
              </w:numPr>
              <w:spacing w:before="60" w:after="60" w:line="240" w:lineRule="auto"/>
              <w:rPr>
                <w:rFonts w:eastAsia="Times New Roman" w:cstheme="minorHAnsi"/>
                <w:color w:val="000000"/>
                <w:kern w:val="0"/>
                <w:sz w:val="28"/>
                <w:szCs w:val="28"/>
                <w14:ligatures w14:val="none"/>
              </w:rPr>
            </w:pPr>
            <w:r w:rsidRPr="008E6F04">
              <w:rPr>
                <w:rFonts w:eastAsia="Times New Roman" w:cstheme="minorHAnsi"/>
                <w:color w:val="000000"/>
                <w:kern w:val="0"/>
                <w:sz w:val="24"/>
                <w:szCs w:val="24"/>
                <w14:ligatures w14:val="none"/>
              </w:rPr>
              <w:t>Direct lobbying expenses</w:t>
            </w:r>
          </w:p>
        </w:tc>
      </w:tr>
    </w:tbl>
    <w:p w14:paraId="751F4F97" w14:textId="77777777" w:rsidR="00694A1F" w:rsidRDefault="00CF5C82">
      <w:pPr>
        <w:rPr>
          <w:rFonts w:cstheme="minorHAnsi"/>
          <w:b/>
          <w:bCs/>
          <w:sz w:val="28"/>
          <w:szCs w:val="28"/>
        </w:rPr>
        <w:sectPr w:rsidR="00694A1F" w:rsidSect="004E3A32">
          <w:footerReference w:type="default" r:id="rId16"/>
          <w:headerReference w:type="first" r:id="rId17"/>
          <w:pgSz w:w="12240" w:h="15840"/>
          <w:pgMar w:top="1440" w:right="1080" w:bottom="1260" w:left="1080" w:header="288" w:footer="144" w:gutter="0"/>
          <w:cols w:space="720"/>
          <w:titlePg/>
          <w:docGrid w:linePitch="360"/>
        </w:sectPr>
      </w:pPr>
      <w:r w:rsidRPr="00BE16BF">
        <w:rPr>
          <w:rFonts w:cstheme="minorHAnsi"/>
          <w:b/>
          <w:bCs/>
          <w:sz w:val="28"/>
          <w:szCs w:val="28"/>
        </w:rPr>
        <w:br w:type="page"/>
      </w:r>
    </w:p>
    <w:tbl>
      <w:tblPr>
        <w:tblW w:w="13592" w:type="dxa"/>
        <w:tblInd w:w="-640" w:type="dxa"/>
        <w:tblLook w:val="04A0" w:firstRow="1" w:lastRow="0" w:firstColumn="1" w:lastColumn="0" w:noHBand="0" w:noVBand="1"/>
      </w:tblPr>
      <w:tblGrid>
        <w:gridCol w:w="1544"/>
        <w:gridCol w:w="990"/>
        <w:gridCol w:w="7390"/>
        <w:gridCol w:w="1862"/>
        <w:gridCol w:w="1806"/>
      </w:tblGrid>
      <w:tr w:rsidR="00CF5C82" w:rsidRPr="00BE16BF" w14:paraId="069691D6" w14:textId="77777777" w:rsidTr="0099224C">
        <w:trPr>
          <w:trHeight w:val="720"/>
        </w:trPr>
        <w:tc>
          <w:tcPr>
            <w:tcW w:w="13592" w:type="dxa"/>
            <w:gridSpan w:val="5"/>
            <w:tcBorders>
              <w:bottom w:val="single" w:sz="4" w:space="0" w:color="auto"/>
            </w:tcBorders>
            <w:noWrap/>
            <w:vAlign w:val="center"/>
            <w:hideMark/>
          </w:tcPr>
          <w:p w14:paraId="4AFDD30E" w14:textId="2DA43A11" w:rsidR="00CF5C82" w:rsidRPr="00BE16BF" w:rsidRDefault="00CF5C82" w:rsidP="00574B27">
            <w:pPr>
              <w:spacing w:before="60" w:after="60" w:line="240" w:lineRule="auto"/>
              <w:jc w:val="center"/>
              <w:rPr>
                <w:rFonts w:eastAsia="Times New Roman" w:cstheme="minorHAnsi"/>
                <w:b/>
                <w:bCs/>
                <w:color w:val="000000"/>
                <w:kern w:val="0"/>
                <w:sz w:val="28"/>
                <w:szCs w:val="28"/>
                <w14:ligatures w14:val="none"/>
              </w:rPr>
            </w:pPr>
            <w:r w:rsidRPr="00574B27">
              <w:rPr>
                <w:rFonts w:eastAsia="Times New Roman" w:cstheme="minorHAnsi"/>
                <w:b/>
                <w:bCs/>
                <w:color w:val="000000"/>
                <w:kern w:val="0"/>
                <w:sz w:val="36"/>
                <w:szCs w:val="36"/>
                <w14:ligatures w14:val="none"/>
              </w:rPr>
              <w:lastRenderedPageBreak/>
              <w:t>Opioid Epidemic Response Grant Budget</w:t>
            </w:r>
            <w:r w:rsidR="00D6094F" w:rsidRPr="00574B27">
              <w:rPr>
                <w:rFonts w:eastAsia="Times New Roman" w:cstheme="minorHAnsi"/>
                <w:b/>
                <w:bCs/>
                <w:color w:val="000000"/>
                <w:kern w:val="0"/>
                <w:sz w:val="36"/>
                <w:szCs w:val="36"/>
                <w14:ligatures w14:val="none"/>
              </w:rPr>
              <w:t xml:space="preserve"> </w:t>
            </w:r>
          </w:p>
        </w:tc>
      </w:tr>
      <w:tr w:rsidR="00CF5C82" w:rsidRPr="00BE16BF" w14:paraId="35848F55" w14:textId="77777777" w:rsidTr="00720B63">
        <w:trPr>
          <w:trHeight w:val="548"/>
        </w:trPr>
        <w:tc>
          <w:tcPr>
            <w:tcW w:w="2534" w:type="dxa"/>
            <w:gridSpan w:val="2"/>
            <w:tcBorders>
              <w:top w:val="single" w:sz="4" w:space="0" w:color="auto"/>
              <w:left w:val="single" w:sz="8" w:space="0" w:color="auto"/>
              <w:bottom w:val="single" w:sz="4" w:space="0" w:color="auto"/>
              <w:right w:val="single" w:sz="4" w:space="0" w:color="auto"/>
            </w:tcBorders>
            <w:shd w:val="clear" w:color="auto" w:fill="D9E1F2"/>
            <w:noWrap/>
            <w:vAlign w:val="bottom"/>
            <w:hideMark/>
          </w:tcPr>
          <w:p w14:paraId="596578BC"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Date</w:t>
            </w:r>
          </w:p>
        </w:tc>
        <w:tc>
          <w:tcPr>
            <w:tcW w:w="11058" w:type="dxa"/>
            <w:gridSpan w:val="3"/>
            <w:tcBorders>
              <w:top w:val="single" w:sz="4" w:space="0" w:color="auto"/>
              <w:left w:val="nil"/>
              <w:bottom w:val="single" w:sz="4" w:space="0" w:color="auto"/>
              <w:right w:val="single" w:sz="8" w:space="0" w:color="000000"/>
            </w:tcBorders>
            <w:shd w:val="clear" w:color="000000" w:fill="FFF2CC"/>
            <w:noWrap/>
            <w:vAlign w:val="bottom"/>
            <w:hideMark/>
          </w:tcPr>
          <w:p w14:paraId="24D5B4C4" w14:textId="0A48FB6B" w:rsidR="00CF5C82" w:rsidRPr="00BE16BF" w:rsidRDefault="0090270B" w:rsidP="00CF5C82">
            <w:pPr>
              <w:spacing w:after="0" w:line="240" w:lineRule="auto"/>
              <w:rPr>
                <w:rFonts w:eastAsia="Times New Roman" w:cstheme="minorHAnsi"/>
                <w:color w:val="000000"/>
                <w:kern w:val="0"/>
                <w:sz w:val="28"/>
                <w:szCs w:val="28"/>
                <w14:ligatures w14:val="none"/>
              </w:rPr>
            </w:pPr>
            <w:sdt>
              <w:sdtPr>
                <w:rPr>
                  <w:rFonts w:eastAsia="Times New Roman" w:cstheme="minorHAnsi"/>
                  <w:color w:val="000000"/>
                  <w:kern w:val="0"/>
                  <w:sz w:val="28"/>
                  <w:szCs w:val="28"/>
                  <w14:ligatures w14:val="none"/>
                </w:rPr>
                <w:id w:val="-771627914"/>
                <w:placeholder>
                  <w:docPart w:val="B9BE8C75DEF845A497A9C2F5AB448EBE"/>
                </w:placeholder>
                <w:showingPlcHdr/>
                <w:date>
                  <w:dateFormat w:val="M/d/yyyy"/>
                  <w:lid w:val="en-US"/>
                  <w:storeMappedDataAs w:val="dateTime"/>
                  <w:calendar w:val="gregorian"/>
                </w:date>
              </w:sdtPr>
              <w:sdtEndPr/>
              <w:sdtContent>
                <w:r w:rsidR="00902178" w:rsidRPr="00937DF8">
                  <w:rPr>
                    <w:rStyle w:val="PlaceholderText"/>
                  </w:rPr>
                  <w:t>Click or tap to enter a date.</w:t>
                </w:r>
              </w:sdtContent>
            </w:sdt>
          </w:p>
        </w:tc>
      </w:tr>
      <w:tr w:rsidR="00CF5C82" w:rsidRPr="00BE16BF" w14:paraId="14F88FB6" w14:textId="77777777" w:rsidTr="00720B63">
        <w:trPr>
          <w:trHeight w:val="620"/>
        </w:trPr>
        <w:tc>
          <w:tcPr>
            <w:tcW w:w="2534" w:type="dxa"/>
            <w:gridSpan w:val="2"/>
            <w:tcBorders>
              <w:top w:val="nil"/>
              <w:left w:val="single" w:sz="8" w:space="0" w:color="auto"/>
              <w:bottom w:val="single" w:sz="4" w:space="0" w:color="auto"/>
              <w:right w:val="single" w:sz="4" w:space="0" w:color="auto"/>
            </w:tcBorders>
            <w:shd w:val="clear" w:color="auto" w:fill="D9E1F2"/>
            <w:noWrap/>
            <w:vAlign w:val="bottom"/>
            <w:hideMark/>
          </w:tcPr>
          <w:p w14:paraId="397B7856"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Organization Name</w:t>
            </w:r>
          </w:p>
        </w:tc>
        <w:tc>
          <w:tcPr>
            <w:tcW w:w="11058" w:type="dxa"/>
            <w:gridSpan w:val="3"/>
            <w:tcBorders>
              <w:top w:val="single" w:sz="4" w:space="0" w:color="auto"/>
              <w:left w:val="nil"/>
              <w:bottom w:val="single" w:sz="4" w:space="0" w:color="auto"/>
              <w:right w:val="single" w:sz="8" w:space="0" w:color="000000"/>
            </w:tcBorders>
            <w:shd w:val="clear" w:color="000000" w:fill="FFF2CC"/>
            <w:noWrap/>
            <w:vAlign w:val="bottom"/>
            <w:hideMark/>
          </w:tcPr>
          <w:p w14:paraId="50C44785" w14:textId="636C7A85" w:rsidR="00CF5C82" w:rsidRPr="00BE16BF" w:rsidRDefault="0090270B" w:rsidP="00CF5C82">
            <w:pPr>
              <w:spacing w:after="0" w:line="240" w:lineRule="auto"/>
              <w:rPr>
                <w:rFonts w:eastAsia="Times New Roman" w:cstheme="minorHAnsi"/>
                <w:color w:val="000000"/>
                <w:kern w:val="0"/>
                <w:sz w:val="28"/>
                <w:szCs w:val="28"/>
                <w14:ligatures w14:val="none"/>
              </w:rPr>
            </w:pPr>
            <w:sdt>
              <w:sdtPr>
                <w:rPr>
                  <w:rFonts w:eastAsia="Times New Roman" w:cstheme="minorHAnsi"/>
                  <w:color w:val="000000"/>
                  <w:kern w:val="0"/>
                  <w:sz w:val="28"/>
                  <w:szCs w:val="28"/>
                  <w14:ligatures w14:val="none"/>
                </w:rPr>
                <w:id w:val="142632437"/>
                <w:placeholder>
                  <w:docPart w:val="2632C2B40D294F74BD44E704A31C1A34"/>
                </w:placeholder>
                <w:showingPlcHdr/>
                <w:text/>
              </w:sdtPr>
              <w:sdtEndPr/>
              <w:sdtContent>
                <w:r w:rsidR="00902178" w:rsidRPr="00937DF8">
                  <w:rPr>
                    <w:rStyle w:val="PlaceholderText"/>
                  </w:rPr>
                  <w:t>Click or tap here to enter text.</w:t>
                </w:r>
              </w:sdtContent>
            </w:sdt>
            <w:r w:rsidR="00CF5C82" w:rsidRPr="00BE16BF">
              <w:rPr>
                <w:rFonts w:eastAsia="Times New Roman" w:cstheme="minorHAnsi"/>
                <w:color w:val="000000"/>
                <w:kern w:val="0"/>
                <w:sz w:val="28"/>
                <w:szCs w:val="28"/>
                <w14:ligatures w14:val="none"/>
              </w:rPr>
              <w:t> </w:t>
            </w:r>
          </w:p>
        </w:tc>
      </w:tr>
      <w:tr w:rsidR="00CF5C82" w:rsidRPr="00BE16BF" w14:paraId="0440F20F" w14:textId="77777777" w:rsidTr="00720B63">
        <w:trPr>
          <w:trHeight w:val="620"/>
        </w:trPr>
        <w:tc>
          <w:tcPr>
            <w:tcW w:w="2534" w:type="dxa"/>
            <w:gridSpan w:val="2"/>
            <w:tcBorders>
              <w:top w:val="nil"/>
              <w:left w:val="single" w:sz="8" w:space="0" w:color="auto"/>
              <w:bottom w:val="single" w:sz="8" w:space="0" w:color="auto"/>
              <w:right w:val="single" w:sz="4" w:space="0" w:color="auto"/>
            </w:tcBorders>
            <w:shd w:val="clear" w:color="auto" w:fill="D9E1F2"/>
            <w:noWrap/>
            <w:vAlign w:val="bottom"/>
            <w:hideMark/>
          </w:tcPr>
          <w:p w14:paraId="1EADFD28"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Phone Number</w:t>
            </w:r>
          </w:p>
        </w:tc>
        <w:tc>
          <w:tcPr>
            <w:tcW w:w="11058" w:type="dxa"/>
            <w:gridSpan w:val="3"/>
            <w:tcBorders>
              <w:top w:val="single" w:sz="4" w:space="0" w:color="auto"/>
              <w:left w:val="nil"/>
              <w:bottom w:val="single" w:sz="4" w:space="0" w:color="auto"/>
              <w:right w:val="single" w:sz="8" w:space="0" w:color="000000"/>
            </w:tcBorders>
            <w:shd w:val="clear" w:color="000000" w:fill="FFF2CC"/>
            <w:noWrap/>
            <w:vAlign w:val="bottom"/>
            <w:hideMark/>
          </w:tcPr>
          <w:p w14:paraId="13D59850" w14:textId="4EAB360B" w:rsidR="00CF5C82" w:rsidRPr="00BE16BF" w:rsidRDefault="0090270B" w:rsidP="00CF5C82">
            <w:pPr>
              <w:spacing w:after="0" w:line="240" w:lineRule="auto"/>
              <w:rPr>
                <w:rFonts w:eastAsia="Times New Roman" w:cstheme="minorHAnsi"/>
                <w:color w:val="000000"/>
                <w:kern w:val="0"/>
                <w:sz w:val="28"/>
                <w:szCs w:val="28"/>
                <w14:ligatures w14:val="none"/>
              </w:rPr>
            </w:pPr>
            <w:sdt>
              <w:sdtPr>
                <w:rPr>
                  <w:rFonts w:eastAsia="Times New Roman" w:cstheme="minorHAnsi"/>
                  <w:color w:val="000000"/>
                  <w:kern w:val="0"/>
                  <w:sz w:val="28"/>
                  <w:szCs w:val="28"/>
                  <w14:ligatures w14:val="none"/>
                </w:rPr>
                <w:id w:val="108169200"/>
                <w:placeholder>
                  <w:docPart w:val="15D6BDDE4ECE4E899E6122FA811BABF8"/>
                </w:placeholder>
                <w:showingPlcHdr/>
                <w:text/>
              </w:sdtPr>
              <w:sdtEndPr/>
              <w:sdtContent>
                <w:r w:rsidR="00902178" w:rsidRPr="00937DF8">
                  <w:rPr>
                    <w:rStyle w:val="PlaceholderText"/>
                  </w:rPr>
                  <w:t>Click or tap here to enter text.</w:t>
                </w:r>
              </w:sdtContent>
            </w:sdt>
          </w:p>
        </w:tc>
      </w:tr>
      <w:tr w:rsidR="00CF5C82" w:rsidRPr="00BE16BF" w14:paraId="65B7600B" w14:textId="77777777" w:rsidTr="00720B63">
        <w:trPr>
          <w:trHeight w:val="700"/>
        </w:trPr>
        <w:tc>
          <w:tcPr>
            <w:tcW w:w="2534" w:type="dxa"/>
            <w:gridSpan w:val="2"/>
            <w:tcBorders>
              <w:top w:val="single" w:sz="8" w:space="0" w:color="auto"/>
              <w:left w:val="single" w:sz="8" w:space="0" w:color="auto"/>
              <w:bottom w:val="single" w:sz="8" w:space="0" w:color="auto"/>
              <w:right w:val="single" w:sz="8" w:space="0" w:color="auto"/>
            </w:tcBorders>
            <w:shd w:val="clear" w:color="auto" w:fill="D9E1F2"/>
            <w:noWrap/>
            <w:vAlign w:val="bottom"/>
            <w:hideMark/>
          </w:tcPr>
          <w:p w14:paraId="4A92D761"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Email</w:t>
            </w:r>
          </w:p>
        </w:tc>
        <w:tc>
          <w:tcPr>
            <w:tcW w:w="11058" w:type="dxa"/>
            <w:gridSpan w:val="3"/>
            <w:tcBorders>
              <w:top w:val="single" w:sz="4" w:space="0" w:color="auto"/>
              <w:left w:val="single" w:sz="8" w:space="0" w:color="auto"/>
              <w:bottom w:val="single" w:sz="4" w:space="0" w:color="auto"/>
              <w:right w:val="single" w:sz="8" w:space="0" w:color="000000"/>
            </w:tcBorders>
            <w:shd w:val="clear" w:color="000000" w:fill="FFF2CC"/>
            <w:noWrap/>
            <w:vAlign w:val="bottom"/>
            <w:hideMark/>
          </w:tcPr>
          <w:p w14:paraId="7E5D8B56" w14:textId="19451525" w:rsidR="00CF5C82" w:rsidRPr="00BE16BF" w:rsidRDefault="0090270B" w:rsidP="00CF5C82">
            <w:pPr>
              <w:spacing w:after="0" w:line="240" w:lineRule="auto"/>
              <w:rPr>
                <w:rFonts w:eastAsia="Times New Roman" w:cstheme="minorHAnsi"/>
                <w:color w:val="000000"/>
                <w:kern w:val="0"/>
                <w:sz w:val="28"/>
                <w:szCs w:val="28"/>
                <w14:ligatures w14:val="none"/>
              </w:rPr>
            </w:pPr>
            <w:sdt>
              <w:sdtPr>
                <w:rPr>
                  <w:rFonts w:eastAsia="Times New Roman" w:cstheme="minorHAnsi"/>
                  <w:color w:val="000000"/>
                  <w:kern w:val="0"/>
                  <w:sz w:val="28"/>
                  <w:szCs w:val="28"/>
                  <w14:ligatures w14:val="none"/>
                </w:rPr>
                <w:id w:val="706606272"/>
                <w:placeholder>
                  <w:docPart w:val="76FC4C05202845919D99A8513542B423"/>
                </w:placeholder>
                <w:showingPlcHdr/>
                <w:text/>
              </w:sdtPr>
              <w:sdtEndPr/>
              <w:sdtContent>
                <w:r w:rsidR="00902178" w:rsidRPr="00937DF8">
                  <w:rPr>
                    <w:rStyle w:val="PlaceholderText"/>
                  </w:rPr>
                  <w:t>Click or tap here to enter text.</w:t>
                </w:r>
              </w:sdtContent>
            </w:sdt>
          </w:p>
        </w:tc>
      </w:tr>
      <w:tr w:rsidR="00CF5C82" w:rsidRPr="00BE16BF" w14:paraId="185D9B3B" w14:textId="77777777" w:rsidTr="00720B63">
        <w:trPr>
          <w:trHeight w:val="315"/>
        </w:trPr>
        <w:tc>
          <w:tcPr>
            <w:tcW w:w="2534" w:type="dxa"/>
            <w:gridSpan w:val="2"/>
            <w:tcBorders>
              <w:top w:val="single" w:sz="8" w:space="0" w:color="auto"/>
              <w:left w:val="single" w:sz="8" w:space="0" w:color="auto"/>
              <w:bottom w:val="single" w:sz="8" w:space="0" w:color="auto"/>
              <w:right w:val="single" w:sz="4" w:space="0" w:color="auto"/>
            </w:tcBorders>
            <w:shd w:val="clear" w:color="auto" w:fill="D9E1F2"/>
            <w:noWrap/>
            <w:vAlign w:val="bottom"/>
            <w:hideMark/>
          </w:tcPr>
          <w:p w14:paraId="46EC854D" w14:textId="77777777" w:rsidR="00CF5C82" w:rsidRPr="005C0009" w:rsidRDefault="00CF5C82" w:rsidP="00CF5C82">
            <w:pPr>
              <w:spacing w:after="0" w:line="240" w:lineRule="auto"/>
              <w:rPr>
                <w:rFonts w:eastAsia="Times New Roman" w:cstheme="minorHAnsi"/>
                <w:b/>
                <w:bCs/>
                <w:color w:val="000000"/>
                <w:kern w:val="0"/>
                <w:sz w:val="28"/>
                <w:szCs w:val="28"/>
                <w14:ligatures w14:val="none"/>
              </w:rPr>
            </w:pPr>
            <w:r w:rsidRPr="005C0009">
              <w:rPr>
                <w:rFonts w:eastAsia="Times New Roman" w:cstheme="minorHAnsi"/>
                <w:b/>
                <w:bCs/>
                <w:color w:val="000000"/>
                <w:kern w:val="0"/>
                <w:sz w:val="28"/>
                <w:szCs w:val="28"/>
                <w14:ligatures w14:val="none"/>
              </w:rPr>
              <w:t>Total Amount Requested</w:t>
            </w:r>
          </w:p>
        </w:tc>
        <w:tc>
          <w:tcPr>
            <w:tcW w:w="11058" w:type="dxa"/>
            <w:gridSpan w:val="3"/>
            <w:tcBorders>
              <w:top w:val="single" w:sz="4" w:space="0" w:color="auto"/>
              <w:left w:val="nil"/>
              <w:bottom w:val="single" w:sz="4" w:space="0" w:color="auto"/>
              <w:right w:val="single" w:sz="8" w:space="0" w:color="000000"/>
            </w:tcBorders>
            <w:shd w:val="clear" w:color="auto" w:fill="FFD966" w:themeFill="accent4" w:themeFillTint="99"/>
            <w:noWrap/>
            <w:vAlign w:val="bottom"/>
            <w:hideMark/>
          </w:tcPr>
          <w:p w14:paraId="7AC2A5BF" w14:textId="57850E41"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w:t>
            </w:r>
            <w:sdt>
              <w:sdtPr>
                <w:rPr>
                  <w:rFonts w:eastAsia="Times New Roman" w:cstheme="minorHAnsi"/>
                  <w:color w:val="000000"/>
                  <w:kern w:val="0"/>
                  <w:sz w:val="28"/>
                  <w:szCs w:val="28"/>
                  <w14:ligatures w14:val="none"/>
                </w:rPr>
                <w:id w:val="-811397970"/>
                <w:placeholder>
                  <w:docPart w:val="F122DA0D729D46C7B2CB4BE1DEDBF8E3"/>
                </w:placeholder>
                <w:showingPlcHdr/>
                <w:text/>
              </w:sdtPr>
              <w:sdtEndPr/>
              <w:sdtContent>
                <w:r w:rsidR="0099224C" w:rsidRPr="00937DF8">
                  <w:rPr>
                    <w:rStyle w:val="PlaceholderText"/>
                  </w:rPr>
                  <w:t>Click or tap here to enter text.</w:t>
                </w:r>
              </w:sdtContent>
            </w:sdt>
          </w:p>
        </w:tc>
      </w:tr>
      <w:tr w:rsidR="00CF5C82" w:rsidRPr="00BE16BF" w14:paraId="6F25A907" w14:textId="77777777" w:rsidTr="0099224C">
        <w:trPr>
          <w:trHeight w:val="300"/>
        </w:trPr>
        <w:tc>
          <w:tcPr>
            <w:tcW w:w="2534" w:type="dxa"/>
            <w:gridSpan w:val="2"/>
            <w:tcBorders>
              <w:top w:val="single" w:sz="8" w:space="0" w:color="auto"/>
              <w:bottom w:val="single" w:sz="8" w:space="0" w:color="auto"/>
              <w:right w:val="nil"/>
            </w:tcBorders>
            <w:noWrap/>
            <w:vAlign w:val="bottom"/>
            <w:hideMark/>
          </w:tcPr>
          <w:p w14:paraId="5A18F03D"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7390" w:type="dxa"/>
            <w:tcBorders>
              <w:top w:val="nil"/>
              <w:left w:val="nil"/>
              <w:bottom w:val="nil"/>
              <w:right w:val="nil"/>
            </w:tcBorders>
            <w:noWrap/>
            <w:vAlign w:val="bottom"/>
            <w:hideMark/>
          </w:tcPr>
          <w:p w14:paraId="09C52AC8"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1862" w:type="dxa"/>
            <w:tcBorders>
              <w:top w:val="nil"/>
              <w:left w:val="nil"/>
              <w:bottom w:val="nil"/>
              <w:right w:val="nil"/>
            </w:tcBorders>
            <w:noWrap/>
            <w:vAlign w:val="bottom"/>
            <w:hideMark/>
          </w:tcPr>
          <w:p w14:paraId="6C06ED3B"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1806" w:type="dxa"/>
            <w:tcBorders>
              <w:top w:val="nil"/>
              <w:left w:val="nil"/>
              <w:bottom w:val="single" w:sz="8" w:space="0" w:color="auto"/>
            </w:tcBorders>
            <w:noWrap/>
            <w:vAlign w:val="bottom"/>
            <w:hideMark/>
          </w:tcPr>
          <w:p w14:paraId="60C7E193"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r>
      <w:tr w:rsidR="00CF5C82" w:rsidRPr="00BE16BF" w14:paraId="15969FC1" w14:textId="77777777" w:rsidTr="0099224C">
        <w:trPr>
          <w:trHeight w:val="375"/>
        </w:trPr>
        <w:tc>
          <w:tcPr>
            <w:tcW w:w="1544" w:type="dxa"/>
            <w:tcBorders>
              <w:top w:val="single" w:sz="8" w:space="0" w:color="auto"/>
              <w:left w:val="single" w:sz="8" w:space="0" w:color="auto"/>
              <w:bottom w:val="single" w:sz="4" w:space="0" w:color="auto"/>
              <w:right w:val="nil"/>
            </w:tcBorders>
            <w:shd w:val="clear" w:color="000000" w:fill="B4C6E7"/>
            <w:noWrap/>
            <w:vAlign w:val="bottom"/>
            <w:hideMark/>
          </w:tcPr>
          <w:p w14:paraId="12D26F93" w14:textId="77777777" w:rsidR="00CF5C82" w:rsidRPr="00BE16BF" w:rsidRDefault="00CF5C82" w:rsidP="00CF5C82">
            <w:pPr>
              <w:spacing w:after="0" w:line="240" w:lineRule="auto"/>
              <w:rPr>
                <w:rFonts w:eastAsia="Times New Roman" w:cstheme="minorHAnsi"/>
                <w:b/>
                <w:bCs/>
                <w:color w:val="000000"/>
                <w:kern w:val="0"/>
                <w:sz w:val="28"/>
                <w:szCs w:val="28"/>
                <w14:ligatures w14:val="none"/>
              </w:rPr>
            </w:pPr>
            <w:r w:rsidRPr="00BE16BF">
              <w:rPr>
                <w:rFonts w:eastAsia="Times New Roman" w:cstheme="minorHAnsi"/>
                <w:b/>
                <w:bCs/>
                <w:color w:val="000000"/>
                <w:kern w:val="0"/>
                <w:sz w:val="28"/>
                <w:szCs w:val="28"/>
                <w14:ligatures w14:val="none"/>
              </w:rPr>
              <w:t>Budget Category</w:t>
            </w:r>
          </w:p>
        </w:tc>
        <w:tc>
          <w:tcPr>
            <w:tcW w:w="12048" w:type="dxa"/>
            <w:gridSpan w:val="4"/>
            <w:tcBorders>
              <w:top w:val="single" w:sz="8" w:space="0" w:color="auto"/>
              <w:left w:val="single" w:sz="4" w:space="0" w:color="auto"/>
              <w:bottom w:val="single" w:sz="4" w:space="0" w:color="auto"/>
              <w:right w:val="single" w:sz="8" w:space="0" w:color="000000"/>
            </w:tcBorders>
            <w:shd w:val="clear" w:color="000000" w:fill="B4C6E7"/>
            <w:noWrap/>
            <w:vAlign w:val="bottom"/>
            <w:hideMark/>
          </w:tcPr>
          <w:p w14:paraId="2E0F21F6" w14:textId="510CB67E" w:rsidR="00CF5C82" w:rsidRPr="00BE16BF" w:rsidRDefault="00CF5C82" w:rsidP="00CF5C82">
            <w:pPr>
              <w:spacing w:after="0" w:line="240" w:lineRule="auto"/>
              <w:jc w:val="center"/>
              <w:rPr>
                <w:rFonts w:eastAsia="Times New Roman" w:cstheme="minorHAnsi"/>
                <w:b/>
                <w:bCs/>
                <w:color w:val="000000"/>
                <w:kern w:val="0"/>
                <w:sz w:val="28"/>
                <w:szCs w:val="28"/>
                <w14:ligatures w14:val="none"/>
              </w:rPr>
            </w:pPr>
          </w:p>
        </w:tc>
      </w:tr>
      <w:tr w:rsidR="00CF5C82" w:rsidRPr="00BE16BF" w14:paraId="7E35A147" w14:textId="77777777" w:rsidTr="00720B63">
        <w:trPr>
          <w:trHeight w:val="360"/>
        </w:trPr>
        <w:tc>
          <w:tcPr>
            <w:tcW w:w="1544" w:type="dxa"/>
            <w:tcBorders>
              <w:top w:val="single" w:sz="4" w:space="0" w:color="auto"/>
              <w:left w:val="single" w:sz="8" w:space="0" w:color="auto"/>
              <w:bottom w:val="single" w:sz="4" w:space="0" w:color="auto"/>
              <w:right w:val="single" w:sz="4" w:space="0" w:color="000000"/>
            </w:tcBorders>
            <w:shd w:val="clear" w:color="auto" w:fill="D9E1F2"/>
            <w:noWrap/>
            <w:vAlign w:val="bottom"/>
            <w:hideMark/>
          </w:tcPr>
          <w:p w14:paraId="4E7B6A3B" w14:textId="0730BCAE" w:rsidR="00CF5C82" w:rsidRPr="00BE16BF" w:rsidRDefault="00CF5C82" w:rsidP="005C0009">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Salaries</w:t>
            </w:r>
            <w:r w:rsidR="0099224C">
              <w:rPr>
                <w:rFonts w:eastAsia="Times New Roman" w:cstheme="minorHAnsi"/>
                <w:color w:val="000000"/>
                <w:kern w:val="0"/>
                <w:sz w:val="28"/>
                <w:szCs w:val="28"/>
                <w14:ligatures w14:val="none"/>
              </w:rPr>
              <w:t xml:space="preserve"> &amp;</w:t>
            </w:r>
            <w:r w:rsidRPr="00BE16BF">
              <w:rPr>
                <w:rFonts w:eastAsia="Times New Roman" w:cstheme="minorHAnsi"/>
                <w:color w:val="000000"/>
                <w:kern w:val="0"/>
                <w:sz w:val="28"/>
                <w:szCs w:val="28"/>
                <w14:ligatures w14:val="none"/>
              </w:rPr>
              <w:t xml:space="preserve">  Benefits</w:t>
            </w:r>
          </w:p>
        </w:tc>
        <w:tc>
          <w:tcPr>
            <w:tcW w:w="12048" w:type="dxa"/>
            <w:gridSpan w:val="4"/>
            <w:tcBorders>
              <w:top w:val="single" w:sz="4" w:space="0" w:color="auto"/>
              <w:left w:val="nil"/>
              <w:bottom w:val="single" w:sz="4" w:space="0" w:color="auto"/>
              <w:right w:val="single" w:sz="8" w:space="0" w:color="000000"/>
            </w:tcBorders>
            <w:shd w:val="clear" w:color="000000" w:fill="FFF2CC"/>
            <w:noWrap/>
            <w:vAlign w:val="bottom"/>
          </w:tcPr>
          <w:p w14:paraId="6FA73F55" w14:textId="598A7E54" w:rsidR="00FD7BE5" w:rsidRPr="00BE16BF" w:rsidRDefault="00FD7BE5" w:rsidP="00CF5C82">
            <w:p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8"/>
                <w:szCs w:val="28"/>
                <w14:ligatures w14:val="none"/>
              </w:rPr>
              <w:t>$</w:t>
            </w:r>
            <w:sdt>
              <w:sdtPr>
                <w:rPr>
                  <w:rFonts w:eastAsia="Times New Roman" w:cstheme="minorHAnsi"/>
                  <w:color w:val="000000"/>
                  <w:kern w:val="0"/>
                  <w:sz w:val="28"/>
                  <w:szCs w:val="28"/>
                  <w14:ligatures w14:val="none"/>
                </w:rPr>
                <w:id w:val="-1809162657"/>
                <w:placeholder>
                  <w:docPart w:val="536003441ECC431DBCC13095DB1866E7"/>
                </w:placeholder>
                <w:showingPlcHdr/>
                <w:text/>
              </w:sdtPr>
              <w:sdtEndPr/>
              <w:sdtContent>
                <w:r w:rsidR="0099224C" w:rsidRPr="00937DF8">
                  <w:rPr>
                    <w:rStyle w:val="PlaceholderText"/>
                  </w:rPr>
                  <w:t>Click or tap here to enter text.</w:t>
                </w:r>
              </w:sdtContent>
            </w:sdt>
          </w:p>
        </w:tc>
      </w:tr>
      <w:tr w:rsidR="00CF5C82" w:rsidRPr="00BE16BF" w14:paraId="42A71104" w14:textId="77777777" w:rsidTr="00720B63">
        <w:trPr>
          <w:trHeight w:val="360"/>
        </w:trPr>
        <w:tc>
          <w:tcPr>
            <w:tcW w:w="1544" w:type="dxa"/>
            <w:tcBorders>
              <w:top w:val="single" w:sz="4" w:space="0" w:color="auto"/>
              <w:left w:val="single" w:sz="8" w:space="0" w:color="auto"/>
              <w:bottom w:val="single" w:sz="4" w:space="0" w:color="auto"/>
              <w:right w:val="single" w:sz="4" w:space="0" w:color="000000"/>
            </w:tcBorders>
            <w:shd w:val="clear" w:color="auto" w:fill="D9E1F2"/>
            <w:noWrap/>
            <w:vAlign w:val="bottom"/>
            <w:hideMark/>
          </w:tcPr>
          <w:p w14:paraId="6A79154E" w14:textId="77777777" w:rsidR="00CF5C82" w:rsidRPr="00BE16BF" w:rsidRDefault="00CF5C82" w:rsidP="005C0009">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Contractual Services</w:t>
            </w:r>
          </w:p>
        </w:tc>
        <w:tc>
          <w:tcPr>
            <w:tcW w:w="12048" w:type="dxa"/>
            <w:gridSpan w:val="4"/>
            <w:tcBorders>
              <w:top w:val="single" w:sz="4" w:space="0" w:color="auto"/>
              <w:left w:val="nil"/>
              <w:bottom w:val="single" w:sz="4" w:space="0" w:color="auto"/>
              <w:right w:val="single" w:sz="8" w:space="0" w:color="000000"/>
            </w:tcBorders>
            <w:shd w:val="clear" w:color="000000" w:fill="FFF2CC"/>
            <w:noWrap/>
            <w:vAlign w:val="bottom"/>
            <w:hideMark/>
          </w:tcPr>
          <w:p w14:paraId="42333C8F" w14:textId="36261886" w:rsidR="00CF5C82" w:rsidRPr="00BE16BF" w:rsidRDefault="00FD7BE5" w:rsidP="00CF5C82">
            <w:p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8"/>
                <w:szCs w:val="28"/>
                <w14:ligatures w14:val="none"/>
              </w:rPr>
              <w:t>$</w:t>
            </w:r>
            <w:sdt>
              <w:sdtPr>
                <w:rPr>
                  <w:rFonts w:eastAsia="Times New Roman" w:cstheme="minorHAnsi"/>
                  <w:color w:val="000000"/>
                  <w:kern w:val="0"/>
                  <w:sz w:val="28"/>
                  <w:szCs w:val="28"/>
                  <w14:ligatures w14:val="none"/>
                </w:rPr>
                <w:id w:val="-1298299269"/>
                <w:placeholder>
                  <w:docPart w:val="98E6D4ABC53C4A3C83A3A764D5ADC64C"/>
                </w:placeholder>
                <w:showingPlcHdr/>
                <w:text/>
              </w:sdtPr>
              <w:sdtEndPr/>
              <w:sdtContent>
                <w:r w:rsidR="0099224C" w:rsidRPr="00937DF8">
                  <w:rPr>
                    <w:rStyle w:val="PlaceholderText"/>
                  </w:rPr>
                  <w:t>Click or tap here to enter text.</w:t>
                </w:r>
              </w:sdtContent>
            </w:sdt>
          </w:p>
        </w:tc>
      </w:tr>
      <w:tr w:rsidR="00CF5C82" w:rsidRPr="00BE16BF" w14:paraId="785CD70A" w14:textId="77777777" w:rsidTr="00720B63">
        <w:trPr>
          <w:trHeight w:val="602"/>
        </w:trPr>
        <w:tc>
          <w:tcPr>
            <w:tcW w:w="1544" w:type="dxa"/>
            <w:tcBorders>
              <w:top w:val="single" w:sz="4" w:space="0" w:color="auto"/>
              <w:left w:val="single" w:sz="8" w:space="0" w:color="auto"/>
              <w:bottom w:val="single" w:sz="8" w:space="0" w:color="auto"/>
              <w:right w:val="single" w:sz="4" w:space="0" w:color="000000"/>
            </w:tcBorders>
            <w:shd w:val="clear" w:color="auto" w:fill="D9E1F2"/>
            <w:noWrap/>
            <w:vAlign w:val="center"/>
            <w:hideMark/>
          </w:tcPr>
          <w:p w14:paraId="1E44A2D8" w14:textId="77777777" w:rsidR="00CF5C82" w:rsidRPr="00BE16BF" w:rsidRDefault="00CF5C82" w:rsidP="005C0009">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Travel</w:t>
            </w:r>
          </w:p>
        </w:tc>
        <w:tc>
          <w:tcPr>
            <w:tcW w:w="12048" w:type="dxa"/>
            <w:gridSpan w:val="4"/>
            <w:tcBorders>
              <w:top w:val="single" w:sz="4" w:space="0" w:color="auto"/>
              <w:left w:val="nil"/>
              <w:bottom w:val="single" w:sz="4" w:space="0" w:color="auto"/>
              <w:right w:val="single" w:sz="8" w:space="0" w:color="000000"/>
            </w:tcBorders>
            <w:shd w:val="clear" w:color="000000" w:fill="FFF2CC"/>
            <w:noWrap/>
            <w:vAlign w:val="bottom"/>
            <w:hideMark/>
          </w:tcPr>
          <w:p w14:paraId="4A27EA85" w14:textId="2D28E80A" w:rsidR="00CF5C82" w:rsidRPr="00BE16BF" w:rsidRDefault="00FD7BE5" w:rsidP="00CF5C82">
            <w:p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8"/>
                <w:szCs w:val="28"/>
                <w14:ligatures w14:val="none"/>
              </w:rPr>
              <w:t>$</w:t>
            </w:r>
            <w:sdt>
              <w:sdtPr>
                <w:rPr>
                  <w:rFonts w:eastAsia="Times New Roman" w:cstheme="minorHAnsi"/>
                  <w:color w:val="000000"/>
                  <w:kern w:val="0"/>
                  <w:sz w:val="28"/>
                  <w:szCs w:val="28"/>
                  <w14:ligatures w14:val="none"/>
                </w:rPr>
                <w:id w:val="-571730912"/>
                <w:placeholder>
                  <w:docPart w:val="3D5DC9EE6AEF40CDA3F56BB353AADDEE"/>
                </w:placeholder>
                <w:showingPlcHdr/>
                <w:text/>
              </w:sdtPr>
              <w:sdtEndPr/>
              <w:sdtContent>
                <w:r w:rsidR="0099224C" w:rsidRPr="00937DF8">
                  <w:rPr>
                    <w:rStyle w:val="PlaceholderText"/>
                  </w:rPr>
                  <w:t>Click or tap here to enter text.</w:t>
                </w:r>
              </w:sdtContent>
            </w:sdt>
          </w:p>
        </w:tc>
      </w:tr>
      <w:tr w:rsidR="00CF5C82" w:rsidRPr="00BE16BF" w14:paraId="643010FF" w14:textId="77777777" w:rsidTr="00720B63">
        <w:trPr>
          <w:trHeight w:val="360"/>
        </w:trPr>
        <w:tc>
          <w:tcPr>
            <w:tcW w:w="1544" w:type="dxa"/>
            <w:tcBorders>
              <w:top w:val="single" w:sz="8" w:space="0" w:color="auto"/>
              <w:left w:val="single" w:sz="8" w:space="0" w:color="auto"/>
              <w:bottom w:val="single" w:sz="8" w:space="0" w:color="auto"/>
              <w:right w:val="single" w:sz="8" w:space="0" w:color="auto"/>
            </w:tcBorders>
            <w:shd w:val="clear" w:color="auto" w:fill="D9E1F2"/>
            <w:noWrap/>
            <w:vAlign w:val="bottom"/>
            <w:hideMark/>
          </w:tcPr>
          <w:p w14:paraId="1CB29BF6" w14:textId="77777777" w:rsidR="00CF5C82" w:rsidRPr="00BE16BF" w:rsidRDefault="00CF5C82" w:rsidP="005C0009">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Operating Supplies</w:t>
            </w:r>
          </w:p>
        </w:tc>
        <w:tc>
          <w:tcPr>
            <w:tcW w:w="12048" w:type="dxa"/>
            <w:gridSpan w:val="4"/>
            <w:tcBorders>
              <w:top w:val="single" w:sz="4" w:space="0" w:color="auto"/>
              <w:left w:val="single" w:sz="8" w:space="0" w:color="auto"/>
              <w:bottom w:val="single" w:sz="8" w:space="0" w:color="auto"/>
              <w:right w:val="single" w:sz="8" w:space="0" w:color="000000"/>
            </w:tcBorders>
            <w:shd w:val="clear" w:color="000000" w:fill="FFF2CC"/>
            <w:noWrap/>
            <w:vAlign w:val="bottom"/>
            <w:hideMark/>
          </w:tcPr>
          <w:p w14:paraId="0B15F3A1" w14:textId="26818729" w:rsidR="00CF5C82" w:rsidRPr="00BE16BF" w:rsidRDefault="00FD7BE5" w:rsidP="00CF5C82">
            <w:p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8"/>
                <w:szCs w:val="28"/>
                <w14:ligatures w14:val="none"/>
              </w:rPr>
              <w:t>$</w:t>
            </w:r>
            <w:sdt>
              <w:sdtPr>
                <w:rPr>
                  <w:rFonts w:eastAsia="Times New Roman" w:cstheme="minorHAnsi"/>
                  <w:color w:val="000000"/>
                  <w:kern w:val="0"/>
                  <w:sz w:val="28"/>
                  <w:szCs w:val="28"/>
                  <w14:ligatures w14:val="none"/>
                </w:rPr>
                <w:id w:val="-1028490668"/>
                <w:placeholder>
                  <w:docPart w:val="48926521D0A3481E8357EF648DD0DC07"/>
                </w:placeholder>
                <w:showingPlcHdr/>
                <w:text/>
              </w:sdtPr>
              <w:sdtEndPr/>
              <w:sdtContent>
                <w:r w:rsidR="0099224C" w:rsidRPr="00937DF8">
                  <w:rPr>
                    <w:rStyle w:val="PlaceholderText"/>
                  </w:rPr>
                  <w:t>Click or tap here to enter text.</w:t>
                </w:r>
              </w:sdtContent>
            </w:sdt>
          </w:p>
        </w:tc>
      </w:tr>
      <w:tr w:rsidR="00CF5C82" w:rsidRPr="00BE16BF" w14:paraId="771E0F74" w14:textId="77777777" w:rsidTr="00720B63">
        <w:trPr>
          <w:trHeight w:val="628"/>
        </w:trPr>
        <w:tc>
          <w:tcPr>
            <w:tcW w:w="1544" w:type="dxa"/>
            <w:tcBorders>
              <w:top w:val="single" w:sz="8" w:space="0" w:color="auto"/>
              <w:left w:val="single" w:sz="8" w:space="0" w:color="auto"/>
              <w:bottom w:val="single" w:sz="8" w:space="0" w:color="auto"/>
              <w:right w:val="single" w:sz="8" w:space="0" w:color="auto"/>
            </w:tcBorders>
            <w:shd w:val="clear" w:color="auto" w:fill="D9E1F2"/>
            <w:noWrap/>
            <w:vAlign w:val="center"/>
            <w:hideMark/>
          </w:tcPr>
          <w:p w14:paraId="2308F89B" w14:textId="77777777" w:rsidR="00CF5C82" w:rsidRPr="00BE16BF" w:rsidRDefault="00CF5C82" w:rsidP="005C0009">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Other</w:t>
            </w:r>
          </w:p>
        </w:tc>
        <w:tc>
          <w:tcPr>
            <w:tcW w:w="12048" w:type="dxa"/>
            <w:gridSpan w:val="4"/>
            <w:tcBorders>
              <w:top w:val="single" w:sz="8" w:space="0" w:color="auto"/>
              <w:left w:val="single" w:sz="8" w:space="0" w:color="auto"/>
              <w:bottom w:val="single" w:sz="8" w:space="0" w:color="auto"/>
              <w:right w:val="single" w:sz="8" w:space="0" w:color="auto"/>
            </w:tcBorders>
            <w:shd w:val="clear" w:color="000000" w:fill="FFF2CC"/>
            <w:noWrap/>
            <w:vAlign w:val="bottom"/>
          </w:tcPr>
          <w:p w14:paraId="2A36105A" w14:textId="0B2C92CE" w:rsidR="00CF5C82" w:rsidRPr="00BE16BF" w:rsidRDefault="00FD7BE5" w:rsidP="00CF5C82">
            <w:p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8"/>
                <w:szCs w:val="28"/>
                <w14:ligatures w14:val="none"/>
              </w:rPr>
              <w:t>$</w:t>
            </w:r>
            <w:sdt>
              <w:sdtPr>
                <w:rPr>
                  <w:rFonts w:eastAsia="Times New Roman" w:cstheme="minorHAnsi"/>
                  <w:color w:val="000000"/>
                  <w:kern w:val="0"/>
                  <w:sz w:val="28"/>
                  <w:szCs w:val="28"/>
                  <w14:ligatures w14:val="none"/>
                </w:rPr>
                <w:id w:val="530151705"/>
                <w:placeholder>
                  <w:docPart w:val="2F02384EB8134DF3A91BADE58686B3B7"/>
                </w:placeholder>
                <w:showingPlcHdr/>
                <w:text/>
              </w:sdtPr>
              <w:sdtEndPr/>
              <w:sdtContent>
                <w:r w:rsidR="0099224C" w:rsidRPr="00937DF8">
                  <w:rPr>
                    <w:rStyle w:val="PlaceholderText"/>
                  </w:rPr>
                  <w:t>Click or tap here to enter text.</w:t>
                </w:r>
              </w:sdtContent>
            </w:sdt>
          </w:p>
        </w:tc>
      </w:tr>
      <w:tr w:rsidR="00CF5C82" w:rsidRPr="00BE16BF" w14:paraId="6EFF4590" w14:textId="77777777" w:rsidTr="00720B63">
        <w:trPr>
          <w:trHeight w:val="620"/>
        </w:trPr>
        <w:tc>
          <w:tcPr>
            <w:tcW w:w="1544" w:type="dxa"/>
            <w:tcBorders>
              <w:top w:val="single" w:sz="8" w:space="0" w:color="auto"/>
              <w:left w:val="single" w:sz="8" w:space="0" w:color="auto"/>
              <w:bottom w:val="single" w:sz="8" w:space="0" w:color="auto"/>
              <w:right w:val="single" w:sz="8" w:space="0" w:color="auto"/>
            </w:tcBorders>
            <w:shd w:val="clear" w:color="auto" w:fill="D9E1F2"/>
            <w:noWrap/>
            <w:vAlign w:val="bottom"/>
            <w:hideMark/>
          </w:tcPr>
          <w:p w14:paraId="5743CF46" w14:textId="77777777" w:rsidR="00CF5C82" w:rsidRPr="00BE16BF" w:rsidRDefault="00CF5C82" w:rsidP="005C0009">
            <w:pPr>
              <w:spacing w:after="0" w:line="240" w:lineRule="auto"/>
              <w:rPr>
                <w:rFonts w:eastAsia="Times New Roman" w:cstheme="minorHAnsi"/>
                <w:b/>
                <w:bCs/>
                <w:color w:val="000000"/>
                <w:kern w:val="0"/>
                <w:sz w:val="28"/>
                <w:szCs w:val="28"/>
                <w14:ligatures w14:val="none"/>
              </w:rPr>
            </w:pPr>
            <w:r w:rsidRPr="00BE16BF">
              <w:rPr>
                <w:rFonts w:eastAsia="Times New Roman" w:cstheme="minorHAnsi"/>
                <w:b/>
                <w:bCs/>
                <w:color w:val="000000"/>
                <w:kern w:val="0"/>
                <w:sz w:val="28"/>
                <w:szCs w:val="28"/>
                <w14:ligatures w14:val="none"/>
              </w:rPr>
              <w:t>TOTAL</w:t>
            </w:r>
          </w:p>
        </w:tc>
        <w:tc>
          <w:tcPr>
            <w:tcW w:w="12048" w:type="dxa"/>
            <w:gridSpan w:val="4"/>
            <w:tcBorders>
              <w:top w:val="single" w:sz="8" w:space="0" w:color="auto"/>
              <w:left w:val="single" w:sz="8" w:space="0" w:color="auto"/>
              <w:bottom w:val="single" w:sz="8" w:space="0" w:color="auto"/>
              <w:right w:val="single" w:sz="8" w:space="0" w:color="auto"/>
            </w:tcBorders>
            <w:shd w:val="clear" w:color="auto" w:fill="FFD966" w:themeFill="accent4" w:themeFillTint="99"/>
            <w:noWrap/>
            <w:vAlign w:val="bottom"/>
            <w:hideMark/>
          </w:tcPr>
          <w:p w14:paraId="5F738D44" w14:textId="12EA38DC" w:rsidR="00CF5C82" w:rsidRPr="00BE16BF" w:rsidRDefault="00FD7BE5" w:rsidP="00CF5C82">
            <w:pPr>
              <w:spacing w:after="0" w:line="240" w:lineRule="auto"/>
              <w:rPr>
                <w:rFonts w:eastAsia="Times New Roman" w:cstheme="minorHAnsi"/>
                <w:color w:val="000000"/>
                <w:kern w:val="0"/>
                <w:sz w:val="28"/>
                <w:szCs w:val="28"/>
                <w14:ligatures w14:val="none"/>
              </w:rPr>
            </w:pPr>
            <w:r>
              <w:rPr>
                <w:rFonts w:eastAsia="Times New Roman" w:cstheme="minorHAnsi"/>
                <w:color w:val="000000"/>
                <w:kern w:val="0"/>
                <w:sz w:val="28"/>
                <w:szCs w:val="28"/>
                <w14:ligatures w14:val="none"/>
              </w:rPr>
              <w:t>$</w:t>
            </w:r>
            <w:sdt>
              <w:sdtPr>
                <w:rPr>
                  <w:rFonts w:eastAsia="Times New Roman" w:cstheme="minorHAnsi"/>
                  <w:color w:val="000000"/>
                  <w:kern w:val="0"/>
                  <w:sz w:val="28"/>
                  <w:szCs w:val="28"/>
                  <w14:ligatures w14:val="none"/>
                </w:rPr>
                <w:id w:val="240530098"/>
                <w:placeholder>
                  <w:docPart w:val="DDF771A346C24F079D2B12ADFB6B8EBB"/>
                </w:placeholder>
                <w:showingPlcHdr/>
                <w:text/>
              </w:sdtPr>
              <w:sdtEndPr/>
              <w:sdtContent>
                <w:r w:rsidR="0099224C" w:rsidRPr="00937DF8">
                  <w:rPr>
                    <w:rStyle w:val="PlaceholderText"/>
                  </w:rPr>
                  <w:t>Click or tap here to enter text.</w:t>
                </w:r>
              </w:sdtContent>
            </w:sdt>
          </w:p>
        </w:tc>
      </w:tr>
    </w:tbl>
    <w:p w14:paraId="6746BD20" w14:textId="77777777" w:rsidR="005C0009" w:rsidRDefault="005C0009"/>
    <w:tbl>
      <w:tblPr>
        <w:tblW w:w="13592" w:type="dxa"/>
        <w:tblInd w:w="-650" w:type="dxa"/>
        <w:tblLook w:val="04A0" w:firstRow="1" w:lastRow="0" w:firstColumn="1" w:lastColumn="0" w:noHBand="0" w:noVBand="1"/>
      </w:tblPr>
      <w:tblGrid>
        <w:gridCol w:w="2534"/>
        <w:gridCol w:w="7390"/>
        <w:gridCol w:w="1862"/>
        <w:gridCol w:w="1806"/>
      </w:tblGrid>
      <w:tr w:rsidR="005C0009" w:rsidRPr="00BE16BF" w14:paraId="5307052E" w14:textId="77777777" w:rsidTr="00574B27">
        <w:trPr>
          <w:trHeight w:val="700"/>
        </w:trPr>
        <w:tc>
          <w:tcPr>
            <w:tcW w:w="13592" w:type="dxa"/>
            <w:gridSpan w:val="4"/>
            <w:tcBorders>
              <w:top w:val="single" w:sz="8" w:space="0" w:color="auto"/>
              <w:left w:val="single" w:sz="8" w:space="0" w:color="auto"/>
              <w:bottom w:val="single" w:sz="8" w:space="0" w:color="auto"/>
              <w:right w:val="single" w:sz="8" w:space="0" w:color="auto"/>
            </w:tcBorders>
            <w:shd w:val="clear" w:color="auto" w:fill="B4C6E7"/>
            <w:noWrap/>
            <w:vAlign w:val="center"/>
          </w:tcPr>
          <w:p w14:paraId="23AD8654" w14:textId="30BBB8AC" w:rsidR="005C0009" w:rsidRPr="00BE16BF" w:rsidRDefault="005C0009" w:rsidP="00574B27">
            <w:pPr>
              <w:spacing w:before="120" w:after="0" w:line="240" w:lineRule="auto"/>
              <w:jc w:val="center"/>
              <w:rPr>
                <w:rFonts w:eastAsia="Times New Roman" w:cstheme="minorHAnsi"/>
                <w:color w:val="000000"/>
                <w:kern w:val="0"/>
                <w:sz w:val="28"/>
                <w:szCs w:val="28"/>
                <w14:ligatures w14:val="none"/>
              </w:rPr>
            </w:pPr>
            <w:r w:rsidRPr="00574B27">
              <w:rPr>
                <w:rFonts w:eastAsia="Times New Roman" w:cstheme="minorHAnsi"/>
                <w:b/>
                <w:bCs/>
                <w:color w:val="000000"/>
                <w:kern w:val="0"/>
                <w:sz w:val="36"/>
                <w:szCs w:val="36"/>
                <w14:ligatures w14:val="none"/>
              </w:rPr>
              <w:lastRenderedPageBreak/>
              <w:t>Budget Narrative</w:t>
            </w:r>
          </w:p>
        </w:tc>
      </w:tr>
      <w:tr w:rsidR="0099224C" w:rsidRPr="00BE16BF" w14:paraId="41700926" w14:textId="77777777" w:rsidTr="005C0009">
        <w:trPr>
          <w:trHeight w:val="315"/>
        </w:trPr>
        <w:tc>
          <w:tcPr>
            <w:tcW w:w="13592" w:type="dxa"/>
            <w:gridSpan w:val="4"/>
            <w:tcBorders>
              <w:top w:val="single" w:sz="8" w:space="0" w:color="auto"/>
              <w:left w:val="single" w:sz="8" w:space="0" w:color="auto"/>
              <w:bottom w:val="single" w:sz="4" w:space="0" w:color="auto"/>
              <w:right w:val="single" w:sz="8" w:space="0" w:color="auto"/>
            </w:tcBorders>
            <w:shd w:val="clear" w:color="000000" w:fill="D9E1F2"/>
            <w:noWrap/>
            <w:vAlign w:val="bottom"/>
            <w:hideMark/>
          </w:tcPr>
          <w:p w14:paraId="0B4DC44A" w14:textId="5C98094C" w:rsidR="0099224C" w:rsidRPr="00BE16BF" w:rsidRDefault="0099224C"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xml:space="preserve">Salaries and </w:t>
            </w:r>
            <w:r>
              <w:rPr>
                <w:rFonts w:eastAsia="Times New Roman" w:cstheme="minorHAnsi"/>
                <w:color w:val="000000"/>
                <w:kern w:val="0"/>
                <w:sz w:val="28"/>
                <w:szCs w:val="28"/>
                <w14:ligatures w14:val="none"/>
              </w:rPr>
              <w:t>B</w:t>
            </w:r>
            <w:r w:rsidRPr="00BE16BF">
              <w:rPr>
                <w:rFonts w:eastAsia="Times New Roman" w:cstheme="minorHAnsi"/>
                <w:color w:val="000000"/>
                <w:kern w:val="0"/>
                <w:sz w:val="28"/>
                <w:szCs w:val="28"/>
                <w14:ligatures w14:val="none"/>
              </w:rPr>
              <w:t>enefits</w:t>
            </w:r>
          </w:p>
        </w:tc>
      </w:tr>
      <w:tr w:rsidR="00CF5C82" w:rsidRPr="00BE16BF" w14:paraId="7FCCBF5C" w14:textId="77777777" w:rsidTr="005C0009">
        <w:trPr>
          <w:trHeight w:val="1200"/>
        </w:trPr>
        <w:tc>
          <w:tcPr>
            <w:tcW w:w="13592" w:type="dxa"/>
            <w:gridSpan w:val="4"/>
            <w:tcBorders>
              <w:top w:val="single" w:sz="4" w:space="0" w:color="auto"/>
              <w:left w:val="single" w:sz="8" w:space="0" w:color="auto"/>
              <w:bottom w:val="nil"/>
              <w:right w:val="single" w:sz="8" w:space="0" w:color="000000"/>
            </w:tcBorders>
            <w:shd w:val="clear" w:color="000000" w:fill="FFF2CC"/>
            <w:noWrap/>
            <w:hideMark/>
          </w:tcPr>
          <w:p w14:paraId="021BCE7A" w14:textId="61C8925B" w:rsidR="00CF5C82" w:rsidRPr="00BE16BF" w:rsidRDefault="00CF5C82" w:rsidP="0099224C">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sdt>
              <w:sdtPr>
                <w:rPr>
                  <w:rFonts w:eastAsia="Times New Roman" w:cstheme="minorHAnsi"/>
                  <w:color w:val="000000"/>
                  <w:kern w:val="0"/>
                  <w:sz w:val="28"/>
                  <w:szCs w:val="28"/>
                  <w14:ligatures w14:val="none"/>
                </w:rPr>
                <w:id w:val="1170064526"/>
                <w:placeholder>
                  <w:docPart w:val="17BE8458D5DA4FDBBE1FEB59D5AC4A7E"/>
                </w:placeholder>
                <w:showingPlcHdr/>
                <w:text/>
              </w:sdtPr>
              <w:sdtEndPr/>
              <w:sdtContent>
                <w:r w:rsidR="00A64620" w:rsidRPr="00937DF8">
                  <w:rPr>
                    <w:rStyle w:val="PlaceholderText"/>
                  </w:rPr>
                  <w:t>Click or tap here to enter text.</w:t>
                </w:r>
              </w:sdtContent>
            </w:sdt>
          </w:p>
        </w:tc>
      </w:tr>
      <w:tr w:rsidR="00A64620" w:rsidRPr="00BE16BF" w14:paraId="50897C18" w14:textId="77777777" w:rsidTr="005C0009">
        <w:trPr>
          <w:trHeight w:val="315"/>
        </w:trPr>
        <w:tc>
          <w:tcPr>
            <w:tcW w:w="2534" w:type="dxa"/>
            <w:tcBorders>
              <w:top w:val="single" w:sz="4" w:space="0" w:color="auto"/>
              <w:left w:val="single" w:sz="8" w:space="0" w:color="auto"/>
              <w:bottom w:val="single" w:sz="4" w:space="0" w:color="auto"/>
              <w:right w:val="nil"/>
            </w:tcBorders>
            <w:shd w:val="clear" w:color="000000" w:fill="D9E1F2"/>
            <w:noWrap/>
            <w:vAlign w:val="bottom"/>
            <w:hideMark/>
          </w:tcPr>
          <w:p w14:paraId="6CD63098"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Contractual Services</w:t>
            </w:r>
          </w:p>
        </w:tc>
        <w:tc>
          <w:tcPr>
            <w:tcW w:w="7390" w:type="dxa"/>
            <w:tcBorders>
              <w:top w:val="single" w:sz="4" w:space="0" w:color="auto"/>
              <w:left w:val="nil"/>
              <w:bottom w:val="single" w:sz="4" w:space="0" w:color="auto"/>
              <w:right w:val="nil"/>
            </w:tcBorders>
            <w:shd w:val="clear" w:color="000000" w:fill="D9E1F2"/>
            <w:noWrap/>
            <w:vAlign w:val="bottom"/>
            <w:hideMark/>
          </w:tcPr>
          <w:p w14:paraId="70133805"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1862" w:type="dxa"/>
            <w:tcBorders>
              <w:top w:val="single" w:sz="4" w:space="0" w:color="auto"/>
              <w:left w:val="nil"/>
              <w:bottom w:val="single" w:sz="4" w:space="0" w:color="auto"/>
              <w:right w:val="nil"/>
            </w:tcBorders>
            <w:shd w:val="clear" w:color="000000" w:fill="D9E1F2"/>
            <w:noWrap/>
            <w:vAlign w:val="bottom"/>
            <w:hideMark/>
          </w:tcPr>
          <w:p w14:paraId="2C58FAF3"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1806" w:type="dxa"/>
            <w:tcBorders>
              <w:top w:val="single" w:sz="4" w:space="0" w:color="auto"/>
              <w:left w:val="nil"/>
              <w:bottom w:val="single" w:sz="4" w:space="0" w:color="auto"/>
              <w:right w:val="single" w:sz="8" w:space="0" w:color="auto"/>
            </w:tcBorders>
            <w:shd w:val="clear" w:color="000000" w:fill="D9E1F2"/>
            <w:noWrap/>
            <w:vAlign w:val="bottom"/>
            <w:hideMark/>
          </w:tcPr>
          <w:p w14:paraId="6C9FFBBD"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r>
      <w:tr w:rsidR="00CF5C82" w:rsidRPr="00BE16BF" w14:paraId="2066928E" w14:textId="77777777" w:rsidTr="005C0009">
        <w:trPr>
          <w:trHeight w:val="1200"/>
        </w:trPr>
        <w:tc>
          <w:tcPr>
            <w:tcW w:w="13592" w:type="dxa"/>
            <w:gridSpan w:val="4"/>
            <w:tcBorders>
              <w:top w:val="nil"/>
              <w:left w:val="single" w:sz="8" w:space="0" w:color="auto"/>
              <w:bottom w:val="nil"/>
              <w:right w:val="single" w:sz="8" w:space="0" w:color="000000"/>
            </w:tcBorders>
            <w:shd w:val="clear" w:color="000000" w:fill="FFF2CC"/>
            <w:noWrap/>
            <w:hideMark/>
          </w:tcPr>
          <w:p w14:paraId="456A7711" w14:textId="65659EF9" w:rsidR="00CF5C82" w:rsidRPr="00BE16BF" w:rsidRDefault="00CF5C82" w:rsidP="0099224C">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sdt>
              <w:sdtPr>
                <w:rPr>
                  <w:rFonts w:eastAsia="Times New Roman" w:cstheme="minorHAnsi"/>
                  <w:color w:val="000000"/>
                  <w:kern w:val="0"/>
                  <w:sz w:val="28"/>
                  <w:szCs w:val="28"/>
                  <w14:ligatures w14:val="none"/>
                </w:rPr>
                <w:id w:val="177397727"/>
                <w:placeholder>
                  <w:docPart w:val="129ACBDC71F34F05A118C6C8368AE337"/>
                </w:placeholder>
                <w:showingPlcHdr/>
                <w:text/>
              </w:sdtPr>
              <w:sdtEndPr/>
              <w:sdtContent>
                <w:r w:rsidR="0099224C" w:rsidRPr="00937DF8">
                  <w:rPr>
                    <w:rStyle w:val="PlaceholderText"/>
                  </w:rPr>
                  <w:t>Click or tap here to enter text.</w:t>
                </w:r>
              </w:sdtContent>
            </w:sdt>
          </w:p>
        </w:tc>
      </w:tr>
      <w:tr w:rsidR="00A64620" w:rsidRPr="00BE16BF" w14:paraId="1A3D84C4" w14:textId="77777777" w:rsidTr="005C0009">
        <w:trPr>
          <w:trHeight w:val="315"/>
        </w:trPr>
        <w:tc>
          <w:tcPr>
            <w:tcW w:w="2534" w:type="dxa"/>
            <w:tcBorders>
              <w:top w:val="single" w:sz="4" w:space="0" w:color="auto"/>
              <w:left w:val="single" w:sz="8" w:space="0" w:color="auto"/>
              <w:bottom w:val="single" w:sz="4" w:space="0" w:color="auto"/>
              <w:right w:val="nil"/>
            </w:tcBorders>
            <w:shd w:val="clear" w:color="000000" w:fill="D9E1F2"/>
            <w:noWrap/>
            <w:vAlign w:val="bottom"/>
            <w:hideMark/>
          </w:tcPr>
          <w:p w14:paraId="1A112116"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Travel</w:t>
            </w:r>
          </w:p>
        </w:tc>
        <w:tc>
          <w:tcPr>
            <w:tcW w:w="7390" w:type="dxa"/>
            <w:tcBorders>
              <w:top w:val="single" w:sz="4" w:space="0" w:color="auto"/>
              <w:left w:val="nil"/>
              <w:bottom w:val="single" w:sz="4" w:space="0" w:color="auto"/>
              <w:right w:val="nil"/>
            </w:tcBorders>
            <w:shd w:val="clear" w:color="000000" w:fill="D9E1F2"/>
            <w:noWrap/>
            <w:vAlign w:val="bottom"/>
            <w:hideMark/>
          </w:tcPr>
          <w:p w14:paraId="1E2F181E"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1862" w:type="dxa"/>
            <w:tcBorders>
              <w:top w:val="single" w:sz="4" w:space="0" w:color="auto"/>
              <w:left w:val="nil"/>
              <w:bottom w:val="single" w:sz="4" w:space="0" w:color="auto"/>
              <w:right w:val="nil"/>
            </w:tcBorders>
            <w:shd w:val="clear" w:color="000000" w:fill="D9E1F2"/>
            <w:noWrap/>
            <w:vAlign w:val="bottom"/>
            <w:hideMark/>
          </w:tcPr>
          <w:p w14:paraId="0FBD098C"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1806" w:type="dxa"/>
            <w:tcBorders>
              <w:top w:val="single" w:sz="4" w:space="0" w:color="auto"/>
              <w:left w:val="nil"/>
              <w:bottom w:val="single" w:sz="4" w:space="0" w:color="auto"/>
              <w:right w:val="single" w:sz="8" w:space="0" w:color="auto"/>
            </w:tcBorders>
            <w:shd w:val="clear" w:color="000000" w:fill="D9E1F2"/>
            <w:noWrap/>
            <w:vAlign w:val="bottom"/>
            <w:hideMark/>
          </w:tcPr>
          <w:p w14:paraId="622400BF"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r>
      <w:tr w:rsidR="00CF5C82" w:rsidRPr="00BE16BF" w14:paraId="3D3A4093" w14:textId="77777777" w:rsidTr="005C0009">
        <w:trPr>
          <w:trHeight w:val="1200"/>
        </w:trPr>
        <w:tc>
          <w:tcPr>
            <w:tcW w:w="13592" w:type="dxa"/>
            <w:gridSpan w:val="4"/>
            <w:tcBorders>
              <w:top w:val="nil"/>
              <w:left w:val="single" w:sz="8" w:space="0" w:color="auto"/>
              <w:bottom w:val="nil"/>
              <w:right w:val="single" w:sz="8" w:space="0" w:color="000000"/>
            </w:tcBorders>
            <w:shd w:val="clear" w:color="000000" w:fill="FFF2CC"/>
            <w:noWrap/>
            <w:hideMark/>
          </w:tcPr>
          <w:p w14:paraId="451B23D3" w14:textId="6E8E28E2" w:rsidR="00CF5C82" w:rsidRPr="00BE16BF" w:rsidRDefault="00CF5C82" w:rsidP="0099224C">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sdt>
              <w:sdtPr>
                <w:rPr>
                  <w:rFonts w:eastAsia="Times New Roman" w:cstheme="minorHAnsi"/>
                  <w:color w:val="000000"/>
                  <w:kern w:val="0"/>
                  <w:sz w:val="28"/>
                  <w:szCs w:val="28"/>
                  <w14:ligatures w14:val="none"/>
                </w:rPr>
                <w:id w:val="1864856338"/>
                <w:placeholder>
                  <w:docPart w:val="595D608FF8504F888401686E3586EDA3"/>
                </w:placeholder>
                <w:showingPlcHdr/>
                <w:text/>
              </w:sdtPr>
              <w:sdtEndPr/>
              <w:sdtContent>
                <w:r w:rsidR="0099224C" w:rsidRPr="00937DF8">
                  <w:rPr>
                    <w:rStyle w:val="PlaceholderText"/>
                  </w:rPr>
                  <w:t>Click or tap here to enter text.</w:t>
                </w:r>
              </w:sdtContent>
            </w:sdt>
          </w:p>
        </w:tc>
      </w:tr>
      <w:tr w:rsidR="00A64620" w:rsidRPr="00BE16BF" w14:paraId="761B5528" w14:textId="77777777" w:rsidTr="005C0009">
        <w:trPr>
          <w:trHeight w:val="300"/>
        </w:trPr>
        <w:tc>
          <w:tcPr>
            <w:tcW w:w="2534" w:type="dxa"/>
            <w:tcBorders>
              <w:top w:val="single" w:sz="4" w:space="0" w:color="auto"/>
              <w:left w:val="single" w:sz="8" w:space="0" w:color="auto"/>
              <w:bottom w:val="single" w:sz="4" w:space="0" w:color="auto"/>
              <w:right w:val="nil"/>
            </w:tcBorders>
            <w:shd w:val="clear" w:color="000000" w:fill="D9E1F2"/>
            <w:noWrap/>
            <w:vAlign w:val="bottom"/>
            <w:hideMark/>
          </w:tcPr>
          <w:p w14:paraId="7ECC28F5"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Operating Supplies</w:t>
            </w:r>
          </w:p>
        </w:tc>
        <w:tc>
          <w:tcPr>
            <w:tcW w:w="7390" w:type="dxa"/>
            <w:tcBorders>
              <w:top w:val="single" w:sz="4" w:space="0" w:color="auto"/>
              <w:left w:val="nil"/>
              <w:bottom w:val="single" w:sz="4" w:space="0" w:color="auto"/>
              <w:right w:val="nil"/>
            </w:tcBorders>
            <w:shd w:val="clear" w:color="000000" w:fill="D9E1F2"/>
            <w:noWrap/>
            <w:vAlign w:val="bottom"/>
            <w:hideMark/>
          </w:tcPr>
          <w:p w14:paraId="794C2BDF"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1862" w:type="dxa"/>
            <w:tcBorders>
              <w:top w:val="single" w:sz="4" w:space="0" w:color="auto"/>
              <w:left w:val="nil"/>
              <w:bottom w:val="single" w:sz="4" w:space="0" w:color="auto"/>
              <w:right w:val="nil"/>
            </w:tcBorders>
            <w:shd w:val="clear" w:color="000000" w:fill="D9E1F2"/>
            <w:noWrap/>
            <w:vAlign w:val="bottom"/>
            <w:hideMark/>
          </w:tcPr>
          <w:p w14:paraId="7A3C075D"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1806" w:type="dxa"/>
            <w:tcBorders>
              <w:top w:val="single" w:sz="4" w:space="0" w:color="auto"/>
              <w:left w:val="nil"/>
              <w:bottom w:val="single" w:sz="4" w:space="0" w:color="auto"/>
              <w:right w:val="single" w:sz="8" w:space="0" w:color="auto"/>
            </w:tcBorders>
            <w:shd w:val="clear" w:color="000000" w:fill="D9E1F2"/>
            <w:noWrap/>
            <w:vAlign w:val="bottom"/>
            <w:hideMark/>
          </w:tcPr>
          <w:p w14:paraId="6BF376A4"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r>
      <w:tr w:rsidR="00CF5C82" w:rsidRPr="00BE16BF" w14:paraId="138A689F" w14:textId="77777777" w:rsidTr="005C0009">
        <w:trPr>
          <w:trHeight w:val="1200"/>
        </w:trPr>
        <w:tc>
          <w:tcPr>
            <w:tcW w:w="13592" w:type="dxa"/>
            <w:gridSpan w:val="4"/>
            <w:tcBorders>
              <w:top w:val="nil"/>
              <w:left w:val="single" w:sz="8" w:space="0" w:color="auto"/>
              <w:bottom w:val="nil"/>
              <w:right w:val="single" w:sz="8" w:space="0" w:color="000000"/>
            </w:tcBorders>
            <w:shd w:val="clear" w:color="000000" w:fill="FFF2CC"/>
            <w:noWrap/>
            <w:hideMark/>
          </w:tcPr>
          <w:p w14:paraId="119EC8CF" w14:textId="30D02915" w:rsidR="00CF5C82" w:rsidRPr="00BE16BF" w:rsidRDefault="00CF5C82" w:rsidP="0099224C">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sdt>
              <w:sdtPr>
                <w:rPr>
                  <w:rFonts w:eastAsia="Times New Roman" w:cstheme="minorHAnsi"/>
                  <w:color w:val="000000"/>
                  <w:kern w:val="0"/>
                  <w:sz w:val="28"/>
                  <w:szCs w:val="28"/>
                  <w14:ligatures w14:val="none"/>
                </w:rPr>
                <w:id w:val="-1475289278"/>
                <w:placeholder>
                  <w:docPart w:val="5DBDE07D0C484E1AA008BFFD145317AD"/>
                </w:placeholder>
                <w:showingPlcHdr/>
                <w:text/>
              </w:sdtPr>
              <w:sdtEndPr/>
              <w:sdtContent>
                <w:r w:rsidR="0099224C" w:rsidRPr="00937DF8">
                  <w:rPr>
                    <w:rStyle w:val="PlaceholderText"/>
                  </w:rPr>
                  <w:t>Click or tap here to enter text.</w:t>
                </w:r>
              </w:sdtContent>
            </w:sdt>
          </w:p>
        </w:tc>
      </w:tr>
      <w:tr w:rsidR="00A64620" w:rsidRPr="00BE16BF" w14:paraId="30644C40" w14:textId="77777777" w:rsidTr="005C0009">
        <w:trPr>
          <w:trHeight w:val="315"/>
        </w:trPr>
        <w:tc>
          <w:tcPr>
            <w:tcW w:w="2534" w:type="dxa"/>
            <w:tcBorders>
              <w:top w:val="single" w:sz="4" w:space="0" w:color="auto"/>
              <w:left w:val="single" w:sz="8" w:space="0" w:color="auto"/>
              <w:bottom w:val="single" w:sz="4" w:space="0" w:color="auto"/>
              <w:right w:val="nil"/>
            </w:tcBorders>
            <w:shd w:val="clear" w:color="000000" w:fill="D9E1F2"/>
            <w:noWrap/>
            <w:vAlign w:val="bottom"/>
            <w:hideMark/>
          </w:tcPr>
          <w:p w14:paraId="3FDC50D0"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Other</w:t>
            </w:r>
          </w:p>
        </w:tc>
        <w:tc>
          <w:tcPr>
            <w:tcW w:w="7390" w:type="dxa"/>
            <w:tcBorders>
              <w:top w:val="single" w:sz="4" w:space="0" w:color="auto"/>
              <w:left w:val="nil"/>
              <w:bottom w:val="single" w:sz="4" w:space="0" w:color="auto"/>
              <w:right w:val="nil"/>
            </w:tcBorders>
            <w:shd w:val="clear" w:color="000000" w:fill="D9E1F2"/>
            <w:noWrap/>
            <w:vAlign w:val="bottom"/>
            <w:hideMark/>
          </w:tcPr>
          <w:p w14:paraId="0215061F"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1862" w:type="dxa"/>
            <w:tcBorders>
              <w:top w:val="single" w:sz="4" w:space="0" w:color="auto"/>
              <w:left w:val="nil"/>
              <w:bottom w:val="single" w:sz="4" w:space="0" w:color="auto"/>
              <w:right w:val="nil"/>
            </w:tcBorders>
            <w:shd w:val="clear" w:color="000000" w:fill="D9E1F2"/>
            <w:noWrap/>
            <w:vAlign w:val="bottom"/>
            <w:hideMark/>
          </w:tcPr>
          <w:p w14:paraId="7B987C78"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c>
          <w:tcPr>
            <w:tcW w:w="1806" w:type="dxa"/>
            <w:tcBorders>
              <w:top w:val="single" w:sz="4" w:space="0" w:color="auto"/>
              <w:left w:val="nil"/>
              <w:bottom w:val="single" w:sz="4" w:space="0" w:color="auto"/>
              <w:right w:val="single" w:sz="8" w:space="0" w:color="auto"/>
            </w:tcBorders>
            <w:shd w:val="clear" w:color="000000" w:fill="D9E1F2"/>
            <w:noWrap/>
            <w:vAlign w:val="bottom"/>
            <w:hideMark/>
          </w:tcPr>
          <w:p w14:paraId="23EC040E" w14:textId="77777777" w:rsidR="00CF5C82" w:rsidRPr="00BE16BF" w:rsidRDefault="00CF5C82" w:rsidP="00CF5C82">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p>
        </w:tc>
      </w:tr>
      <w:tr w:rsidR="00CF5C82" w:rsidRPr="00BE16BF" w14:paraId="068E14E2" w14:textId="77777777" w:rsidTr="005C0009">
        <w:trPr>
          <w:trHeight w:val="1200"/>
        </w:trPr>
        <w:tc>
          <w:tcPr>
            <w:tcW w:w="13592" w:type="dxa"/>
            <w:gridSpan w:val="4"/>
            <w:tcBorders>
              <w:top w:val="nil"/>
              <w:left w:val="single" w:sz="8" w:space="0" w:color="auto"/>
              <w:bottom w:val="single" w:sz="8" w:space="0" w:color="auto"/>
              <w:right w:val="single" w:sz="8" w:space="0" w:color="000000"/>
            </w:tcBorders>
            <w:shd w:val="clear" w:color="000000" w:fill="FFF2CC"/>
            <w:noWrap/>
            <w:hideMark/>
          </w:tcPr>
          <w:p w14:paraId="12CE11D0" w14:textId="72FA1EB1" w:rsidR="00CF5C82" w:rsidRPr="00BE16BF" w:rsidRDefault="00CF5C82" w:rsidP="0099224C">
            <w:pPr>
              <w:spacing w:after="0" w:line="240" w:lineRule="auto"/>
              <w:rPr>
                <w:rFonts w:eastAsia="Times New Roman" w:cstheme="minorHAnsi"/>
                <w:color w:val="000000"/>
                <w:kern w:val="0"/>
                <w:sz w:val="28"/>
                <w:szCs w:val="28"/>
                <w14:ligatures w14:val="none"/>
              </w:rPr>
            </w:pPr>
            <w:r w:rsidRPr="00BE16BF">
              <w:rPr>
                <w:rFonts w:eastAsia="Times New Roman" w:cstheme="minorHAnsi"/>
                <w:color w:val="000000"/>
                <w:kern w:val="0"/>
                <w:sz w:val="28"/>
                <w:szCs w:val="28"/>
                <w14:ligatures w14:val="none"/>
              </w:rPr>
              <w:t> </w:t>
            </w:r>
            <w:sdt>
              <w:sdtPr>
                <w:rPr>
                  <w:rFonts w:eastAsia="Times New Roman" w:cstheme="minorHAnsi"/>
                  <w:color w:val="000000"/>
                  <w:kern w:val="0"/>
                  <w:sz w:val="28"/>
                  <w:szCs w:val="28"/>
                  <w14:ligatures w14:val="none"/>
                </w:rPr>
                <w:id w:val="-1813251346"/>
                <w:placeholder>
                  <w:docPart w:val="344725FDB2BD4723A4A009C87E246108"/>
                </w:placeholder>
                <w:showingPlcHdr/>
                <w:text/>
              </w:sdtPr>
              <w:sdtEndPr/>
              <w:sdtContent>
                <w:r w:rsidR="0099224C" w:rsidRPr="00937DF8">
                  <w:rPr>
                    <w:rStyle w:val="PlaceholderText"/>
                  </w:rPr>
                  <w:t>Click or tap here to enter text.</w:t>
                </w:r>
              </w:sdtContent>
            </w:sdt>
          </w:p>
        </w:tc>
      </w:tr>
    </w:tbl>
    <w:p w14:paraId="6E20FBAF" w14:textId="77777777" w:rsidR="00CF5C82" w:rsidRPr="00BE16BF" w:rsidRDefault="00CF5C82" w:rsidP="006E14CB">
      <w:pPr>
        <w:rPr>
          <w:rFonts w:cstheme="minorHAnsi"/>
          <w:b/>
          <w:bCs/>
          <w:sz w:val="28"/>
          <w:szCs w:val="28"/>
        </w:rPr>
      </w:pPr>
    </w:p>
    <w:sectPr w:rsidR="00CF5C82" w:rsidRPr="00BE16BF" w:rsidSect="00694A1F">
      <w:pgSz w:w="15840" w:h="12240" w:orient="landscape"/>
      <w:pgMar w:top="1080" w:right="1440" w:bottom="108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CAF77" w14:textId="77777777" w:rsidR="0090270B" w:rsidRDefault="0090270B" w:rsidP="000123E7">
      <w:pPr>
        <w:spacing w:after="0" w:line="240" w:lineRule="auto"/>
      </w:pPr>
      <w:r>
        <w:separator/>
      </w:r>
    </w:p>
  </w:endnote>
  <w:endnote w:type="continuationSeparator" w:id="0">
    <w:p w14:paraId="5FE1888E" w14:textId="77777777" w:rsidR="0090270B" w:rsidRDefault="0090270B" w:rsidP="00012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293"/>
      <w:docPartObj>
        <w:docPartGallery w:val="Page Numbers (Bottom of Page)"/>
        <w:docPartUnique/>
      </w:docPartObj>
    </w:sdtPr>
    <w:sdtEndPr>
      <w:rPr>
        <w:noProof/>
      </w:rPr>
    </w:sdtEndPr>
    <w:sdtContent>
      <w:p w14:paraId="6741DA82" w14:textId="571FF4F0" w:rsidR="004E3A32" w:rsidRDefault="004E3A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6ECA0D" w14:textId="77777777" w:rsidR="004E3A32" w:rsidRDefault="004E3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9B7AB" w14:textId="77777777" w:rsidR="0090270B" w:rsidRDefault="0090270B" w:rsidP="000123E7">
      <w:pPr>
        <w:spacing w:after="0" w:line="240" w:lineRule="auto"/>
      </w:pPr>
      <w:r>
        <w:separator/>
      </w:r>
    </w:p>
  </w:footnote>
  <w:footnote w:type="continuationSeparator" w:id="0">
    <w:p w14:paraId="185BFF03" w14:textId="77777777" w:rsidR="0090270B" w:rsidRDefault="0090270B" w:rsidP="000123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ACA3F" w14:textId="0AD23196" w:rsidR="004E3A32" w:rsidRPr="004D2C6F" w:rsidRDefault="004E3A32" w:rsidP="004E3A32">
    <w:pPr>
      <w:tabs>
        <w:tab w:val="left" w:pos="1755"/>
        <w:tab w:val="center" w:pos="4860"/>
        <w:tab w:val="center" w:pos="5256"/>
        <w:tab w:val="right" w:pos="9360"/>
      </w:tabs>
      <w:spacing w:after="0" w:line="240" w:lineRule="auto"/>
      <w:rPr>
        <w:rFonts w:ascii="Arial" w:eastAsia="Times New Roman" w:hAnsi="Arial" w:cs="Arial"/>
        <w:b/>
        <w:spacing w:val="20"/>
      </w:rPr>
    </w:pPr>
    <w:r>
      <w:rPr>
        <w:noProof/>
      </w:rPr>
      <w:drawing>
        <wp:anchor distT="0" distB="0" distL="114300" distR="114300" simplePos="0" relativeHeight="251665408" behindDoc="0" locked="0" layoutInCell="1" allowOverlap="1" wp14:anchorId="7C9CE6B4" wp14:editId="4A869B6B">
          <wp:simplePos x="0" y="0"/>
          <wp:positionH relativeFrom="column">
            <wp:posOffset>6369803</wp:posOffset>
          </wp:positionH>
          <wp:positionV relativeFrom="paragraph">
            <wp:posOffset>160655</wp:posOffset>
          </wp:positionV>
          <wp:extent cx="487680" cy="487680"/>
          <wp:effectExtent l="0" t="0" r="7620" b="7620"/>
          <wp:wrapNone/>
          <wp:docPr id="19006497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5372F7E5" wp14:editId="1F97E3A2">
          <wp:simplePos x="0" y="0"/>
          <wp:positionH relativeFrom="column">
            <wp:posOffset>-370205</wp:posOffset>
          </wp:positionH>
          <wp:positionV relativeFrom="paragraph">
            <wp:posOffset>21428</wp:posOffset>
          </wp:positionV>
          <wp:extent cx="837565" cy="794385"/>
          <wp:effectExtent l="0" t="0" r="635" b="5715"/>
          <wp:wrapNone/>
          <wp:docPr id="475744156" name="Picture 8" descr="C:\Users\caramse\AppData\Local\Microsoft\Windows\INetCache\Content.Word\BeckerLogo(BlackAndGold).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amse\AppData\Local\Microsoft\Windows\INetCache\Content.Word\BeckerLogo(BlackAndGold).fw.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7565" cy="794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spacing w:val="20"/>
        <w:sz w:val="40"/>
        <w:szCs w:val="40"/>
      </w:rPr>
      <w:tab/>
    </w:r>
    <w:r w:rsidRPr="004D2C6F">
      <w:rPr>
        <w:rFonts w:ascii="Arial" w:eastAsia="Times New Roman" w:hAnsi="Arial" w:cs="Arial"/>
        <w:b/>
        <w:spacing w:val="20"/>
        <w:sz w:val="40"/>
        <w:szCs w:val="40"/>
      </w:rPr>
      <w:t>Becker County Human Services</w:t>
    </w:r>
  </w:p>
  <w:p w14:paraId="6F3DAB73" w14:textId="77777777" w:rsidR="004E3A32" w:rsidRPr="009B7DF0" w:rsidRDefault="004E3A32" w:rsidP="004E3A32">
    <w:pPr>
      <w:spacing w:after="0" w:line="240" w:lineRule="auto"/>
      <w:jc w:val="center"/>
      <w:rPr>
        <w:rFonts w:eastAsia="Times New Roman"/>
        <w:sz w:val="24"/>
        <w:szCs w:val="24"/>
      </w:rPr>
    </w:pPr>
    <w:r w:rsidRPr="009B7DF0">
      <w:rPr>
        <w:rFonts w:eastAsia="Times New Roman"/>
        <w:sz w:val="24"/>
        <w:szCs w:val="24"/>
      </w:rPr>
      <w:t xml:space="preserve">712 Minnesota Avenue </w:t>
    </w:r>
    <w:r>
      <w:rPr>
        <w:rFonts w:eastAsia="Times New Roman" w:cs="Courier New"/>
        <w:sz w:val="24"/>
        <w:szCs w:val="24"/>
      </w:rPr>
      <w:t xml:space="preserve">• </w:t>
    </w:r>
    <w:r w:rsidRPr="009B7DF0">
      <w:rPr>
        <w:rFonts w:eastAsia="Times New Roman"/>
        <w:sz w:val="24"/>
        <w:szCs w:val="24"/>
      </w:rPr>
      <w:t>Detroit Lakes, MN 56501</w:t>
    </w:r>
  </w:p>
  <w:p w14:paraId="2BE74F71" w14:textId="77777777" w:rsidR="004E3A32" w:rsidRDefault="004E3A32" w:rsidP="004E3A32">
    <w:pPr>
      <w:spacing w:after="0" w:line="240" w:lineRule="auto"/>
      <w:jc w:val="center"/>
      <w:rPr>
        <w:rFonts w:eastAsia="Times New Roman"/>
        <w:sz w:val="24"/>
        <w:szCs w:val="24"/>
      </w:rPr>
    </w:pPr>
    <w:r w:rsidRPr="009B7DF0">
      <w:rPr>
        <w:rFonts w:eastAsia="Times New Roman"/>
        <w:sz w:val="24"/>
        <w:szCs w:val="24"/>
      </w:rPr>
      <w:t xml:space="preserve">218-847-5628   </w:t>
    </w:r>
    <w:r w:rsidRPr="009B7DF0">
      <w:rPr>
        <w:rFonts w:eastAsia="Times New Roman" w:cs="Courier New"/>
        <w:sz w:val="24"/>
        <w:szCs w:val="24"/>
      </w:rPr>
      <w:t>•</w:t>
    </w:r>
    <w:r w:rsidRPr="009B7DF0">
      <w:rPr>
        <w:rFonts w:eastAsia="Times New Roman"/>
        <w:sz w:val="24"/>
        <w:szCs w:val="24"/>
      </w:rPr>
      <w:t xml:space="preserve">   Fax: 218-847-6738   </w:t>
    </w:r>
    <w:r w:rsidRPr="009B7DF0">
      <w:rPr>
        <w:rFonts w:eastAsia="Times New Roman" w:cs="Courier New"/>
        <w:sz w:val="24"/>
        <w:szCs w:val="24"/>
      </w:rPr>
      <w:t xml:space="preserve">•   </w:t>
    </w:r>
    <w:hyperlink r:id="rId4" w:history="1">
      <w:r w:rsidRPr="000819C4">
        <w:rPr>
          <w:rStyle w:val="Hyperlink"/>
          <w:rFonts w:eastAsia="Times New Roman"/>
          <w:color w:val="auto"/>
          <w:u w:val="none"/>
        </w:rPr>
        <w:t>www.co.becker.mn.us/dept/human_services</w:t>
      </w:r>
    </w:hyperlink>
  </w:p>
  <w:p w14:paraId="63DF74D8" w14:textId="26990993" w:rsidR="004E3A32" w:rsidRPr="000819C4" w:rsidRDefault="004E3A32" w:rsidP="004E3A32">
    <w:pPr>
      <w:spacing w:after="0" w:line="240" w:lineRule="auto"/>
      <w:jc w:val="center"/>
      <w:rPr>
        <w:rFonts w:eastAsia="Times New Roman"/>
        <w:sz w:val="24"/>
        <w:szCs w:val="24"/>
      </w:rPr>
    </w:pPr>
    <w:r>
      <w:rPr>
        <w:rFonts w:eastAsia="Times New Roman"/>
        <w:noProof/>
        <w:sz w:val="24"/>
        <w:szCs w:val="24"/>
      </w:rPr>
      <mc:AlternateContent>
        <mc:Choice Requires="wps">
          <w:drawing>
            <wp:anchor distT="0" distB="0" distL="114300" distR="114300" simplePos="0" relativeHeight="251663360" behindDoc="0" locked="0" layoutInCell="1" allowOverlap="1" wp14:anchorId="2A4B716A" wp14:editId="58FABFB3">
              <wp:simplePos x="0" y="0"/>
              <wp:positionH relativeFrom="column">
                <wp:posOffset>637540</wp:posOffset>
              </wp:positionH>
              <wp:positionV relativeFrom="paragraph">
                <wp:posOffset>155575</wp:posOffset>
              </wp:positionV>
              <wp:extent cx="5615305" cy="0"/>
              <wp:effectExtent l="8890" t="12700" r="14605" b="6350"/>
              <wp:wrapNone/>
              <wp:docPr id="1711579895"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30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2C2D7C" id="_x0000_t32" coordsize="21600,21600" o:spt="32" o:oned="t" path="m,l21600,21600e" filled="f">
              <v:path arrowok="t" fillok="f" o:connecttype="none"/>
              <o:lock v:ext="edit" shapetype="t"/>
            </v:shapetype>
            <v:shape id="Straight Arrow Connector 6" o:spid="_x0000_s1026" type="#_x0000_t32" style="position:absolute;margin-left:50.2pt;margin-top:12.25pt;width:442.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" strokeweight="1pt"/>
          </w:pict>
        </mc:Fallback>
      </mc:AlternateContent>
    </w:r>
  </w:p>
  <w:p w14:paraId="0E9277A9" w14:textId="77777777" w:rsidR="004E3A32" w:rsidRDefault="004E3A32" w:rsidP="004E3A32">
    <w:pPr>
      <w:spacing w:after="100" w:line="240" w:lineRule="auto"/>
      <w:ind w:left="720" w:firstLine="720"/>
      <w:rPr>
        <w:rFonts w:eastAsia="Times New Roman"/>
        <w:i/>
      </w:rPr>
    </w:pPr>
    <w:r>
      <w:rPr>
        <w:rFonts w:eastAsia="Times New Roman"/>
        <w:i/>
      </w:rPr>
      <w:t xml:space="preserve"> </w:t>
    </w:r>
    <w:r w:rsidRPr="009B7DF0">
      <w:rPr>
        <w:rFonts w:eastAsia="Times New Roman"/>
        <w:i/>
      </w:rPr>
      <w:t>A</w:t>
    </w:r>
    <w:r w:rsidRPr="009B7DF0">
      <w:rPr>
        <w:rFonts w:eastAsia="Times New Roman"/>
        <w:i/>
        <w:sz w:val="24"/>
      </w:rPr>
      <w:t>d</w:t>
    </w:r>
    <w:r w:rsidRPr="009B7DF0">
      <w:rPr>
        <w:rFonts w:eastAsia="Times New Roman"/>
        <w:i/>
      </w:rPr>
      <w:t>ult Services</w:t>
    </w:r>
    <w:r>
      <w:rPr>
        <w:rFonts w:eastAsia="Times New Roman"/>
        <w:i/>
      </w:rPr>
      <w:t xml:space="preserve">              </w:t>
    </w:r>
    <w:r w:rsidRPr="009B7DF0">
      <w:rPr>
        <w:rFonts w:eastAsia="Times New Roman"/>
        <w:i/>
      </w:rPr>
      <w:t xml:space="preserve">Administration </w:t>
    </w:r>
    <w:r w:rsidRPr="009B7DF0">
      <w:rPr>
        <w:rFonts w:eastAsia="Times New Roman"/>
        <w:i/>
      </w:rPr>
      <w:tab/>
    </w:r>
    <w:r>
      <w:rPr>
        <w:rFonts w:eastAsia="Times New Roman"/>
        <w:i/>
      </w:rPr>
      <w:t xml:space="preserve">    C</w:t>
    </w:r>
    <w:r w:rsidRPr="009B7DF0">
      <w:rPr>
        <w:rFonts w:eastAsia="Times New Roman"/>
        <w:i/>
      </w:rPr>
      <w:t xml:space="preserve">hild &amp; Family Services </w:t>
    </w:r>
    <w:r>
      <w:rPr>
        <w:rFonts w:eastAsia="Times New Roman"/>
        <w:i/>
      </w:rPr>
      <w:t xml:space="preserve">           Child Support Services</w:t>
    </w:r>
    <w:r w:rsidRPr="009B7DF0">
      <w:rPr>
        <w:rFonts w:eastAsia="Times New Roman"/>
        <w:i/>
      </w:rPr>
      <w:tab/>
    </w:r>
  </w:p>
  <w:p w14:paraId="2405452B" w14:textId="77777777" w:rsidR="004E3A32" w:rsidRPr="009B7DF0" w:rsidRDefault="004E3A32" w:rsidP="004E3A32">
    <w:pPr>
      <w:spacing w:after="0" w:line="240" w:lineRule="auto"/>
      <w:rPr>
        <w:rFonts w:eastAsia="Times New Roman"/>
        <w:i/>
      </w:rPr>
    </w:pPr>
    <w:r>
      <w:rPr>
        <w:rFonts w:eastAsia="Times New Roman"/>
        <w:i/>
      </w:rPr>
      <w:t xml:space="preserve">       </w:t>
    </w:r>
    <w:r>
      <w:rPr>
        <w:rFonts w:eastAsia="Times New Roman"/>
        <w:i/>
      </w:rPr>
      <w:tab/>
    </w:r>
    <w:r>
      <w:rPr>
        <w:rFonts w:eastAsia="Times New Roman"/>
        <w:i/>
      </w:rPr>
      <w:tab/>
      <w:t xml:space="preserve">Public </w:t>
    </w:r>
    <w:proofErr w:type="gramStart"/>
    <w:r>
      <w:rPr>
        <w:rFonts w:eastAsia="Times New Roman"/>
        <w:i/>
      </w:rPr>
      <w:t xml:space="preserve">Health  </w:t>
    </w:r>
    <w:r w:rsidRPr="009B7DF0">
      <w:rPr>
        <w:rFonts w:eastAsia="Times New Roman"/>
        <w:i/>
      </w:rPr>
      <w:tab/>
    </w:r>
    <w:proofErr w:type="gramEnd"/>
    <w:r>
      <w:rPr>
        <w:rFonts w:eastAsia="Times New Roman"/>
        <w:i/>
      </w:rPr>
      <w:t xml:space="preserve">   </w:t>
    </w:r>
    <w:r w:rsidRPr="009B7DF0">
      <w:rPr>
        <w:rFonts w:eastAsia="Times New Roman"/>
        <w:i/>
      </w:rPr>
      <w:t>Financial Services</w:t>
    </w:r>
    <w:r w:rsidRPr="009B7DF0">
      <w:rPr>
        <w:rFonts w:eastAsia="Times New Roman"/>
        <w:i/>
      </w:rPr>
      <w:tab/>
    </w:r>
    <w:r>
      <w:rPr>
        <w:rFonts w:eastAsia="Times New Roman"/>
        <w:i/>
      </w:rPr>
      <w:t xml:space="preserve">    Behavioral </w:t>
    </w:r>
    <w:r w:rsidRPr="009B7DF0">
      <w:rPr>
        <w:rFonts w:eastAsia="Times New Roman"/>
        <w:i/>
      </w:rPr>
      <w:t>Health</w:t>
    </w:r>
    <w:r>
      <w:rPr>
        <w:rFonts w:eastAsia="Times New Roman"/>
        <w:i/>
      </w:rPr>
      <w:t xml:space="preserve"> </w:t>
    </w:r>
  </w:p>
  <w:p w14:paraId="25A0D3FB" w14:textId="77777777" w:rsidR="004E3A32" w:rsidRDefault="004E3A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DFC1C3"/>
    <w:multiLevelType w:val="hybridMultilevel"/>
    <w:tmpl w:val="709C830E"/>
    <w:lvl w:ilvl="0" w:tplc="FFFFFFFF">
      <w:start w:val="1"/>
      <w:numFmt w:val="bullet"/>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04090001">
      <w:start w:val="1"/>
      <w:numFmt w:val="bullet"/>
      <w:lvlText w:val=""/>
      <w:lvlJc w:val="left"/>
      <w:pPr>
        <w:ind w:left="720" w:hanging="360"/>
      </w:pPr>
      <w:rPr>
        <w:rFonts w:ascii="Symbol" w:hAnsi="Symbol" w:hint="default"/>
      </w:rPr>
    </w:lvl>
  </w:abstractNum>
  <w:abstractNum w:abstractNumId="1" w15:restartNumberingAfterBreak="0">
    <w:nsid w:val="00EA4507"/>
    <w:multiLevelType w:val="hybridMultilevel"/>
    <w:tmpl w:val="5D02A318"/>
    <w:lvl w:ilvl="0" w:tplc="04090005">
      <w:start w:val="1"/>
      <w:numFmt w:val="bullet"/>
      <w:lvlText w:val=""/>
      <w:lvlJc w:val="left"/>
      <w:pPr>
        <w:ind w:left="2215" w:hanging="360"/>
      </w:pPr>
      <w:rPr>
        <w:rFonts w:ascii="Wingdings" w:hAnsi="Wingdings"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2" w15:restartNumberingAfterBreak="0">
    <w:nsid w:val="0D511DC0"/>
    <w:multiLevelType w:val="hybridMultilevel"/>
    <w:tmpl w:val="7CF060E0"/>
    <w:lvl w:ilvl="0" w:tplc="F4761032">
      <w:start w:val="1"/>
      <w:numFmt w:val="bullet"/>
      <w:lvlText w:val=""/>
      <w:lvlJc w:val="left"/>
      <w:pPr>
        <w:ind w:left="2229" w:hanging="360"/>
      </w:pPr>
      <w:rPr>
        <w:rFonts w:ascii="Symbol" w:hAnsi="Symbol" w:hint="default"/>
        <w:sz w:val="28"/>
        <w:szCs w:val="28"/>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3" w15:restartNumberingAfterBreak="0">
    <w:nsid w:val="0EDE7D11"/>
    <w:multiLevelType w:val="hybridMultilevel"/>
    <w:tmpl w:val="822A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76B6C"/>
    <w:multiLevelType w:val="hybridMultilevel"/>
    <w:tmpl w:val="CADE3B5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516E46"/>
    <w:multiLevelType w:val="hybridMultilevel"/>
    <w:tmpl w:val="68E81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74035C"/>
    <w:multiLevelType w:val="hybridMultilevel"/>
    <w:tmpl w:val="BB3EBBB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4B623F"/>
    <w:multiLevelType w:val="hybridMultilevel"/>
    <w:tmpl w:val="1CECE43A"/>
    <w:lvl w:ilvl="0" w:tplc="04090011">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E24F39"/>
    <w:multiLevelType w:val="hybridMultilevel"/>
    <w:tmpl w:val="1D7A1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55B66"/>
    <w:multiLevelType w:val="hybridMultilevel"/>
    <w:tmpl w:val="3EB87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130F39"/>
    <w:multiLevelType w:val="hybridMultilevel"/>
    <w:tmpl w:val="DD883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8B0BB8"/>
    <w:multiLevelType w:val="hybridMultilevel"/>
    <w:tmpl w:val="9FD8B61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733D1B"/>
    <w:multiLevelType w:val="hybridMultilevel"/>
    <w:tmpl w:val="DDFA62FA"/>
    <w:lvl w:ilvl="0" w:tplc="521A06E6">
      <w:start w:val="1"/>
      <w:numFmt w:val="bullet"/>
      <w:lvlText w:val=""/>
      <w:lvlJc w:val="left"/>
      <w:pPr>
        <w:ind w:left="1440" w:hanging="360"/>
      </w:pPr>
      <w:rPr>
        <w:rFonts w:ascii="Symbol" w:eastAsia="Gill Sans MT" w:hAnsi="Symbol" w:cs="Gill Sans MT"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F02311"/>
    <w:multiLevelType w:val="hybridMultilevel"/>
    <w:tmpl w:val="EB443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BE60AB"/>
    <w:multiLevelType w:val="hybridMultilevel"/>
    <w:tmpl w:val="9ADC730E"/>
    <w:lvl w:ilvl="0" w:tplc="521A06E6">
      <w:start w:val="1"/>
      <w:numFmt w:val="bullet"/>
      <w:lvlText w:val=""/>
      <w:lvlJc w:val="left"/>
      <w:pPr>
        <w:ind w:left="1440" w:hanging="360"/>
      </w:pPr>
      <w:rPr>
        <w:rFonts w:ascii="Symbol" w:eastAsia="Gill Sans MT" w:hAnsi="Symbol" w:cs="Gill Sans MT"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6F26798"/>
    <w:multiLevelType w:val="multilevel"/>
    <w:tmpl w:val="F0DA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F81D87"/>
    <w:multiLevelType w:val="hybridMultilevel"/>
    <w:tmpl w:val="D1A4298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9E23FE"/>
    <w:multiLevelType w:val="multilevel"/>
    <w:tmpl w:val="0AE4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4E7784"/>
    <w:multiLevelType w:val="hybridMultilevel"/>
    <w:tmpl w:val="2084E2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8F4B19"/>
    <w:multiLevelType w:val="hybridMultilevel"/>
    <w:tmpl w:val="6AFC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A85836"/>
    <w:multiLevelType w:val="hybridMultilevel"/>
    <w:tmpl w:val="C388E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634FA2"/>
    <w:multiLevelType w:val="hybridMultilevel"/>
    <w:tmpl w:val="95B263A6"/>
    <w:lvl w:ilvl="0" w:tplc="521A06E6">
      <w:start w:val="1"/>
      <w:numFmt w:val="bullet"/>
      <w:lvlText w:val=""/>
      <w:lvlJc w:val="left"/>
      <w:pPr>
        <w:ind w:left="1680" w:hanging="360"/>
      </w:pPr>
      <w:rPr>
        <w:rFonts w:ascii="Symbol" w:eastAsia="Gill Sans MT" w:hAnsi="Symbol" w:cs="Gill Sans MT" w:hint="default"/>
        <w:color w:val="auto"/>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2" w15:restartNumberingAfterBreak="0">
    <w:nsid w:val="593B63AD"/>
    <w:multiLevelType w:val="hybridMultilevel"/>
    <w:tmpl w:val="22DA63C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AD1E03"/>
    <w:multiLevelType w:val="multilevel"/>
    <w:tmpl w:val="0194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24168C"/>
    <w:multiLevelType w:val="hybridMultilevel"/>
    <w:tmpl w:val="5C3CE18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3C4197"/>
    <w:multiLevelType w:val="hybridMultilevel"/>
    <w:tmpl w:val="EB2EC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17E77"/>
    <w:multiLevelType w:val="hybridMultilevel"/>
    <w:tmpl w:val="03F05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E070F5"/>
    <w:multiLevelType w:val="hybridMultilevel"/>
    <w:tmpl w:val="00728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9E532D"/>
    <w:multiLevelType w:val="multilevel"/>
    <w:tmpl w:val="401C0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701A6E"/>
    <w:multiLevelType w:val="hybridMultilevel"/>
    <w:tmpl w:val="5B543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82D46"/>
    <w:multiLevelType w:val="hybridMultilevel"/>
    <w:tmpl w:val="420C5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C442317"/>
    <w:multiLevelType w:val="multilevel"/>
    <w:tmpl w:val="B2B8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9935167">
    <w:abstractNumId w:val="17"/>
  </w:num>
  <w:num w:numId="2" w16cid:durableId="1120881102">
    <w:abstractNumId w:val="15"/>
  </w:num>
  <w:num w:numId="3" w16cid:durableId="1113207712">
    <w:abstractNumId w:val="0"/>
  </w:num>
  <w:num w:numId="4" w16cid:durableId="237130179">
    <w:abstractNumId w:val="30"/>
  </w:num>
  <w:num w:numId="5" w16cid:durableId="1510943324">
    <w:abstractNumId w:val="13"/>
  </w:num>
  <w:num w:numId="6" w16cid:durableId="896629439">
    <w:abstractNumId w:val="20"/>
  </w:num>
  <w:num w:numId="7" w16cid:durableId="1975720447">
    <w:abstractNumId w:val="25"/>
  </w:num>
  <w:num w:numId="8" w16cid:durableId="1762024534">
    <w:abstractNumId w:val="7"/>
  </w:num>
  <w:num w:numId="9" w16cid:durableId="1386952823">
    <w:abstractNumId w:val="26"/>
  </w:num>
  <w:num w:numId="10" w16cid:durableId="223416712">
    <w:abstractNumId w:val="18"/>
  </w:num>
  <w:num w:numId="11" w16cid:durableId="1338851272">
    <w:abstractNumId w:val="10"/>
  </w:num>
  <w:num w:numId="12" w16cid:durableId="1978488211">
    <w:abstractNumId w:val="5"/>
  </w:num>
  <w:num w:numId="13" w16cid:durableId="1636910000">
    <w:abstractNumId w:val="29"/>
  </w:num>
  <w:num w:numId="14" w16cid:durableId="1354767394">
    <w:abstractNumId w:val="27"/>
  </w:num>
  <w:num w:numId="15" w16cid:durableId="1932011669">
    <w:abstractNumId w:val="4"/>
  </w:num>
  <w:num w:numId="16" w16cid:durableId="1276984874">
    <w:abstractNumId w:val="6"/>
  </w:num>
  <w:num w:numId="17" w16cid:durableId="1944923861">
    <w:abstractNumId w:val="21"/>
  </w:num>
  <w:num w:numId="18" w16cid:durableId="1170607486">
    <w:abstractNumId w:val="22"/>
  </w:num>
  <w:num w:numId="19" w16cid:durableId="868026115">
    <w:abstractNumId w:val="14"/>
  </w:num>
  <w:num w:numId="20" w16cid:durableId="737676100">
    <w:abstractNumId w:val="24"/>
  </w:num>
  <w:num w:numId="21" w16cid:durableId="1747993445">
    <w:abstractNumId w:val="16"/>
  </w:num>
  <w:num w:numId="22" w16cid:durableId="215091751">
    <w:abstractNumId w:val="11"/>
  </w:num>
  <w:num w:numId="23" w16cid:durableId="1277828352">
    <w:abstractNumId w:val="12"/>
  </w:num>
  <w:num w:numId="24" w16cid:durableId="1582595994">
    <w:abstractNumId w:val="1"/>
  </w:num>
  <w:num w:numId="25" w16cid:durableId="1879735154">
    <w:abstractNumId w:val="8"/>
  </w:num>
  <w:num w:numId="26" w16cid:durableId="348219097">
    <w:abstractNumId w:val="19"/>
  </w:num>
  <w:num w:numId="27" w16cid:durableId="1524588931">
    <w:abstractNumId w:val="9"/>
  </w:num>
  <w:num w:numId="28" w16cid:durableId="989481440">
    <w:abstractNumId w:val="31"/>
  </w:num>
  <w:num w:numId="29" w16cid:durableId="1009335098">
    <w:abstractNumId w:val="23"/>
  </w:num>
  <w:num w:numId="30" w16cid:durableId="253977560">
    <w:abstractNumId w:val="3"/>
  </w:num>
  <w:num w:numId="31" w16cid:durableId="1784225012">
    <w:abstractNumId w:val="28"/>
  </w:num>
  <w:num w:numId="32" w16cid:durableId="2067876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S+z2wuYp2mrTi5eUMblrDbbPMT5ki0PyR59kgQk6WTtGyvki1gsQO4t6HvECVMzf6yfSUQ6u3bMENZuIcBD/w==" w:salt="1eT7AKnwkXZmflJTo4Hdw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4CB"/>
    <w:rsid w:val="000123E7"/>
    <w:rsid w:val="00090A08"/>
    <w:rsid w:val="000B7793"/>
    <w:rsid w:val="000D0CA0"/>
    <w:rsid w:val="000E1624"/>
    <w:rsid w:val="000E5A0B"/>
    <w:rsid w:val="001133B6"/>
    <w:rsid w:val="00122D6F"/>
    <w:rsid w:val="00156372"/>
    <w:rsid w:val="001628E4"/>
    <w:rsid w:val="00175D62"/>
    <w:rsid w:val="00184127"/>
    <w:rsid w:val="001B30FB"/>
    <w:rsid w:val="001C0883"/>
    <w:rsid w:val="001F1D99"/>
    <w:rsid w:val="00207509"/>
    <w:rsid w:val="00235E13"/>
    <w:rsid w:val="00237304"/>
    <w:rsid w:val="00261F76"/>
    <w:rsid w:val="002B002E"/>
    <w:rsid w:val="002C0890"/>
    <w:rsid w:val="002C40B9"/>
    <w:rsid w:val="002D55D6"/>
    <w:rsid w:val="002E4B47"/>
    <w:rsid w:val="00311242"/>
    <w:rsid w:val="00315DE9"/>
    <w:rsid w:val="003242AE"/>
    <w:rsid w:val="003500B6"/>
    <w:rsid w:val="00355436"/>
    <w:rsid w:val="00377041"/>
    <w:rsid w:val="003B44FD"/>
    <w:rsid w:val="003F0282"/>
    <w:rsid w:val="003F2E07"/>
    <w:rsid w:val="004320B8"/>
    <w:rsid w:val="0043383A"/>
    <w:rsid w:val="00452957"/>
    <w:rsid w:val="004B4B2B"/>
    <w:rsid w:val="004C04B5"/>
    <w:rsid w:val="004D00FE"/>
    <w:rsid w:val="004D4341"/>
    <w:rsid w:val="004D60ED"/>
    <w:rsid w:val="004E3828"/>
    <w:rsid w:val="004E3A32"/>
    <w:rsid w:val="004F627F"/>
    <w:rsid w:val="0051066C"/>
    <w:rsid w:val="005174D5"/>
    <w:rsid w:val="0052302A"/>
    <w:rsid w:val="00557D9B"/>
    <w:rsid w:val="00570553"/>
    <w:rsid w:val="00574B27"/>
    <w:rsid w:val="00582607"/>
    <w:rsid w:val="00584A50"/>
    <w:rsid w:val="00594CFA"/>
    <w:rsid w:val="005C0009"/>
    <w:rsid w:val="005D17F0"/>
    <w:rsid w:val="005E0843"/>
    <w:rsid w:val="005E2B6B"/>
    <w:rsid w:val="005F311C"/>
    <w:rsid w:val="005F78E6"/>
    <w:rsid w:val="00604926"/>
    <w:rsid w:val="006409BF"/>
    <w:rsid w:val="00655B96"/>
    <w:rsid w:val="00667310"/>
    <w:rsid w:val="00694A1F"/>
    <w:rsid w:val="0069511A"/>
    <w:rsid w:val="006955F9"/>
    <w:rsid w:val="00696088"/>
    <w:rsid w:val="006B1B57"/>
    <w:rsid w:val="006B33F8"/>
    <w:rsid w:val="006B411B"/>
    <w:rsid w:val="006D4011"/>
    <w:rsid w:val="006E14CB"/>
    <w:rsid w:val="00714229"/>
    <w:rsid w:val="00720B63"/>
    <w:rsid w:val="00720C0E"/>
    <w:rsid w:val="0074510F"/>
    <w:rsid w:val="00757B1F"/>
    <w:rsid w:val="007842E7"/>
    <w:rsid w:val="00791F33"/>
    <w:rsid w:val="007C2C6D"/>
    <w:rsid w:val="007E3D45"/>
    <w:rsid w:val="00802807"/>
    <w:rsid w:val="008060F9"/>
    <w:rsid w:val="0085382C"/>
    <w:rsid w:val="008678BD"/>
    <w:rsid w:val="008B46E9"/>
    <w:rsid w:val="008D2319"/>
    <w:rsid w:val="008E3669"/>
    <w:rsid w:val="008E6F04"/>
    <w:rsid w:val="0090129B"/>
    <w:rsid w:val="00902178"/>
    <w:rsid w:val="0090270B"/>
    <w:rsid w:val="00903A16"/>
    <w:rsid w:val="00932AE1"/>
    <w:rsid w:val="00941060"/>
    <w:rsid w:val="009450C5"/>
    <w:rsid w:val="009763C7"/>
    <w:rsid w:val="00976B1F"/>
    <w:rsid w:val="00982DDF"/>
    <w:rsid w:val="0099224C"/>
    <w:rsid w:val="00995905"/>
    <w:rsid w:val="009A6CA3"/>
    <w:rsid w:val="009B2E4E"/>
    <w:rsid w:val="009C2B5C"/>
    <w:rsid w:val="009F3EB9"/>
    <w:rsid w:val="00A224DE"/>
    <w:rsid w:val="00A54DB3"/>
    <w:rsid w:val="00A56841"/>
    <w:rsid w:val="00A64620"/>
    <w:rsid w:val="00A8057F"/>
    <w:rsid w:val="00A95EC0"/>
    <w:rsid w:val="00AA48AA"/>
    <w:rsid w:val="00AF2988"/>
    <w:rsid w:val="00AF69A4"/>
    <w:rsid w:val="00AF6B6E"/>
    <w:rsid w:val="00B17ADE"/>
    <w:rsid w:val="00B30881"/>
    <w:rsid w:val="00B46F52"/>
    <w:rsid w:val="00B63368"/>
    <w:rsid w:val="00BC2F23"/>
    <w:rsid w:val="00BE16BF"/>
    <w:rsid w:val="00C46487"/>
    <w:rsid w:val="00C61C1E"/>
    <w:rsid w:val="00C66487"/>
    <w:rsid w:val="00C701F6"/>
    <w:rsid w:val="00C91ACC"/>
    <w:rsid w:val="00CF5C82"/>
    <w:rsid w:val="00CF6196"/>
    <w:rsid w:val="00CF708B"/>
    <w:rsid w:val="00D12856"/>
    <w:rsid w:val="00D21A25"/>
    <w:rsid w:val="00D6094F"/>
    <w:rsid w:val="00D92B58"/>
    <w:rsid w:val="00D9729F"/>
    <w:rsid w:val="00DA64CB"/>
    <w:rsid w:val="00DC0DB3"/>
    <w:rsid w:val="00DC5FEB"/>
    <w:rsid w:val="00DE64B8"/>
    <w:rsid w:val="00DF75D7"/>
    <w:rsid w:val="00E06B22"/>
    <w:rsid w:val="00E0779C"/>
    <w:rsid w:val="00E36E06"/>
    <w:rsid w:val="00E620EE"/>
    <w:rsid w:val="00E63B42"/>
    <w:rsid w:val="00E87485"/>
    <w:rsid w:val="00E92AA6"/>
    <w:rsid w:val="00E930BD"/>
    <w:rsid w:val="00E9505D"/>
    <w:rsid w:val="00ED383F"/>
    <w:rsid w:val="00ED7BE7"/>
    <w:rsid w:val="00EF4A92"/>
    <w:rsid w:val="00F21138"/>
    <w:rsid w:val="00F7336E"/>
    <w:rsid w:val="00F80577"/>
    <w:rsid w:val="00FA2254"/>
    <w:rsid w:val="00FB235E"/>
    <w:rsid w:val="00FB41C6"/>
    <w:rsid w:val="00FB5E87"/>
    <w:rsid w:val="00FB7001"/>
    <w:rsid w:val="00FD6127"/>
    <w:rsid w:val="00FD7174"/>
    <w:rsid w:val="00FD7BE5"/>
    <w:rsid w:val="00FD7CE6"/>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401B5"/>
  <w15:chartTrackingRefBased/>
  <w15:docId w15:val="{9FEF40B0-9A13-4A57-93F4-3216BCB57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F311C"/>
    <w:rPr>
      <w:i/>
      <w:iCs/>
    </w:rPr>
  </w:style>
  <w:style w:type="table" w:styleId="PlainTable1">
    <w:name w:val="Plain Table 1"/>
    <w:basedOn w:val="TableNormal"/>
    <w:uiPriority w:val="41"/>
    <w:rsid w:val="00CF5C82"/>
    <w:pPr>
      <w:spacing w:after="0" w:line="240" w:lineRule="auto"/>
    </w:pPr>
    <w:rPr>
      <w:kern w:val="0"/>
      <w14:ligatures w14:val="none"/>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CF5C82"/>
    <w:rPr>
      <w:color w:val="0000FF"/>
      <w:u w:val="single"/>
    </w:rPr>
  </w:style>
  <w:style w:type="paragraph" w:customStyle="1" w:styleId="Default">
    <w:name w:val="Default"/>
    <w:rsid w:val="00995905"/>
    <w:pPr>
      <w:autoSpaceDE w:val="0"/>
      <w:autoSpaceDN w:val="0"/>
      <w:adjustRightInd w:val="0"/>
      <w:spacing w:after="0" w:line="240" w:lineRule="auto"/>
    </w:pPr>
    <w:rPr>
      <w:rFonts w:ascii="Calibri" w:hAnsi="Calibri" w:cs="Calibri"/>
      <w:color w:val="000000"/>
      <w:kern w:val="0"/>
      <w:sz w:val="24"/>
      <w:szCs w:val="24"/>
    </w:rPr>
  </w:style>
  <w:style w:type="paragraph" w:styleId="ListParagraph">
    <w:name w:val="List Paragraph"/>
    <w:basedOn w:val="Normal"/>
    <w:uiPriority w:val="34"/>
    <w:qFormat/>
    <w:rsid w:val="00720C0E"/>
    <w:pPr>
      <w:ind w:left="720"/>
      <w:contextualSpacing/>
    </w:pPr>
  </w:style>
  <w:style w:type="character" w:styleId="UnresolvedMention">
    <w:name w:val="Unresolved Mention"/>
    <w:basedOn w:val="DefaultParagraphFont"/>
    <w:uiPriority w:val="99"/>
    <w:semiHidden/>
    <w:unhideWhenUsed/>
    <w:rsid w:val="008060F9"/>
    <w:rPr>
      <w:color w:val="605E5C"/>
      <w:shd w:val="clear" w:color="auto" w:fill="E1DFDD"/>
    </w:rPr>
  </w:style>
  <w:style w:type="table" w:styleId="TableGrid">
    <w:name w:val="Table Grid"/>
    <w:basedOn w:val="TableNormal"/>
    <w:uiPriority w:val="39"/>
    <w:rsid w:val="00090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75D62"/>
    <w:rPr>
      <w:color w:val="808080"/>
    </w:rPr>
  </w:style>
  <w:style w:type="paragraph" w:styleId="Header">
    <w:name w:val="header"/>
    <w:basedOn w:val="Normal"/>
    <w:link w:val="HeaderChar"/>
    <w:uiPriority w:val="99"/>
    <w:unhideWhenUsed/>
    <w:rsid w:val="00012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3E7"/>
  </w:style>
  <w:style w:type="paragraph" w:styleId="Footer">
    <w:name w:val="footer"/>
    <w:basedOn w:val="Normal"/>
    <w:link w:val="FooterChar"/>
    <w:uiPriority w:val="99"/>
    <w:unhideWhenUsed/>
    <w:rsid w:val="00012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3E7"/>
  </w:style>
  <w:style w:type="character" w:styleId="FollowedHyperlink">
    <w:name w:val="FollowedHyperlink"/>
    <w:basedOn w:val="DefaultParagraphFont"/>
    <w:uiPriority w:val="99"/>
    <w:semiHidden/>
    <w:unhideWhenUsed/>
    <w:rsid w:val="004C04B5"/>
    <w:rPr>
      <w:color w:val="954F72" w:themeColor="followedHyperlink"/>
      <w:u w:val="single"/>
    </w:rPr>
  </w:style>
  <w:style w:type="paragraph" w:styleId="Revision">
    <w:name w:val="Revision"/>
    <w:hidden/>
    <w:uiPriority w:val="99"/>
    <w:semiHidden/>
    <w:rsid w:val="002C0890"/>
    <w:pPr>
      <w:spacing w:after="0" w:line="240" w:lineRule="auto"/>
    </w:pPr>
  </w:style>
  <w:style w:type="character" w:styleId="Strong">
    <w:name w:val="Strong"/>
    <w:uiPriority w:val="22"/>
    <w:qFormat/>
    <w:rsid w:val="004E3A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78099">
      <w:bodyDiv w:val="1"/>
      <w:marLeft w:val="0"/>
      <w:marRight w:val="0"/>
      <w:marTop w:val="0"/>
      <w:marBottom w:val="0"/>
      <w:divBdr>
        <w:top w:val="none" w:sz="0" w:space="0" w:color="auto"/>
        <w:left w:val="none" w:sz="0" w:space="0" w:color="auto"/>
        <w:bottom w:val="none" w:sz="0" w:space="0" w:color="auto"/>
        <w:right w:val="none" w:sz="0" w:space="0" w:color="auto"/>
      </w:divBdr>
      <w:divsChild>
        <w:div w:id="659424493">
          <w:marLeft w:val="0"/>
          <w:marRight w:val="0"/>
          <w:marTop w:val="100"/>
          <w:marBottom w:val="100"/>
          <w:divBdr>
            <w:top w:val="none" w:sz="0" w:space="0" w:color="auto"/>
            <w:left w:val="none" w:sz="0" w:space="0" w:color="auto"/>
            <w:bottom w:val="none" w:sz="0" w:space="0" w:color="auto"/>
            <w:right w:val="none" w:sz="0" w:space="0" w:color="auto"/>
          </w:divBdr>
          <w:divsChild>
            <w:div w:id="1172840231">
              <w:marLeft w:val="0"/>
              <w:marRight w:val="0"/>
              <w:marTop w:val="0"/>
              <w:marBottom w:val="0"/>
              <w:divBdr>
                <w:top w:val="none" w:sz="0" w:space="0" w:color="auto"/>
                <w:left w:val="none" w:sz="0" w:space="0" w:color="auto"/>
                <w:bottom w:val="none" w:sz="0" w:space="0" w:color="auto"/>
                <w:right w:val="none" w:sz="0" w:space="0" w:color="auto"/>
              </w:divBdr>
              <w:divsChild>
                <w:div w:id="415832137">
                  <w:marLeft w:val="0"/>
                  <w:marRight w:val="0"/>
                  <w:marTop w:val="0"/>
                  <w:marBottom w:val="0"/>
                  <w:divBdr>
                    <w:top w:val="none" w:sz="0" w:space="0" w:color="auto"/>
                    <w:left w:val="none" w:sz="0" w:space="0" w:color="auto"/>
                    <w:bottom w:val="none" w:sz="0" w:space="0" w:color="auto"/>
                    <w:right w:val="none" w:sz="0" w:space="0" w:color="auto"/>
                  </w:divBdr>
                  <w:divsChild>
                    <w:div w:id="1217274352">
                      <w:marLeft w:val="0"/>
                      <w:marRight w:val="0"/>
                      <w:marTop w:val="0"/>
                      <w:marBottom w:val="0"/>
                      <w:divBdr>
                        <w:top w:val="none" w:sz="0" w:space="0" w:color="auto"/>
                        <w:left w:val="none" w:sz="0" w:space="0" w:color="auto"/>
                        <w:bottom w:val="none" w:sz="0" w:space="0" w:color="auto"/>
                        <w:right w:val="none" w:sz="0" w:space="0" w:color="auto"/>
                      </w:divBdr>
                      <w:divsChild>
                        <w:div w:id="1567835686">
                          <w:marLeft w:val="0"/>
                          <w:marRight w:val="0"/>
                          <w:marTop w:val="0"/>
                          <w:marBottom w:val="0"/>
                          <w:divBdr>
                            <w:top w:val="none" w:sz="0" w:space="0" w:color="auto"/>
                            <w:left w:val="none" w:sz="0" w:space="0" w:color="auto"/>
                            <w:bottom w:val="none" w:sz="0" w:space="0" w:color="auto"/>
                            <w:right w:val="none" w:sz="0" w:space="0" w:color="auto"/>
                          </w:divBdr>
                          <w:divsChild>
                            <w:div w:id="2034576810">
                              <w:marLeft w:val="0"/>
                              <w:marRight w:val="0"/>
                              <w:marTop w:val="0"/>
                              <w:marBottom w:val="0"/>
                              <w:divBdr>
                                <w:top w:val="none" w:sz="0" w:space="0" w:color="auto"/>
                                <w:left w:val="none" w:sz="0" w:space="0" w:color="auto"/>
                                <w:bottom w:val="none" w:sz="0" w:space="0" w:color="auto"/>
                                <w:right w:val="none" w:sz="0" w:space="0" w:color="auto"/>
                              </w:divBdr>
                              <w:divsChild>
                                <w:div w:id="2018456309">
                                  <w:marLeft w:val="0"/>
                                  <w:marRight w:val="0"/>
                                  <w:marTop w:val="0"/>
                                  <w:marBottom w:val="0"/>
                                  <w:divBdr>
                                    <w:top w:val="none" w:sz="0" w:space="0" w:color="auto"/>
                                    <w:left w:val="none" w:sz="0" w:space="0" w:color="auto"/>
                                    <w:bottom w:val="none" w:sz="0" w:space="0" w:color="auto"/>
                                    <w:right w:val="none" w:sz="0" w:space="0" w:color="auto"/>
                                  </w:divBdr>
                                  <w:divsChild>
                                    <w:div w:id="78068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9795331">
      <w:bodyDiv w:val="1"/>
      <w:marLeft w:val="0"/>
      <w:marRight w:val="0"/>
      <w:marTop w:val="0"/>
      <w:marBottom w:val="0"/>
      <w:divBdr>
        <w:top w:val="none" w:sz="0" w:space="0" w:color="auto"/>
        <w:left w:val="none" w:sz="0" w:space="0" w:color="auto"/>
        <w:bottom w:val="none" w:sz="0" w:space="0" w:color="auto"/>
        <w:right w:val="none" w:sz="0" w:space="0" w:color="auto"/>
      </w:divBdr>
      <w:divsChild>
        <w:div w:id="615140794">
          <w:marLeft w:val="0"/>
          <w:marRight w:val="0"/>
          <w:marTop w:val="0"/>
          <w:marBottom w:val="0"/>
          <w:divBdr>
            <w:top w:val="none" w:sz="0" w:space="0" w:color="auto"/>
            <w:left w:val="none" w:sz="0" w:space="0" w:color="auto"/>
            <w:bottom w:val="none" w:sz="0" w:space="0" w:color="auto"/>
            <w:right w:val="none" w:sz="0" w:space="0" w:color="auto"/>
          </w:divBdr>
          <w:divsChild>
            <w:div w:id="413626764">
              <w:marLeft w:val="0"/>
              <w:marRight w:val="0"/>
              <w:marTop w:val="0"/>
              <w:marBottom w:val="0"/>
              <w:divBdr>
                <w:top w:val="none" w:sz="0" w:space="0" w:color="auto"/>
                <w:left w:val="none" w:sz="0" w:space="0" w:color="auto"/>
                <w:bottom w:val="none" w:sz="0" w:space="0" w:color="auto"/>
                <w:right w:val="none" w:sz="0" w:space="0" w:color="auto"/>
              </w:divBdr>
              <w:divsChild>
                <w:div w:id="629745841">
                  <w:marLeft w:val="0"/>
                  <w:marRight w:val="0"/>
                  <w:marTop w:val="0"/>
                  <w:marBottom w:val="0"/>
                  <w:divBdr>
                    <w:top w:val="none" w:sz="0" w:space="0" w:color="auto"/>
                    <w:left w:val="none" w:sz="0" w:space="0" w:color="auto"/>
                    <w:bottom w:val="none" w:sz="0" w:space="0" w:color="auto"/>
                    <w:right w:val="none" w:sz="0" w:space="0" w:color="auto"/>
                  </w:divBdr>
                  <w:divsChild>
                    <w:div w:id="1376540816">
                      <w:marLeft w:val="0"/>
                      <w:marRight w:val="0"/>
                      <w:marTop w:val="0"/>
                      <w:marBottom w:val="0"/>
                      <w:divBdr>
                        <w:top w:val="none" w:sz="0" w:space="0" w:color="auto"/>
                        <w:left w:val="none" w:sz="0" w:space="0" w:color="auto"/>
                        <w:bottom w:val="none" w:sz="0" w:space="0" w:color="auto"/>
                        <w:right w:val="none" w:sz="0" w:space="0" w:color="auto"/>
                      </w:divBdr>
                      <w:divsChild>
                        <w:div w:id="15787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4602123">
      <w:bodyDiv w:val="1"/>
      <w:marLeft w:val="0"/>
      <w:marRight w:val="0"/>
      <w:marTop w:val="0"/>
      <w:marBottom w:val="0"/>
      <w:divBdr>
        <w:top w:val="none" w:sz="0" w:space="0" w:color="auto"/>
        <w:left w:val="none" w:sz="0" w:space="0" w:color="auto"/>
        <w:bottom w:val="none" w:sz="0" w:space="0" w:color="auto"/>
        <w:right w:val="none" w:sz="0" w:space="0" w:color="auto"/>
      </w:divBdr>
      <w:divsChild>
        <w:div w:id="381557169">
          <w:marLeft w:val="0"/>
          <w:marRight w:val="0"/>
          <w:marTop w:val="100"/>
          <w:marBottom w:val="100"/>
          <w:divBdr>
            <w:top w:val="none" w:sz="0" w:space="0" w:color="auto"/>
            <w:left w:val="none" w:sz="0" w:space="0" w:color="auto"/>
            <w:bottom w:val="none" w:sz="0" w:space="0" w:color="auto"/>
            <w:right w:val="none" w:sz="0" w:space="0" w:color="auto"/>
          </w:divBdr>
          <w:divsChild>
            <w:div w:id="397746629">
              <w:marLeft w:val="0"/>
              <w:marRight w:val="0"/>
              <w:marTop w:val="0"/>
              <w:marBottom w:val="0"/>
              <w:divBdr>
                <w:top w:val="none" w:sz="0" w:space="0" w:color="auto"/>
                <w:left w:val="none" w:sz="0" w:space="0" w:color="auto"/>
                <w:bottom w:val="none" w:sz="0" w:space="0" w:color="auto"/>
                <w:right w:val="none" w:sz="0" w:space="0" w:color="auto"/>
              </w:divBdr>
              <w:divsChild>
                <w:div w:id="767891144">
                  <w:marLeft w:val="0"/>
                  <w:marRight w:val="0"/>
                  <w:marTop w:val="0"/>
                  <w:marBottom w:val="0"/>
                  <w:divBdr>
                    <w:top w:val="none" w:sz="0" w:space="0" w:color="auto"/>
                    <w:left w:val="none" w:sz="0" w:space="0" w:color="auto"/>
                    <w:bottom w:val="none" w:sz="0" w:space="0" w:color="auto"/>
                    <w:right w:val="none" w:sz="0" w:space="0" w:color="auto"/>
                  </w:divBdr>
                  <w:divsChild>
                    <w:div w:id="865093515">
                      <w:marLeft w:val="0"/>
                      <w:marRight w:val="0"/>
                      <w:marTop w:val="0"/>
                      <w:marBottom w:val="0"/>
                      <w:divBdr>
                        <w:top w:val="none" w:sz="0" w:space="0" w:color="auto"/>
                        <w:left w:val="none" w:sz="0" w:space="0" w:color="auto"/>
                        <w:bottom w:val="none" w:sz="0" w:space="0" w:color="auto"/>
                        <w:right w:val="none" w:sz="0" w:space="0" w:color="auto"/>
                      </w:divBdr>
                      <w:divsChild>
                        <w:div w:id="873033534">
                          <w:marLeft w:val="0"/>
                          <w:marRight w:val="0"/>
                          <w:marTop w:val="0"/>
                          <w:marBottom w:val="0"/>
                          <w:divBdr>
                            <w:top w:val="none" w:sz="0" w:space="0" w:color="auto"/>
                            <w:left w:val="none" w:sz="0" w:space="0" w:color="auto"/>
                            <w:bottom w:val="none" w:sz="0" w:space="0" w:color="auto"/>
                            <w:right w:val="none" w:sz="0" w:space="0" w:color="auto"/>
                          </w:divBdr>
                          <w:divsChild>
                            <w:div w:id="1617173661">
                              <w:marLeft w:val="0"/>
                              <w:marRight w:val="0"/>
                              <w:marTop w:val="0"/>
                              <w:marBottom w:val="0"/>
                              <w:divBdr>
                                <w:top w:val="none" w:sz="0" w:space="0" w:color="auto"/>
                                <w:left w:val="none" w:sz="0" w:space="0" w:color="auto"/>
                                <w:bottom w:val="none" w:sz="0" w:space="0" w:color="auto"/>
                                <w:right w:val="none" w:sz="0" w:space="0" w:color="auto"/>
                              </w:divBdr>
                              <w:divsChild>
                                <w:div w:id="1432778098">
                                  <w:marLeft w:val="0"/>
                                  <w:marRight w:val="0"/>
                                  <w:marTop w:val="0"/>
                                  <w:marBottom w:val="0"/>
                                  <w:divBdr>
                                    <w:top w:val="none" w:sz="0" w:space="0" w:color="auto"/>
                                    <w:left w:val="none" w:sz="0" w:space="0" w:color="auto"/>
                                    <w:bottom w:val="none" w:sz="0" w:space="0" w:color="auto"/>
                                    <w:right w:val="none" w:sz="0" w:space="0" w:color="auto"/>
                                  </w:divBdr>
                                </w:div>
                                <w:div w:id="35916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483219">
      <w:bodyDiv w:val="1"/>
      <w:marLeft w:val="0"/>
      <w:marRight w:val="0"/>
      <w:marTop w:val="0"/>
      <w:marBottom w:val="0"/>
      <w:divBdr>
        <w:top w:val="none" w:sz="0" w:space="0" w:color="auto"/>
        <w:left w:val="none" w:sz="0" w:space="0" w:color="auto"/>
        <w:bottom w:val="none" w:sz="0" w:space="0" w:color="auto"/>
        <w:right w:val="none" w:sz="0" w:space="0" w:color="auto"/>
      </w:divBdr>
      <w:divsChild>
        <w:div w:id="302781760">
          <w:marLeft w:val="0"/>
          <w:marRight w:val="0"/>
          <w:marTop w:val="100"/>
          <w:marBottom w:val="100"/>
          <w:divBdr>
            <w:top w:val="none" w:sz="0" w:space="0" w:color="auto"/>
            <w:left w:val="none" w:sz="0" w:space="0" w:color="auto"/>
            <w:bottom w:val="none" w:sz="0" w:space="0" w:color="auto"/>
            <w:right w:val="none" w:sz="0" w:space="0" w:color="auto"/>
          </w:divBdr>
          <w:divsChild>
            <w:div w:id="509293512">
              <w:marLeft w:val="0"/>
              <w:marRight w:val="0"/>
              <w:marTop w:val="0"/>
              <w:marBottom w:val="0"/>
              <w:divBdr>
                <w:top w:val="none" w:sz="0" w:space="0" w:color="auto"/>
                <w:left w:val="none" w:sz="0" w:space="0" w:color="auto"/>
                <w:bottom w:val="none" w:sz="0" w:space="0" w:color="auto"/>
                <w:right w:val="none" w:sz="0" w:space="0" w:color="auto"/>
              </w:divBdr>
              <w:divsChild>
                <w:div w:id="1810170854">
                  <w:marLeft w:val="0"/>
                  <w:marRight w:val="0"/>
                  <w:marTop w:val="0"/>
                  <w:marBottom w:val="0"/>
                  <w:divBdr>
                    <w:top w:val="none" w:sz="0" w:space="0" w:color="auto"/>
                    <w:left w:val="none" w:sz="0" w:space="0" w:color="auto"/>
                    <w:bottom w:val="none" w:sz="0" w:space="0" w:color="auto"/>
                    <w:right w:val="none" w:sz="0" w:space="0" w:color="auto"/>
                  </w:divBdr>
                  <w:divsChild>
                    <w:div w:id="2138060726">
                      <w:marLeft w:val="0"/>
                      <w:marRight w:val="0"/>
                      <w:marTop w:val="0"/>
                      <w:marBottom w:val="0"/>
                      <w:divBdr>
                        <w:top w:val="none" w:sz="0" w:space="0" w:color="auto"/>
                        <w:left w:val="none" w:sz="0" w:space="0" w:color="auto"/>
                        <w:bottom w:val="none" w:sz="0" w:space="0" w:color="auto"/>
                        <w:right w:val="none" w:sz="0" w:space="0" w:color="auto"/>
                      </w:divBdr>
                      <w:divsChild>
                        <w:div w:id="2079009054">
                          <w:marLeft w:val="0"/>
                          <w:marRight w:val="0"/>
                          <w:marTop w:val="0"/>
                          <w:marBottom w:val="0"/>
                          <w:divBdr>
                            <w:top w:val="none" w:sz="0" w:space="0" w:color="auto"/>
                            <w:left w:val="none" w:sz="0" w:space="0" w:color="auto"/>
                            <w:bottom w:val="none" w:sz="0" w:space="0" w:color="auto"/>
                            <w:right w:val="none" w:sz="0" w:space="0" w:color="auto"/>
                          </w:divBdr>
                          <w:divsChild>
                            <w:div w:id="1703700217">
                              <w:marLeft w:val="0"/>
                              <w:marRight w:val="0"/>
                              <w:marTop w:val="0"/>
                              <w:marBottom w:val="0"/>
                              <w:divBdr>
                                <w:top w:val="none" w:sz="0" w:space="0" w:color="auto"/>
                                <w:left w:val="none" w:sz="0" w:space="0" w:color="auto"/>
                                <w:bottom w:val="none" w:sz="0" w:space="0" w:color="auto"/>
                                <w:right w:val="none" w:sz="0" w:space="0" w:color="auto"/>
                              </w:divBdr>
                              <w:divsChild>
                                <w:div w:id="1319188669">
                                  <w:marLeft w:val="0"/>
                                  <w:marRight w:val="0"/>
                                  <w:marTop w:val="0"/>
                                  <w:marBottom w:val="0"/>
                                  <w:divBdr>
                                    <w:top w:val="none" w:sz="0" w:space="0" w:color="auto"/>
                                    <w:left w:val="none" w:sz="0" w:space="0" w:color="auto"/>
                                    <w:bottom w:val="none" w:sz="0" w:space="0" w:color="auto"/>
                                    <w:right w:val="none" w:sz="0" w:space="0" w:color="auto"/>
                                  </w:divBdr>
                                </w:div>
                                <w:div w:id="137553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853814">
      <w:bodyDiv w:val="1"/>
      <w:marLeft w:val="0"/>
      <w:marRight w:val="0"/>
      <w:marTop w:val="0"/>
      <w:marBottom w:val="0"/>
      <w:divBdr>
        <w:top w:val="none" w:sz="0" w:space="0" w:color="auto"/>
        <w:left w:val="none" w:sz="0" w:space="0" w:color="auto"/>
        <w:bottom w:val="none" w:sz="0" w:space="0" w:color="auto"/>
        <w:right w:val="none" w:sz="0" w:space="0" w:color="auto"/>
      </w:divBdr>
    </w:div>
    <w:div w:id="1580478533">
      <w:bodyDiv w:val="1"/>
      <w:marLeft w:val="0"/>
      <w:marRight w:val="0"/>
      <w:marTop w:val="0"/>
      <w:marBottom w:val="0"/>
      <w:divBdr>
        <w:top w:val="none" w:sz="0" w:space="0" w:color="auto"/>
        <w:left w:val="none" w:sz="0" w:space="0" w:color="auto"/>
        <w:bottom w:val="none" w:sz="0" w:space="0" w:color="auto"/>
        <w:right w:val="none" w:sz="0" w:space="0" w:color="auto"/>
      </w:divBdr>
    </w:div>
    <w:div w:id="180453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state.mn.us/communities/opioids/opioid-dashboar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risty.ramsey@co.becker.mn.u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risty.ramsey@co.becker.mn.us" TargetMode="External"/><Relationship Id="rId5" Type="http://schemas.openxmlformats.org/officeDocument/2006/relationships/numbering" Target="numbering.xml"/><Relationship Id="rId15" Type="http://schemas.openxmlformats.org/officeDocument/2006/relationships/hyperlink" Target="https://www.health.state.mn.us/communities/practice/resources/phqitoolbox/objectives.html"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state.mn.us/opioids/docs/MN_MoA.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png@01D73059.789CBF00" TargetMode="External"/><Relationship Id="rId1" Type="http://schemas.openxmlformats.org/officeDocument/2006/relationships/image" Target="media/image1.png"/><Relationship Id="rId4" Type="http://schemas.openxmlformats.org/officeDocument/2006/relationships/hyperlink" Target="http://www.co.becker.mn.us/dept/human_servic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E4599ACCD54A098EDDB42003EA55DF"/>
        <w:category>
          <w:name w:val="General"/>
          <w:gallery w:val="placeholder"/>
        </w:category>
        <w:types>
          <w:type w:val="bbPlcHdr"/>
        </w:types>
        <w:behaviors>
          <w:behavior w:val="content"/>
        </w:behaviors>
        <w:guid w:val="{563B8C26-21E3-4710-A96A-456AE2A14729}"/>
      </w:docPartPr>
      <w:docPartBody>
        <w:p w:rsidR="00833855" w:rsidRDefault="009404BC" w:rsidP="009404BC">
          <w:pPr>
            <w:pStyle w:val="DEE4599ACCD54A098EDDB42003EA55DF2"/>
          </w:pPr>
          <w:r w:rsidRPr="00315DE9">
            <w:rPr>
              <w:rStyle w:val="PlaceholderText"/>
              <w:sz w:val="24"/>
              <w:szCs w:val="24"/>
            </w:rPr>
            <w:t>Click or tap here to enter text.</w:t>
          </w:r>
        </w:p>
      </w:docPartBody>
    </w:docPart>
    <w:docPart>
      <w:docPartPr>
        <w:name w:val="5112A8414692449C81037A591CB10A47"/>
        <w:category>
          <w:name w:val="General"/>
          <w:gallery w:val="placeholder"/>
        </w:category>
        <w:types>
          <w:type w:val="bbPlcHdr"/>
        </w:types>
        <w:behaviors>
          <w:behavior w:val="content"/>
        </w:behaviors>
        <w:guid w:val="{2D7D22CD-C4C3-433A-B476-B8A212F7732A}"/>
      </w:docPartPr>
      <w:docPartBody>
        <w:p w:rsidR="00833855" w:rsidRDefault="009404BC" w:rsidP="009404BC">
          <w:pPr>
            <w:pStyle w:val="5112A8414692449C81037A591CB10A472"/>
          </w:pPr>
          <w:r w:rsidRPr="00315DE9">
            <w:rPr>
              <w:rStyle w:val="PlaceholderText"/>
              <w:sz w:val="24"/>
              <w:szCs w:val="24"/>
            </w:rPr>
            <w:t>Click or tap here to enter text.</w:t>
          </w:r>
        </w:p>
      </w:docPartBody>
    </w:docPart>
    <w:docPart>
      <w:docPartPr>
        <w:name w:val="3D37E7CBBC1C42779776D77DC9F3F3C0"/>
        <w:category>
          <w:name w:val="General"/>
          <w:gallery w:val="placeholder"/>
        </w:category>
        <w:types>
          <w:type w:val="bbPlcHdr"/>
        </w:types>
        <w:behaviors>
          <w:behavior w:val="content"/>
        </w:behaviors>
        <w:guid w:val="{38F46F21-C410-4C1C-BAAB-DB6F35372CFF}"/>
      </w:docPartPr>
      <w:docPartBody>
        <w:p w:rsidR="00833855" w:rsidRDefault="009404BC" w:rsidP="009404BC">
          <w:pPr>
            <w:pStyle w:val="3D37E7CBBC1C42779776D77DC9F3F3C02"/>
          </w:pPr>
          <w:r w:rsidRPr="00315DE9">
            <w:rPr>
              <w:rStyle w:val="PlaceholderText"/>
              <w:sz w:val="24"/>
              <w:szCs w:val="24"/>
            </w:rPr>
            <w:t>Click or tap here to enter text.</w:t>
          </w:r>
        </w:p>
      </w:docPartBody>
    </w:docPart>
    <w:docPart>
      <w:docPartPr>
        <w:name w:val="1973C0E2C4B24D5098D04E50814A8F84"/>
        <w:category>
          <w:name w:val="General"/>
          <w:gallery w:val="placeholder"/>
        </w:category>
        <w:types>
          <w:type w:val="bbPlcHdr"/>
        </w:types>
        <w:behaviors>
          <w:behavior w:val="content"/>
        </w:behaviors>
        <w:guid w:val="{A5FA6B39-3542-4A02-ADDA-80572D9429E2}"/>
      </w:docPartPr>
      <w:docPartBody>
        <w:p w:rsidR="00833855" w:rsidRDefault="009404BC" w:rsidP="009404BC">
          <w:pPr>
            <w:pStyle w:val="1973C0E2C4B24D5098D04E50814A8F842"/>
          </w:pPr>
          <w:r w:rsidRPr="00ED7BE7">
            <w:rPr>
              <w:rStyle w:val="PlaceholderText"/>
              <w:sz w:val="20"/>
              <w:szCs w:val="20"/>
            </w:rPr>
            <w:t>Click or tap here to enter text.</w:t>
          </w:r>
        </w:p>
      </w:docPartBody>
    </w:docPart>
    <w:docPart>
      <w:docPartPr>
        <w:name w:val="310C9DF8C736478AB1B41F15EB555798"/>
        <w:category>
          <w:name w:val="General"/>
          <w:gallery w:val="placeholder"/>
        </w:category>
        <w:types>
          <w:type w:val="bbPlcHdr"/>
        </w:types>
        <w:behaviors>
          <w:behavior w:val="content"/>
        </w:behaviors>
        <w:guid w:val="{DAA5410D-31F9-4B05-B7B2-3CBF97C7C080}"/>
      </w:docPartPr>
      <w:docPartBody>
        <w:p w:rsidR="00833855" w:rsidRDefault="009404BC" w:rsidP="009404BC">
          <w:pPr>
            <w:pStyle w:val="310C9DF8C736478AB1B41F15EB5557982"/>
          </w:pPr>
          <w:r w:rsidRPr="00ED7BE7">
            <w:rPr>
              <w:rStyle w:val="PlaceholderText"/>
              <w:sz w:val="20"/>
              <w:szCs w:val="20"/>
            </w:rPr>
            <w:t>Click or tap here to enter text.</w:t>
          </w:r>
        </w:p>
      </w:docPartBody>
    </w:docPart>
    <w:docPart>
      <w:docPartPr>
        <w:name w:val="872D59EC27EA422195F1651E4C636418"/>
        <w:category>
          <w:name w:val="General"/>
          <w:gallery w:val="placeholder"/>
        </w:category>
        <w:types>
          <w:type w:val="bbPlcHdr"/>
        </w:types>
        <w:behaviors>
          <w:behavior w:val="content"/>
        </w:behaviors>
        <w:guid w:val="{AA723157-0379-44BF-B573-8CEE0C7153BF}"/>
      </w:docPartPr>
      <w:docPartBody>
        <w:p w:rsidR="00833855" w:rsidRDefault="009404BC" w:rsidP="009404BC">
          <w:pPr>
            <w:pStyle w:val="872D59EC27EA422195F1651E4C6364182"/>
          </w:pPr>
          <w:r w:rsidRPr="00377041">
            <w:rPr>
              <w:rStyle w:val="PlaceholderText"/>
            </w:rPr>
            <w:t>Click or tap here to enter text.</w:t>
          </w:r>
        </w:p>
      </w:docPartBody>
    </w:docPart>
    <w:docPart>
      <w:docPartPr>
        <w:name w:val="B91D698D371B4B68BF38286A4F7FCC29"/>
        <w:category>
          <w:name w:val="General"/>
          <w:gallery w:val="placeholder"/>
        </w:category>
        <w:types>
          <w:type w:val="bbPlcHdr"/>
        </w:types>
        <w:behaviors>
          <w:behavior w:val="content"/>
        </w:behaviors>
        <w:guid w:val="{42CA614B-8E9F-48A7-ABCF-F443EAC84ACA}"/>
      </w:docPartPr>
      <w:docPartBody>
        <w:p w:rsidR="00833855" w:rsidRDefault="009404BC" w:rsidP="009404BC">
          <w:pPr>
            <w:pStyle w:val="B91D698D371B4B68BF38286A4F7FCC292"/>
          </w:pPr>
          <w:r w:rsidRPr="00134C7D">
            <w:rPr>
              <w:rStyle w:val="PlaceholderText"/>
            </w:rPr>
            <w:t>Click or tap here to enter text.</w:t>
          </w:r>
        </w:p>
      </w:docPartBody>
    </w:docPart>
    <w:docPart>
      <w:docPartPr>
        <w:name w:val="28FC3A1E763A47968CF5C762DB3C7AC8"/>
        <w:category>
          <w:name w:val="General"/>
          <w:gallery w:val="placeholder"/>
        </w:category>
        <w:types>
          <w:type w:val="bbPlcHdr"/>
        </w:types>
        <w:behaviors>
          <w:behavior w:val="content"/>
        </w:behaviors>
        <w:guid w:val="{79F6B364-52A2-4F7E-8A93-56731B50669F}"/>
      </w:docPartPr>
      <w:docPartBody>
        <w:p w:rsidR="00833855" w:rsidRDefault="009404BC" w:rsidP="009404BC">
          <w:pPr>
            <w:pStyle w:val="28FC3A1E763A47968CF5C762DB3C7AC82"/>
          </w:pPr>
          <w:r w:rsidRPr="00377041">
            <w:rPr>
              <w:rStyle w:val="PlaceholderText"/>
            </w:rPr>
            <w:t>Click or tap here to enter text.</w:t>
          </w:r>
        </w:p>
      </w:docPartBody>
    </w:docPart>
    <w:docPart>
      <w:docPartPr>
        <w:name w:val="02F551F7ED2346EEBB1892DAE38236B7"/>
        <w:category>
          <w:name w:val="General"/>
          <w:gallery w:val="placeholder"/>
        </w:category>
        <w:types>
          <w:type w:val="bbPlcHdr"/>
        </w:types>
        <w:behaviors>
          <w:behavior w:val="content"/>
        </w:behaviors>
        <w:guid w:val="{E35E9374-EB22-4DA7-B110-A834109AD6E8}"/>
      </w:docPartPr>
      <w:docPartBody>
        <w:p w:rsidR="00833855" w:rsidRDefault="009404BC" w:rsidP="009404BC">
          <w:pPr>
            <w:pStyle w:val="02F551F7ED2346EEBB1892DAE38236B72"/>
          </w:pPr>
          <w:r w:rsidRPr="00134C7D">
            <w:rPr>
              <w:rStyle w:val="PlaceholderText"/>
            </w:rPr>
            <w:t>Click or tap here to enter text.</w:t>
          </w:r>
        </w:p>
      </w:docPartBody>
    </w:docPart>
    <w:docPart>
      <w:docPartPr>
        <w:name w:val="6823574D620649FD999588F79318DBCE"/>
        <w:category>
          <w:name w:val="General"/>
          <w:gallery w:val="placeholder"/>
        </w:category>
        <w:types>
          <w:type w:val="bbPlcHdr"/>
        </w:types>
        <w:behaviors>
          <w:behavior w:val="content"/>
        </w:behaviors>
        <w:guid w:val="{90644F01-5293-4CB4-A9E4-ED72B7250ECD}"/>
      </w:docPartPr>
      <w:docPartBody>
        <w:p w:rsidR="00833855" w:rsidRDefault="009404BC" w:rsidP="009404BC">
          <w:pPr>
            <w:pStyle w:val="6823574D620649FD999588F79318DBCE2"/>
          </w:pPr>
          <w:r w:rsidRPr="00134C7D">
            <w:rPr>
              <w:rStyle w:val="PlaceholderText"/>
            </w:rPr>
            <w:t>Click or tap here to enter text.</w:t>
          </w:r>
        </w:p>
      </w:docPartBody>
    </w:docPart>
    <w:docPart>
      <w:docPartPr>
        <w:name w:val="9468B1402E8B4228AF5D8440B20774FF"/>
        <w:category>
          <w:name w:val="General"/>
          <w:gallery w:val="placeholder"/>
        </w:category>
        <w:types>
          <w:type w:val="bbPlcHdr"/>
        </w:types>
        <w:behaviors>
          <w:behavior w:val="content"/>
        </w:behaviors>
        <w:guid w:val="{CE6DC1BF-F6A7-4F55-BAEC-3D7392875DD1}"/>
      </w:docPartPr>
      <w:docPartBody>
        <w:p w:rsidR="00833855" w:rsidRDefault="009404BC" w:rsidP="009404BC">
          <w:pPr>
            <w:pStyle w:val="9468B1402E8B4228AF5D8440B20774FF2"/>
          </w:pPr>
          <w:r w:rsidRPr="00E930BD">
            <w:rPr>
              <w:rFonts w:cstheme="minorHAnsi"/>
              <w:bCs/>
              <w:sz w:val="20"/>
              <w:szCs w:val="20"/>
            </w:rPr>
            <w:t>Select date.</w:t>
          </w:r>
        </w:p>
      </w:docPartBody>
    </w:docPart>
    <w:docPart>
      <w:docPartPr>
        <w:name w:val="8C32855873EC4F55BFD971FEB7029800"/>
        <w:category>
          <w:name w:val="General"/>
          <w:gallery w:val="placeholder"/>
        </w:category>
        <w:types>
          <w:type w:val="bbPlcHdr"/>
        </w:types>
        <w:behaviors>
          <w:behavior w:val="content"/>
        </w:behaviors>
        <w:guid w:val="{F69373ED-6826-4700-9B83-1C574DFAE9ED}"/>
      </w:docPartPr>
      <w:docPartBody>
        <w:p w:rsidR="00833855" w:rsidRDefault="009404BC" w:rsidP="009404BC">
          <w:pPr>
            <w:pStyle w:val="8C32855873EC4F55BFD971FEB70298002"/>
          </w:pPr>
          <w:r w:rsidRPr="00E930BD">
            <w:rPr>
              <w:rFonts w:cstheme="minorHAnsi"/>
              <w:bCs/>
              <w:sz w:val="20"/>
              <w:szCs w:val="20"/>
            </w:rPr>
            <w:t>Select date.</w:t>
          </w:r>
        </w:p>
      </w:docPartBody>
    </w:docPart>
    <w:docPart>
      <w:docPartPr>
        <w:name w:val="B59A828A17734162AE67874140C1BDF2"/>
        <w:category>
          <w:name w:val="General"/>
          <w:gallery w:val="placeholder"/>
        </w:category>
        <w:types>
          <w:type w:val="bbPlcHdr"/>
        </w:types>
        <w:behaviors>
          <w:behavior w:val="content"/>
        </w:behaviors>
        <w:guid w:val="{B6865E60-AEE7-4367-B242-69B99800B22C}"/>
      </w:docPartPr>
      <w:docPartBody>
        <w:p w:rsidR="00833855" w:rsidRDefault="00715C52" w:rsidP="00715C52">
          <w:pPr>
            <w:pStyle w:val="B59A828A17734162AE67874140C1BDF21"/>
          </w:pPr>
          <w:r w:rsidRPr="00C91ACC">
            <w:rPr>
              <w:rFonts w:cstheme="minorHAnsi"/>
              <w:bCs/>
              <w:sz w:val="20"/>
              <w:szCs w:val="20"/>
            </w:rPr>
            <w:t>Select a date.</w:t>
          </w:r>
        </w:p>
      </w:docPartBody>
    </w:docPart>
    <w:docPart>
      <w:docPartPr>
        <w:name w:val="CAEEE5B499624D45A53354C1376891A5"/>
        <w:category>
          <w:name w:val="General"/>
          <w:gallery w:val="placeholder"/>
        </w:category>
        <w:types>
          <w:type w:val="bbPlcHdr"/>
        </w:types>
        <w:behaviors>
          <w:behavior w:val="content"/>
        </w:behaviors>
        <w:guid w:val="{21B8E149-3C69-4256-A698-843D949F76F6}"/>
      </w:docPartPr>
      <w:docPartBody>
        <w:p w:rsidR="00833855" w:rsidRDefault="00715C52" w:rsidP="00715C52">
          <w:pPr>
            <w:pStyle w:val="CAEEE5B499624D45A53354C1376891A51"/>
          </w:pPr>
          <w:r w:rsidRPr="00C91ACC">
            <w:rPr>
              <w:rFonts w:cstheme="minorHAnsi"/>
              <w:bCs/>
              <w:sz w:val="20"/>
              <w:szCs w:val="20"/>
            </w:rPr>
            <w:t>Select a date.</w:t>
          </w:r>
        </w:p>
      </w:docPartBody>
    </w:docPart>
    <w:docPart>
      <w:docPartPr>
        <w:name w:val="A734271FBF31492494FB1B242B2386DA"/>
        <w:category>
          <w:name w:val="General"/>
          <w:gallery w:val="placeholder"/>
        </w:category>
        <w:types>
          <w:type w:val="bbPlcHdr"/>
        </w:types>
        <w:behaviors>
          <w:behavior w:val="content"/>
        </w:behaviors>
        <w:guid w:val="{C7B6BA94-0C76-4EE4-89F4-179BCFADB7C2}"/>
      </w:docPartPr>
      <w:docPartBody>
        <w:p w:rsidR="00822660" w:rsidRDefault="009404BC" w:rsidP="009404BC">
          <w:pPr>
            <w:pStyle w:val="A734271FBF31492494FB1B242B2386DA2"/>
          </w:pPr>
          <w:r w:rsidRPr="00E930BD">
            <w:rPr>
              <w:rStyle w:val="PlaceholderText"/>
              <w:sz w:val="24"/>
              <w:szCs w:val="24"/>
            </w:rPr>
            <w:t>Click to enter text.</w:t>
          </w:r>
        </w:p>
      </w:docPartBody>
    </w:docPart>
    <w:docPart>
      <w:docPartPr>
        <w:name w:val="AC22D65BA2EF4A0EACDCB20DEABDA471"/>
        <w:category>
          <w:name w:val="General"/>
          <w:gallery w:val="placeholder"/>
        </w:category>
        <w:types>
          <w:type w:val="bbPlcHdr"/>
        </w:types>
        <w:behaviors>
          <w:behavior w:val="content"/>
        </w:behaviors>
        <w:guid w:val="{038C3261-98FA-4AA4-9F53-5265C2550829}"/>
      </w:docPartPr>
      <w:docPartBody>
        <w:p w:rsidR="00822660" w:rsidRDefault="009404BC" w:rsidP="009404BC">
          <w:pPr>
            <w:pStyle w:val="AC22D65BA2EF4A0EACDCB20DEABDA4712"/>
          </w:pPr>
          <w:r w:rsidRPr="00E930BD">
            <w:rPr>
              <w:rStyle w:val="PlaceholderText"/>
              <w:sz w:val="24"/>
              <w:szCs w:val="24"/>
              <w:shd w:val="clear" w:color="auto" w:fill="F2F2F2" w:themeFill="background1" w:themeFillShade="F2"/>
            </w:rPr>
            <w:t>Click to enter text.</w:t>
          </w:r>
        </w:p>
      </w:docPartBody>
    </w:docPart>
    <w:docPart>
      <w:docPartPr>
        <w:name w:val="D6828B0D99A646279147CFBA7C9ADEAE"/>
        <w:category>
          <w:name w:val="General"/>
          <w:gallery w:val="placeholder"/>
        </w:category>
        <w:types>
          <w:type w:val="bbPlcHdr"/>
        </w:types>
        <w:behaviors>
          <w:behavior w:val="content"/>
        </w:behaviors>
        <w:guid w:val="{04B2B4D2-679D-4C10-A44A-7B8975A667A8}"/>
      </w:docPartPr>
      <w:docPartBody>
        <w:p w:rsidR="00822660" w:rsidRDefault="009404BC" w:rsidP="009404BC">
          <w:pPr>
            <w:pStyle w:val="D6828B0D99A646279147CFBA7C9ADEAE2"/>
          </w:pPr>
          <w:r w:rsidRPr="00E930BD">
            <w:rPr>
              <w:rStyle w:val="PlaceholderText"/>
              <w:sz w:val="24"/>
              <w:szCs w:val="24"/>
              <w:shd w:val="clear" w:color="auto" w:fill="F2F2F2" w:themeFill="background1" w:themeFillShade="F2"/>
            </w:rPr>
            <w:t>Click to enter text.</w:t>
          </w:r>
        </w:p>
      </w:docPartBody>
    </w:docPart>
    <w:docPart>
      <w:docPartPr>
        <w:name w:val="F9B55FB3FAC840749A6A1B02675BC799"/>
        <w:category>
          <w:name w:val="General"/>
          <w:gallery w:val="placeholder"/>
        </w:category>
        <w:types>
          <w:type w:val="bbPlcHdr"/>
        </w:types>
        <w:behaviors>
          <w:behavior w:val="content"/>
        </w:behaviors>
        <w:guid w:val="{C29FF5D9-9C5C-4A4D-8D3B-8614801C072C}"/>
      </w:docPartPr>
      <w:docPartBody>
        <w:p w:rsidR="00822660" w:rsidRDefault="009404BC" w:rsidP="009404BC">
          <w:pPr>
            <w:pStyle w:val="F9B55FB3FAC840749A6A1B02675BC7992"/>
          </w:pPr>
          <w:r w:rsidRPr="00E930BD">
            <w:rPr>
              <w:rStyle w:val="PlaceholderText"/>
              <w:rFonts w:ascii="Times New Roman" w:hAnsi="Times New Roman" w:cs="Times New Roman"/>
            </w:rPr>
            <w:t>Click to enter text.</w:t>
          </w:r>
        </w:p>
      </w:docPartBody>
    </w:docPart>
    <w:docPart>
      <w:docPartPr>
        <w:name w:val="2827088397724345A78D7582086AAAFA"/>
        <w:category>
          <w:name w:val="General"/>
          <w:gallery w:val="placeholder"/>
        </w:category>
        <w:types>
          <w:type w:val="bbPlcHdr"/>
        </w:types>
        <w:behaviors>
          <w:behavior w:val="content"/>
        </w:behaviors>
        <w:guid w:val="{6E2346DF-22E0-444C-9C42-DF8C1CE04B70}"/>
      </w:docPartPr>
      <w:docPartBody>
        <w:p w:rsidR="00822660" w:rsidRDefault="009404BC" w:rsidP="009404BC">
          <w:pPr>
            <w:pStyle w:val="2827088397724345A78D7582086AAAFA2"/>
          </w:pPr>
          <w:r w:rsidRPr="00E930BD">
            <w:rPr>
              <w:rStyle w:val="PlaceholderText"/>
            </w:rPr>
            <w:t>Click to enter text.</w:t>
          </w:r>
        </w:p>
      </w:docPartBody>
    </w:docPart>
    <w:docPart>
      <w:docPartPr>
        <w:name w:val="BA324EDA392B46A48584A021551C0BED"/>
        <w:category>
          <w:name w:val="General"/>
          <w:gallery w:val="placeholder"/>
        </w:category>
        <w:types>
          <w:type w:val="bbPlcHdr"/>
        </w:types>
        <w:behaviors>
          <w:behavior w:val="content"/>
        </w:behaviors>
        <w:guid w:val="{45896C63-433C-4588-808D-954D1C180FD1}"/>
      </w:docPartPr>
      <w:docPartBody>
        <w:p w:rsidR="00822660" w:rsidRDefault="009404BC" w:rsidP="009404BC">
          <w:pPr>
            <w:pStyle w:val="BA324EDA392B46A48584A021551C0BED2"/>
          </w:pPr>
          <w:r w:rsidRPr="00E930BD">
            <w:rPr>
              <w:rStyle w:val="PlaceholderText"/>
            </w:rPr>
            <w:t>Click to enter text.</w:t>
          </w:r>
        </w:p>
      </w:docPartBody>
    </w:docPart>
    <w:docPart>
      <w:docPartPr>
        <w:name w:val="34AE6E3B789C4C35B98A099DDC98F3DE"/>
        <w:category>
          <w:name w:val="General"/>
          <w:gallery w:val="placeholder"/>
        </w:category>
        <w:types>
          <w:type w:val="bbPlcHdr"/>
        </w:types>
        <w:behaviors>
          <w:behavior w:val="content"/>
        </w:behaviors>
        <w:guid w:val="{9C6EE806-F176-432F-AEE1-BB16B1E2444F}"/>
      </w:docPartPr>
      <w:docPartBody>
        <w:p w:rsidR="00822660" w:rsidRDefault="009404BC" w:rsidP="009404BC">
          <w:pPr>
            <w:pStyle w:val="34AE6E3B789C4C35B98A099DDC98F3DE2"/>
          </w:pPr>
          <w:r w:rsidRPr="00E930BD">
            <w:rPr>
              <w:rStyle w:val="PlaceholderText"/>
            </w:rPr>
            <w:t>Click to enter text.</w:t>
          </w:r>
        </w:p>
      </w:docPartBody>
    </w:docPart>
    <w:docPart>
      <w:docPartPr>
        <w:name w:val="B2A0C10C6EF14AA19BDD6389CC796BE4"/>
        <w:category>
          <w:name w:val="General"/>
          <w:gallery w:val="placeholder"/>
        </w:category>
        <w:types>
          <w:type w:val="bbPlcHdr"/>
        </w:types>
        <w:behaviors>
          <w:behavior w:val="content"/>
        </w:behaviors>
        <w:guid w:val="{6888B7ED-BD1E-448B-A7AA-F949D9B5FA23}"/>
      </w:docPartPr>
      <w:docPartBody>
        <w:p w:rsidR="00822660" w:rsidRDefault="009404BC" w:rsidP="009404BC">
          <w:pPr>
            <w:pStyle w:val="B2A0C10C6EF14AA19BDD6389CC796BE42"/>
          </w:pPr>
          <w:r w:rsidRPr="00E930BD">
            <w:rPr>
              <w:rStyle w:val="PlaceholderText"/>
            </w:rPr>
            <w:t>Click to enter text.</w:t>
          </w:r>
        </w:p>
      </w:docPartBody>
    </w:docPart>
    <w:docPart>
      <w:docPartPr>
        <w:name w:val="6711EDC7B01A4093B2710C88EC1B72BF"/>
        <w:category>
          <w:name w:val="General"/>
          <w:gallery w:val="placeholder"/>
        </w:category>
        <w:types>
          <w:type w:val="bbPlcHdr"/>
        </w:types>
        <w:behaviors>
          <w:behavior w:val="content"/>
        </w:behaviors>
        <w:guid w:val="{462B4C47-95FF-4A0D-B97B-8996619CD033}"/>
      </w:docPartPr>
      <w:docPartBody>
        <w:p w:rsidR="00822660" w:rsidRDefault="009404BC" w:rsidP="009404BC">
          <w:pPr>
            <w:pStyle w:val="6711EDC7B01A4093B2710C88EC1B72BF2"/>
          </w:pPr>
          <w:r w:rsidRPr="00E930BD">
            <w:rPr>
              <w:rStyle w:val="PlaceholderText"/>
            </w:rPr>
            <w:t>Click to enter text.</w:t>
          </w:r>
        </w:p>
      </w:docPartBody>
    </w:docPart>
    <w:docPart>
      <w:docPartPr>
        <w:name w:val="1A747F34929042CC943CCD5943B3FB92"/>
        <w:category>
          <w:name w:val="General"/>
          <w:gallery w:val="placeholder"/>
        </w:category>
        <w:types>
          <w:type w:val="bbPlcHdr"/>
        </w:types>
        <w:behaviors>
          <w:behavior w:val="content"/>
        </w:behaviors>
        <w:guid w:val="{DD44C221-393D-4671-8D65-AD547DA06797}"/>
      </w:docPartPr>
      <w:docPartBody>
        <w:p w:rsidR="00822660" w:rsidRDefault="009404BC" w:rsidP="009404BC">
          <w:pPr>
            <w:pStyle w:val="1A747F34929042CC943CCD5943B3FB922"/>
          </w:pPr>
          <w:r w:rsidRPr="00E930BD">
            <w:rPr>
              <w:rStyle w:val="PlaceholderText"/>
            </w:rPr>
            <w:t>Click to enter text.</w:t>
          </w:r>
        </w:p>
      </w:docPartBody>
    </w:docPart>
    <w:docPart>
      <w:docPartPr>
        <w:name w:val="F28C0D83789F4AC281E0619B0860D4E0"/>
        <w:category>
          <w:name w:val="General"/>
          <w:gallery w:val="placeholder"/>
        </w:category>
        <w:types>
          <w:type w:val="bbPlcHdr"/>
        </w:types>
        <w:behaviors>
          <w:behavior w:val="content"/>
        </w:behaviors>
        <w:guid w:val="{CFCABCC7-0F29-46AF-B993-2BD2109BA92E}"/>
      </w:docPartPr>
      <w:docPartBody>
        <w:p w:rsidR="00822660" w:rsidRDefault="009404BC" w:rsidP="009404BC">
          <w:pPr>
            <w:pStyle w:val="F28C0D83789F4AC281E0619B0860D4E02"/>
          </w:pPr>
          <w:r w:rsidRPr="00E930BD">
            <w:rPr>
              <w:rStyle w:val="PlaceholderText"/>
            </w:rPr>
            <w:t>Click to enter text.</w:t>
          </w:r>
        </w:p>
      </w:docPartBody>
    </w:docPart>
    <w:docPart>
      <w:docPartPr>
        <w:name w:val="BA0668DF154C4BDC94F07D7A745AD05C"/>
        <w:category>
          <w:name w:val="General"/>
          <w:gallery w:val="placeholder"/>
        </w:category>
        <w:types>
          <w:type w:val="bbPlcHdr"/>
        </w:types>
        <w:behaviors>
          <w:behavior w:val="content"/>
        </w:behaviors>
        <w:guid w:val="{1264A8FC-F1F9-4142-89A6-33B71B6CC650}"/>
      </w:docPartPr>
      <w:docPartBody>
        <w:p w:rsidR="00822660" w:rsidRDefault="009404BC" w:rsidP="009404BC">
          <w:pPr>
            <w:pStyle w:val="BA0668DF154C4BDC94F07D7A745AD05C2"/>
          </w:pPr>
          <w:r w:rsidRPr="00E930BD">
            <w:rPr>
              <w:rStyle w:val="PlaceholderText"/>
            </w:rPr>
            <w:t>Click to enter text.</w:t>
          </w:r>
        </w:p>
      </w:docPartBody>
    </w:docPart>
    <w:docPart>
      <w:docPartPr>
        <w:name w:val="EFF84828A814458287ACFB2FB421F155"/>
        <w:category>
          <w:name w:val="General"/>
          <w:gallery w:val="placeholder"/>
        </w:category>
        <w:types>
          <w:type w:val="bbPlcHdr"/>
        </w:types>
        <w:behaviors>
          <w:behavior w:val="content"/>
        </w:behaviors>
        <w:guid w:val="{AA482F62-D354-4B13-A613-5BD44D7EAE77}"/>
      </w:docPartPr>
      <w:docPartBody>
        <w:p w:rsidR="00822660" w:rsidRDefault="009404BC" w:rsidP="009404BC">
          <w:pPr>
            <w:pStyle w:val="EFF84828A814458287ACFB2FB421F1552"/>
          </w:pPr>
          <w:r w:rsidRPr="00E930BD">
            <w:rPr>
              <w:rStyle w:val="PlaceholderText"/>
            </w:rPr>
            <w:t>Click to enter text.</w:t>
          </w:r>
        </w:p>
      </w:docPartBody>
    </w:docPart>
    <w:docPart>
      <w:docPartPr>
        <w:name w:val="B8B9325F46C8458FAEBEBCFF366FAAFF"/>
        <w:category>
          <w:name w:val="General"/>
          <w:gallery w:val="placeholder"/>
        </w:category>
        <w:types>
          <w:type w:val="bbPlcHdr"/>
        </w:types>
        <w:behaviors>
          <w:behavior w:val="content"/>
        </w:behaviors>
        <w:guid w:val="{77E0BC30-8C03-4F71-95B6-8F82929D6121}"/>
      </w:docPartPr>
      <w:docPartBody>
        <w:p w:rsidR="00822660" w:rsidRDefault="009404BC" w:rsidP="009404BC">
          <w:pPr>
            <w:pStyle w:val="B8B9325F46C8458FAEBEBCFF366FAAFF2"/>
          </w:pPr>
          <w:r w:rsidRPr="00E930BD">
            <w:rPr>
              <w:rStyle w:val="PlaceholderText"/>
            </w:rPr>
            <w:t>Click to enter text.</w:t>
          </w:r>
        </w:p>
      </w:docPartBody>
    </w:docPart>
    <w:docPart>
      <w:docPartPr>
        <w:name w:val="2C87B68CCCA94D2BA65F97F181ABCC93"/>
        <w:category>
          <w:name w:val="General"/>
          <w:gallery w:val="placeholder"/>
        </w:category>
        <w:types>
          <w:type w:val="bbPlcHdr"/>
        </w:types>
        <w:behaviors>
          <w:behavior w:val="content"/>
        </w:behaviors>
        <w:guid w:val="{8344F269-EDA1-4A6D-8EAA-3DFBCAA3972F}"/>
      </w:docPartPr>
      <w:docPartBody>
        <w:p w:rsidR="00822660" w:rsidRDefault="009404BC" w:rsidP="009404BC">
          <w:pPr>
            <w:pStyle w:val="2C87B68CCCA94D2BA65F97F181ABCC932"/>
          </w:pPr>
          <w:r w:rsidRPr="00E930BD">
            <w:rPr>
              <w:rStyle w:val="PlaceholderText"/>
            </w:rPr>
            <w:t>Click to enter text.</w:t>
          </w:r>
        </w:p>
      </w:docPartBody>
    </w:docPart>
    <w:docPart>
      <w:docPartPr>
        <w:name w:val="E2ECD111B5BF40AA87C2C829A8E258DC"/>
        <w:category>
          <w:name w:val="General"/>
          <w:gallery w:val="placeholder"/>
        </w:category>
        <w:types>
          <w:type w:val="bbPlcHdr"/>
        </w:types>
        <w:behaviors>
          <w:behavior w:val="content"/>
        </w:behaviors>
        <w:guid w:val="{2BA5B014-7FDD-4284-9CCE-5E0759072DED}"/>
      </w:docPartPr>
      <w:docPartBody>
        <w:p w:rsidR="00822660" w:rsidRDefault="009404BC" w:rsidP="009404BC">
          <w:pPr>
            <w:pStyle w:val="E2ECD111B5BF40AA87C2C829A8E258DC2"/>
          </w:pPr>
          <w:r w:rsidRPr="00E930BD">
            <w:rPr>
              <w:rStyle w:val="PlaceholderText"/>
            </w:rPr>
            <w:t>Click to enter text.</w:t>
          </w:r>
        </w:p>
      </w:docPartBody>
    </w:docPart>
    <w:docPart>
      <w:docPartPr>
        <w:name w:val="00BFA1FA9A4240E4BE8C70A6CB3BA2D8"/>
        <w:category>
          <w:name w:val="General"/>
          <w:gallery w:val="placeholder"/>
        </w:category>
        <w:types>
          <w:type w:val="bbPlcHdr"/>
        </w:types>
        <w:behaviors>
          <w:behavior w:val="content"/>
        </w:behaviors>
        <w:guid w:val="{5ACF0CB9-FF34-4D03-A8C2-F22B9199E1AE}"/>
      </w:docPartPr>
      <w:docPartBody>
        <w:p w:rsidR="00822660" w:rsidRDefault="009404BC" w:rsidP="009404BC">
          <w:pPr>
            <w:pStyle w:val="00BFA1FA9A4240E4BE8C70A6CB3BA2D82"/>
          </w:pPr>
          <w:r w:rsidRPr="00E930BD">
            <w:rPr>
              <w:rStyle w:val="PlaceholderText"/>
            </w:rPr>
            <w:t>Click to enter text.</w:t>
          </w:r>
        </w:p>
      </w:docPartBody>
    </w:docPart>
    <w:docPart>
      <w:docPartPr>
        <w:name w:val="495CE3F3EC6144928F7FDCABF0343164"/>
        <w:category>
          <w:name w:val="General"/>
          <w:gallery w:val="placeholder"/>
        </w:category>
        <w:types>
          <w:type w:val="bbPlcHdr"/>
        </w:types>
        <w:behaviors>
          <w:behavior w:val="content"/>
        </w:behaviors>
        <w:guid w:val="{2D70EF78-052F-41BA-A4D6-C9DCC3DDCA4A}"/>
      </w:docPartPr>
      <w:docPartBody>
        <w:p w:rsidR="00822660" w:rsidRDefault="009404BC" w:rsidP="009404BC">
          <w:pPr>
            <w:pStyle w:val="495CE3F3EC6144928F7FDCABF03431642"/>
          </w:pPr>
          <w:r w:rsidRPr="00E930BD">
            <w:rPr>
              <w:rStyle w:val="PlaceholderText"/>
            </w:rPr>
            <w:t>Click to enter text.</w:t>
          </w:r>
        </w:p>
      </w:docPartBody>
    </w:docPart>
    <w:docPart>
      <w:docPartPr>
        <w:name w:val="60A0190378EF4ABEA744AC66B3AE536C"/>
        <w:category>
          <w:name w:val="General"/>
          <w:gallery w:val="placeholder"/>
        </w:category>
        <w:types>
          <w:type w:val="bbPlcHdr"/>
        </w:types>
        <w:behaviors>
          <w:behavior w:val="content"/>
        </w:behaviors>
        <w:guid w:val="{AB3B6FBD-7C68-4AA7-9157-B35FC1BF4595}"/>
      </w:docPartPr>
      <w:docPartBody>
        <w:p w:rsidR="00822660" w:rsidRDefault="009404BC" w:rsidP="009404BC">
          <w:pPr>
            <w:pStyle w:val="60A0190378EF4ABEA744AC66B3AE536C2"/>
          </w:pPr>
          <w:r w:rsidRPr="00E930BD">
            <w:rPr>
              <w:rStyle w:val="PlaceholderText"/>
            </w:rPr>
            <w:t>Click to enter text.</w:t>
          </w:r>
        </w:p>
      </w:docPartBody>
    </w:docPart>
    <w:docPart>
      <w:docPartPr>
        <w:name w:val="6035E214D9014CDEB40B41E1359CDA81"/>
        <w:category>
          <w:name w:val="General"/>
          <w:gallery w:val="placeholder"/>
        </w:category>
        <w:types>
          <w:type w:val="bbPlcHdr"/>
        </w:types>
        <w:behaviors>
          <w:behavior w:val="content"/>
        </w:behaviors>
        <w:guid w:val="{39FDE769-5564-432F-B227-341E5637805B}"/>
      </w:docPartPr>
      <w:docPartBody>
        <w:p w:rsidR="00822660" w:rsidRDefault="009404BC" w:rsidP="009404BC">
          <w:pPr>
            <w:pStyle w:val="6035E214D9014CDEB40B41E1359CDA812"/>
          </w:pPr>
          <w:r w:rsidRPr="00E930BD">
            <w:rPr>
              <w:rStyle w:val="PlaceholderText"/>
            </w:rPr>
            <w:t>Click to enter text.</w:t>
          </w:r>
        </w:p>
      </w:docPartBody>
    </w:docPart>
    <w:docPart>
      <w:docPartPr>
        <w:name w:val="7A872E78716D42BE9290D4980C647A8D"/>
        <w:category>
          <w:name w:val="General"/>
          <w:gallery w:val="placeholder"/>
        </w:category>
        <w:types>
          <w:type w:val="bbPlcHdr"/>
        </w:types>
        <w:behaviors>
          <w:behavior w:val="content"/>
        </w:behaviors>
        <w:guid w:val="{32D2B018-5C11-4345-A342-BD4D6EEA6030}"/>
      </w:docPartPr>
      <w:docPartBody>
        <w:p w:rsidR="00822660" w:rsidRDefault="00E019B3" w:rsidP="00E019B3">
          <w:pPr>
            <w:pStyle w:val="7A872E78716D42BE9290D4980C647A8D"/>
          </w:pPr>
          <w:r w:rsidRPr="00C91ACC">
            <w:rPr>
              <w:rFonts w:cstheme="minorHAnsi"/>
              <w:bCs/>
              <w:sz w:val="20"/>
              <w:szCs w:val="20"/>
            </w:rPr>
            <w:t>Select a date.</w:t>
          </w:r>
        </w:p>
      </w:docPartBody>
    </w:docPart>
    <w:docPart>
      <w:docPartPr>
        <w:name w:val="B19721FB9814445485A4A32B03FAEECC"/>
        <w:category>
          <w:name w:val="General"/>
          <w:gallery w:val="placeholder"/>
        </w:category>
        <w:types>
          <w:type w:val="bbPlcHdr"/>
        </w:types>
        <w:behaviors>
          <w:behavior w:val="content"/>
        </w:behaviors>
        <w:guid w:val="{287A7EAB-2623-4C8B-AE82-0BEFAB5A4A34}"/>
      </w:docPartPr>
      <w:docPartBody>
        <w:p w:rsidR="00822660" w:rsidRDefault="009404BC" w:rsidP="009404BC">
          <w:pPr>
            <w:pStyle w:val="B19721FB9814445485A4A32B03FAEECC2"/>
          </w:pPr>
          <w:r w:rsidRPr="00E930BD">
            <w:rPr>
              <w:rStyle w:val="PlaceholderText"/>
            </w:rPr>
            <w:t>Click to enter text.</w:t>
          </w:r>
        </w:p>
      </w:docPartBody>
    </w:docPart>
    <w:docPart>
      <w:docPartPr>
        <w:name w:val="53B3CD566FC4492E82024F9C75135EB0"/>
        <w:category>
          <w:name w:val="General"/>
          <w:gallery w:val="placeholder"/>
        </w:category>
        <w:types>
          <w:type w:val="bbPlcHdr"/>
        </w:types>
        <w:behaviors>
          <w:behavior w:val="content"/>
        </w:behaviors>
        <w:guid w:val="{D6DE1F09-F762-441E-B42E-D4A0658E09FF}"/>
      </w:docPartPr>
      <w:docPartBody>
        <w:p w:rsidR="00822660" w:rsidRDefault="009404BC" w:rsidP="009404BC">
          <w:pPr>
            <w:pStyle w:val="53B3CD566FC4492E82024F9C75135EB02"/>
          </w:pPr>
          <w:r w:rsidRPr="00E930BD">
            <w:rPr>
              <w:rStyle w:val="PlaceholderText"/>
            </w:rPr>
            <w:t>Click to enter text.</w:t>
          </w:r>
        </w:p>
      </w:docPartBody>
    </w:docPart>
    <w:docPart>
      <w:docPartPr>
        <w:name w:val="7D5C039A855D4592AFE5DF9D721380ED"/>
        <w:category>
          <w:name w:val="General"/>
          <w:gallery w:val="placeholder"/>
        </w:category>
        <w:types>
          <w:type w:val="bbPlcHdr"/>
        </w:types>
        <w:behaviors>
          <w:behavior w:val="content"/>
        </w:behaviors>
        <w:guid w:val="{B40B4282-FCE2-41E3-A3AE-6CD2208FBADA}"/>
      </w:docPartPr>
      <w:docPartBody>
        <w:p w:rsidR="00822660" w:rsidRDefault="009404BC" w:rsidP="009404BC">
          <w:pPr>
            <w:pStyle w:val="7D5C039A855D4592AFE5DF9D721380ED2"/>
          </w:pPr>
          <w:r w:rsidRPr="00E930BD">
            <w:rPr>
              <w:rStyle w:val="PlaceholderText"/>
            </w:rPr>
            <w:t>Click to enter text.</w:t>
          </w:r>
        </w:p>
      </w:docPartBody>
    </w:docPart>
    <w:docPart>
      <w:docPartPr>
        <w:name w:val="379C5AE6E66145C0821048CF3795E877"/>
        <w:category>
          <w:name w:val="General"/>
          <w:gallery w:val="placeholder"/>
        </w:category>
        <w:types>
          <w:type w:val="bbPlcHdr"/>
        </w:types>
        <w:behaviors>
          <w:behavior w:val="content"/>
        </w:behaviors>
        <w:guid w:val="{CB29C902-F6D3-42F8-ABCB-75E7753B726B}"/>
      </w:docPartPr>
      <w:docPartBody>
        <w:p w:rsidR="00822660" w:rsidRDefault="009404BC" w:rsidP="009404BC">
          <w:pPr>
            <w:pStyle w:val="379C5AE6E66145C0821048CF3795E8772"/>
          </w:pPr>
          <w:r w:rsidRPr="00E930BD">
            <w:rPr>
              <w:rFonts w:cstheme="minorHAnsi"/>
              <w:bCs/>
              <w:sz w:val="20"/>
              <w:szCs w:val="20"/>
            </w:rPr>
            <w:t>Select date.</w:t>
          </w:r>
        </w:p>
      </w:docPartBody>
    </w:docPart>
    <w:docPart>
      <w:docPartPr>
        <w:name w:val="E92E2737F9B842A792E7590FC5B987CD"/>
        <w:category>
          <w:name w:val="General"/>
          <w:gallery w:val="placeholder"/>
        </w:category>
        <w:types>
          <w:type w:val="bbPlcHdr"/>
        </w:types>
        <w:behaviors>
          <w:behavior w:val="content"/>
        </w:behaviors>
        <w:guid w:val="{875B30AB-B621-4B60-B9BC-D1BCD3B948BE}"/>
      </w:docPartPr>
      <w:docPartBody>
        <w:p w:rsidR="00822660" w:rsidRDefault="009404BC" w:rsidP="009404BC">
          <w:pPr>
            <w:pStyle w:val="E92E2737F9B842A792E7590FC5B987CD2"/>
          </w:pPr>
          <w:r w:rsidRPr="00E930BD">
            <w:rPr>
              <w:rStyle w:val="PlaceholderText"/>
            </w:rPr>
            <w:t>Click to enter text.</w:t>
          </w:r>
        </w:p>
      </w:docPartBody>
    </w:docPart>
    <w:docPart>
      <w:docPartPr>
        <w:name w:val="711ABB796F6845ABBB8B1F0B08F2CB78"/>
        <w:category>
          <w:name w:val="General"/>
          <w:gallery w:val="placeholder"/>
        </w:category>
        <w:types>
          <w:type w:val="bbPlcHdr"/>
        </w:types>
        <w:behaviors>
          <w:behavior w:val="content"/>
        </w:behaviors>
        <w:guid w:val="{9B493E53-AA73-4563-AB15-1E16291AE3F4}"/>
      </w:docPartPr>
      <w:docPartBody>
        <w:p w:rsidR="00822660" w:rsidRDefault="009404BC" w:rsidP="009404BC">
          <w:pPr>
            <w:pStyle w:val="711ABB796F6845ABBB8B1F0B08F2CB782"/>
          </w:pPr>
          <w:r w:rsidRPr="00E930BD">
            <w:rPr>
              <w:rStyle w:val="PlaceholderText"/>
            </w:rPr>
            <w:t>Click to enter text.</w:t>
          </w:r>
        </w:p>
      </w:docPartBody>
    </w:docPart>
    <w:docPart>
      <w:docPartPr>
        <w:name w:val="29A9E307DCA045B294D239B6CFE56320"/>
        <w:category>
          <w:name w:val="General"/>
          <w:gallery w:val="placeholder"/>
        </w:category>
        <w:types>
          <w:type w:val="bbPlcHdr"/>
        </w:types>
        <w:behaviors>
          <w:behavior w:val="content"/>
        </w:behaviors>
        <w:guid w:val="{A074EBAA-8282-424E-B0C3-0B295E95669B}"/>
      </w:docPartPr>
      <w:docPartBody>
        <w:p w:rsidR="00822660" w:rsidRDefault="009404BC" w:rsidP="009404BC">
          <w:pPr>
            <w:pStyle w:val="29A9E307DCA045B294D239B6CFE563202"/>
          </w:pPr>
          <w:r w:rsidRPr="00E930BD">
            <w:rPr>
              <w:rStyle w:val="PlaceholderText"/>
            </w:rPr>
            <w:t>Click to enter text.</w:t>
          </w:r>
        </w:p>
      </w:docPartBody>
    </w:docPart>
    <w:docPart>
      <w:docPartPr>
        <w:name w:val="410558AC66524D59A00B4E5FFD8BD56C"/>
        <w:category>
          <w:name w:val="General"/>
          <w:gallery w:val="placeholder"/>
        </w:category>
        <w:types>
          <w:type w:val="bbPlcHdr"/>
        </w:types>
        <w:behaviors>
          <w:behavior w:val="content"/>
        </w:behaviors>
        <w:guid w:val="{77DCFF61-8F76-4E4D-888E-6E6EBCCCFC97}"/>
      </w:docPartPr>
      <w:docPartBody>
        <w:p w:rsidR="00822660" w:rsidRDefault="009404BC" w:rsidP="009404BC">
          <w:pPr>
            <w:pStyle w:val="410558AC66524D59A00B4E5FFD8BD56C2"/>
          </w:pPr>
          <w:r w:rsidRPr="00E930BD">
            <w:rPr>
              <w:rStyle w:val="PlaceholderText"/>
            </w:rPr>
            <w:t>Click to enter text.</w:t>
          </w:r>
        </w:p>
      </w:docPartBody>
    </w:docPart>
    <w:docPart>
      <w:docPartPr>
        <w:name w:val="6CB2B1ED39214C11A86F8B7448EF2D0C"/>
        <w:category>
          <w:name w:val="General"/>
          <w:gallery w:val="placeholder"/>
        </w:category>
        <w:types>
          <w:type w:val="bbPlcHdr"/>
        </w:types>
        <w:behaviors>
          <w:behavior w:val="content"/>
        </w:behaviors>
        <w:guid w:val="{51C26363-AD78-4706-96A3-6369946F8669}"/>
      </w:docPartPr>
      <w:docPartBody>
        <w:p w:rsidR="00822660" w:rsidRDefault="009404BC" w:rsidP="009404BC">
          <w:pPr>
            <w:pStyle w:val="6CB2B1ED39214C11A86F8B7448EF2D0C2"/>
          </w:pPr>
          <w:r w:rsidRPr="00E930BD">
            <w:rPr>
              <w:rFonts w:cstheme="minorHAnsi"/>
              <w:bCs/>
              <w:sz w:val="20"/>
              <w:szCs w:val="20"/>
            </w:rPr>
            <w:t>Select date.</w:t>
          </w:r>
        </w:p>
      </w:docPartBody>
    </w:docPart>
    <w:docPart>
      <w:docPartPr>
        <w:name w:val="9A6203442EA94375926FB38ED4E3467F"/>
        <w:category>
          <w:name w:val="General"/>
          <w:gallery w:val="placeholder"/>
        </w:category>
        <w:types>
          <w:type w:val="bbPlcHdr"/>
        </w:types>
        <w:behaviors>
          <w:behavior w:val="content"/>
        </w:behaviors>
        <w:guid w:val="{0F7D5C22-2A48-41AC-B999-0FDB310E674C}"/>
      </w:docPartPr>
      <w:docPartBody>
        <w:p w:rsidR="00822660" w:rsidRDefault="009404BC" w:rsidP="009404BC">
          <w:pPr>
            <w:pStyle w:val="9A6203442EA94375926FB38ED4E3467F2"/>
          </w:pPr>
          <w:r w:rsidRPr="00E930BD">
            <w:rPr>
              <w:rStyle w:val="PlaceholderText"/>
            </w:rPr>
            <w:t>Click to enter text.</w:t>
          </w:r>
        </w:p>
      </w:docPartBody>
    </w:docPart>
    <w:docPart>
      <w:docPartPr>
        <w:name w:val="41BB3F83D8C84EF5AE318F7C64CF79CB"/>
        <w:category>
          <w:name w:val="General"/>
          <w:gallery w:val="placeholder"/>
        </w:category>
        <w:types>
          <w:type w:val="bbPlcHdr"/>
        </w:types>
        <w:behaviors>
          <w:behavior w:val="content"/>
        </w:behaviors>
        <w:guid w:val="{46247BDB-2D3B-4C0F-B74C-F513F8206ADD}"/>
      </w:docPartPr>
      <w:docPartBody>
        <w:p w:rsidR="00822660" w:rsidRDefault="009404BC" w:rsidP="009404BC">
          <w:pPr>
            <w:pStyle w:val="41BB3F83D8C84EF5AE318F7C64CF79CB2"/>
          </w:pPr>
          <w:r w:rsidRPr="00E930BD">
            <w:rPr>
              <w:rStyle w:val="PlaceholderText"/>
            </w:rPr>
            <w:t>Click to enter text.</w:t>
          </w:r>
        </w:p>
      </w:docPartBody>
    </w:docPart>
    <w:docPart>
      <w:docPartPr>
        <w:name w:val="5DD8D0E5CA0743DE8EBE271D59599B4E"/>
        <w:category>
          <w:name w:val="General"/>
          <w:gallery w:val="placeholder"/>
        </w:category>
        <w:types>
          <w:type w:val="bbPlcHdr"/>
        </w:types>
        <w:behaviors>
          <w:behavior w:val="content"/>
        </w:behaviors>
        <w:guid w:val="{2689247D-7152-4FE8-B504-BB66B05E1260}"/>
      </w:docPartPr>
      <w:docPartBody>
        <w:p w:rsidR="00822660" w:rsidRDefault="009404BC" w:rsidP="009404BC">
          <w:pPr>
            <w:pStyle w:val="5DD8D0E5CA0743DE8EBE271D59599B4E2"/>
          </w:pPr>
          <w:r w:rsidRPr="00E930BD">
            <w:rPr>
              <w:rStyle w:val="PlaceholderText"/>
            </w:rPr>
            <w:t>Click to enter text.</w:t>
          </w:r>
        </w:p>
      </w:docPartBody>
    </w:docPart>
    <w:docPart>
      <w:docPartPr>
        <w:name w:val="BA42C13D2C7245068BDFD15E770826C1"/>
        <w:category>
          <w:name w:val="General"/>
          <w:gallery w:val="placeholder"/>
        </w:category>
        <w:types>
          <w:type w:val="bbPlcHdr"/>
        </w:types>
        <w:behaviors>
          <w:behavior w:val="content"/>
        </w:behaviors>
        <w:guid w:val="{D53A036B-55D4-4DA4-AAD6-3F7F5DECBA00}"/>
      </w:docPartPr>
      <w:docPartBody>
        <w:p w:rsidR="00822660" w:rsidRDefault="009404BC" w:rsidP="009404BC">
          <w:pPr>
            <w:pStyle w:val="BA42C13D2C7245068BDFD15E770826C12"/>
          </w:pPr>
          <w:r w:rsidRPr="00E930BD">
            <w:rPr>
              <w:rStyle w:val="PlaceholderText"/>
            </w:rPr>
            <w:t>Click to enter text.</w:t>
          </w:r>
        </w:p>
      </w:docPartBody>
    </w:docPart>
    <w:docPart>
      <w:docPartPr>
        <w:name w:val="682E5BE3959E4D9AB31D46C656CA46D0"/>
        <w:category>
          <w:name w:val="General"/>
          <w:gallery w:val="placeholder"/>
        </w:category>
        <w:types>
          <w:type w:val="bbPlcHdr"/>
        </w:types>
        <w:behaviors>
          <w:behavior w:val="content"/>
        </w:behaviors>
        <w:guid w:val="{87C2AF85-8ECC-4BB2-BEA0-4A09C1DBE7BA}"/>
      </w:docPartPr>
      <w:docPartBody>
        <w:p w:rsidR="00822660" w:rsidRDefault="009404BC" w:rsidP="009404BC">
          <w:pPr>
            <w:pStyle w:val="682E5BE3959E4D9AB31D46C656CA46D02"/>
          </w:pPr>
          <w:r w:rsidRPr="00E930BD">
            <w:rPr>
              <w:rFonts w:cstheme="minorHAnsi"/>
              <w:bCs/>
              <w:sz w:val="20"/>
              <w:szCs w:val="20"/>
            </w:rPr>
            <w:t>Select date.</w:t>
          </w:r>
        </w:p>
      </w:docPartBody>
    </w:docPart>
    <w:docPart>
      <w:docPartPr>
        <w:name w:val="D91360B5D02944B8B3D001BF59A9949D"/>
        <w:category>
          <w:name w:val="General"/>
          <w:gallery w:val="placeholder"/>
        </w:category>
        <w:types>
          <w:type w:val="bbPlcHdr"/>
        </w:types>
        <w:behaviors>
          <w:behavior w:val="content"/>
        </w:behaviors>
        <w:guid w:val="{E104C168-A4D9-4154-9BAF-3784E1F5AA5E}"/>
      </w:docPartPr>
      <w:docPartBody>
        <w:p w:rsidR="00822660" w:rsidRDefault="009404BC" w:rsidP="009404BC">
          <w:pPr>
            <w:pStyle w:val="D91360B5D02944B8B3D001BF59A9949D2"/>
          </w:pPr>
          <w:r w:rsidRPr="00E930BD">
            <w:rPr>
              <w:rStyle w:val="PlaceholderText"/>
            </w:rPr>
            <w:t>Click to enter text.</w:t>
          </w:r>
        </w:p>
      </w:docPartBody>
    </w:docPart>
    <w:docPart>
      <w:docPartPr>
        <w:name w:val="237C5D9D9209438BAC5DDCB16175ED99"/>
        <w:category>
          <w:name w:val="General"/>
          <w:gallery w:val="placeholder"/>
        </w:category>
        <w:types>
          <w:type w:val="bbPlcHdr"/>
        </w:types>
        <w:behaviors>
          <w:behavior w:val="content"/>
        </w:behaviors>
        <w:guid w:val="{EFA48686-05AD-4821-AA0D-65B4DCEC8314}"/>
      </w:docPartPr>
      <w:docPartBody>
        <w:p w:rsidR="00822660" w:rsidRDefault="009404BC" w:rsidP="009404BC">
          <w:pPr>
            <w:pStyle w:val="237C5D9D9209438BAC5DDCB16175ED992"/>
          </w:pPr>
          <w:r w:rsidRPr="00E930BD">
            <w:rPr>
              <w:rStyle w:val="PlaceholderText"/>
            </w:rPr>
            <w:t>Click to enter text.</w:t>
          </w:r>
        </w:p>
      </w:docPartBody>
    </w:docPart>
    <w:docPart>
      <w:docPartPr>
        <w:name w:val="D87590ED091F4AE3A008877649A6F335"/>
        <w:category>
          <w:name w:val="General"/>
          <w:gallery w:val="placeholder"/>
        </w:category>
        <w:types>
          <w:type w:val="bbPlcHdr"/>
        </w:types>
        <w:behaviors>
          <w:behavior w:val="content"/>
        </w:behaviors>
        <w:guid w:val="{FAA4563C-37B6-49F1-B636-7A7046F99290}"/>
      </w:docPartPr>
      <w:docPartBody>
        <w:p w:rsidR="00822660" w:rsidRDefault="009404BC" w:rsidP="009404BC">
          <w:pPr>
            <w:pStyle w:val="D87590ED091F4AE3A008877649A6F3352"/>
          </w:pPr>
          <w:r w:rsidRPr="00E930BD">
            <w:rPr>
              <w:rStyle w:val="PlaceholderText"/>
            </w:rPr>
            <w:t>Click to enter text.</w:t>
          </w:r>
        </w:p>
      </w:docPartBody>
    </w:docPart>
    <w:docPart>
      <w:docPartPr>
        <w:name w:val="4457EC3B47BC4A99891939FEBE6AF50E"/>
        <w:category>
          <w:name w:val="General"/>
          <w:gallery w:val="placeholder"/>
        </w:category>
        <w:types>
          <w:type w:val="bbPlcHdr"/>
        </w:types>
        <w:behaviors>
          <w:behavior w:val="content"/>
        </w:behaviors>
        <w:guid w:val="{D0F615D4-74AC-4D8B-8A78-37995F29220B}"/>
      </w:docPartPr>
      <w:docPartBody>
        <w:p w:rsidR="00822660" w:rsidRDefault="009404BC" w:rsidP="009404BC">
          <w:pPr>
            <w:pStyle w:val="4457EC3B47BC4A99891939FEBE6AF50E2"/>
          </w:pPr>
          <w:r w:rsidRPr="00E930BD">
            <w:rPr>
              <w:rStyle w:val="PlaceholderText"/>
            </w:rPr>
            <w:t>Click to enter text.</w:t>
          </w:r>
        </w:p>
      </w:docPartBody>
    </w:docPart>
    <w:docPart>
      <w:docPartPr>
        <w:name w:val="3BAE2F17A76342BDAF420BB78C4FE359"/>
        <w:category>
          <w:name w:val="General"/>
          <w:gallery w:val="placeholder"/>
        </w:category>
        <w:types>
          <w:type w:val="bbPlcHdr"/>
        </w:types>
        <w:behaviors>
          <w:behavior w:val="content"/>
        </w:behaviors>
        <w:guid w:val="{C6D226D7-1BC9-4315-9539-BBD239A023D5}"/>
      </w:docPartPr>
      <w:docPartBody>
        <w:p w:rsidR="00822660" w:rsidRDefault="009404BC" w:rsidP="009404BC">
          <w:pPr>
            <w:pStyle w:val="3BAE2F17A76342BDAF420BB78C4FE3592"/>
          </w:pPr>
          <w:r w:rsidRPr="00E930BD">
            <w:rPr>
              <w:rStyle w:val="PlaceholderText"/>
            </w:rPr>
            <w:t>Click to enter text.</w:t>
          </w:r>
        </w:p>
      </w:docPartBody>
    </w:docPart>
    <w:docPart>
      <w:docPartPr>
        <w:name w:val="42478AF124CC4159BD3E8961449B1739"/>
        <w:category>
          <w:name w:val="General"/>
          <w:gallery w:val="placeholder"/>
        </w:category>
        <w:types>
          <w:type w:val="bbPlcHdr"/>
        </w:types>
        <w:behaviors>
          <w:behavior w:val="content"/>
        </w:behaviors>
        <w:guid w:val="{9E0C524F-D9A8-4A55-A04F-905E85D57D6E}"/>
      </w:docPartPr>
      <w:docPartBody>
        <w:p w:rsidR="00822660" w:rsidRDefault="00E019B3" w:rsidP="00E019B3">
          <w:pPr>
            <w:pStyle w:val="42478AF124CC4159BD3E8961449B1739"/>
          </w:pPr>
          <w:r w:rsidRPr="00C91ACC">
            <w:rPr>
              <w:rFonts w:cstheme="minorHAnsi"/>
              <w:bCs/>
              <w:sz w:val="20"/>
              <w:szCs w:val="20"/>
            </w:rPr>
            <w:t>Select a date.</w:t>
          </w:r>
        </w:p>
      </w:docPartBody>
    </w:docPart>
    <w:docPart>
      <w:docPartPr>
        <w:name w:val="405000F626534A389D1D804B7B717AFC"/>
        <w:category>
          <w:name w:val="General"/>
          <w:gallery w:val="placeholder"/>
        </w:category>
        <w:types>
          <w:type w:val="bbPlcHdr"/>
        </w:types>
        <w:behaviors>
          <w:behavior w:val="content"/>
        </w:behaviors>
        <w:guid w:val="{BEB27400-A900-4D41-9389-8BA0F9FA5022}"/>
      </w:docPartPr>
      <w:docPartBody>
        <w:p w:rsidR="00822660" w:rsidRDefault="009404BC" w:rsidP="009404BC">
          <w:pPr>
            <w:pStyle w:val="405000F626534A389D1D804B7B717AFC2"/>
          </w:pPr>
          <w:r w:rsidRPr="00E930BD">
            <w:rPr>
              <w:rStyle w:val="PlaceholderText"/>
            </w:rPr>
            <w:t>Click to enter text.</w:t>
          </w:r>
        </w:p>
      </w:docPartBody>
    </w:docPart>
    <w:docPart>
      <w:docPartPr>
        <w:name w:val="24F7F6779CC54B2798D9DE5345F05FC0"/>
        <w:category>
          <w:name w:val="General"/>
          <w:gallery w:val="placeholder"/>
        </w:category>
        <w:types>
          <w:type w:val="bbPlcHdr"/>
        </w:types>
        <w:behaviors>
          <w:behavior w:val="content"/>
        </w:behaviors>
        <w:guid w:val="{B16CDA28-0E16-4CB6-9A6A-AC04B6C15870}"/>
      </w:docPartPr>
      <w:docPartBody>
        <w:p w:rsidR="00822660" w:rsidRDefault="009404BC" w:rsidP="009404BC">
          <w:pPr>
            <w:pStyle w:val="24F7F6779CC54B2798D9DE5345F05FC02"/>
          </w:pPr>
          <w:r w:rsidRPr="00E930BD">
            <w:rPr>
              <w:rStyle w:val="PlaceholderText"/>
            </w:rPr>
            <w:t>Click to enter text.</w:t>
          </w:r>
        </w:p>
      </w:docPartBody>
    </w:docPart>
    <w:docPart>
      <w:docPartPr>
        <w:name w:val="FEF20B476A114A9A93002A81B3A28A53"/>
        <w:category>
          <w:name w:val="General"/>
          <w:gallery w:val="placeholder"/>
        </w:category>
        <w:types>
          <w:type w:val="bbPlcHdr"/>
        </w:types>
        <w:behaviors>
          <w:behavior w:val="content"/>
        </w:behaviors>
        <w:guid w:val="{8A754635-1093-4DC6-91BE-71027FA8123A}"/>
      </w:docPartPr>
      <w:docPartBody>
        <w:p w:rsidR="00822660" w:rsidRDefault="009404BC" w:rsidP="009404BC">
          <w:pPr>
            <w:pStyle w:val="FEF20B476A114A9A93002A81B3A28A532"/>
          </w:pPr>
          <w:r w:rsidRPr="00E930BD">
            <w:rPr>
              <w:rStyle w:val="PlaceholderText"/>
            </w:rPr>
            <w:t>Click to enter text.</w:t>
          </w:r>
        </w:p>
      </w:docPartBody>
    </w:docPart>
    <w:docPart>
      <w:docPartPr>
        <w:name w:val="E3AD6B949AE142619AD5AA144C729D52"/>
        <w:category>
          <w:name w:val="General"/>
          <w:gallery w:val="placeholder"/>
        </w:category>
        <w:types>
          <w:type w:val="bbPlcHdr"/>
        </w:types>
        <w:behaviors>
          <w:behavior w:val="content"/>
        </w:behaviors>
        <w:guid w:val="{DC29F2C1-7834-41F6-BF23-F46FC78F6E1E}"/>
      </w:docPartPr>
      <w:docPartBody>
        <w:p w:rsidR="00822660" w:rsidRDefault="009404BC" w:rsidP="009404BC">
          <w:pPr>
            <w:pStyle w:val="E3AD6B949AE142619AD5AA144C729D522"/>
          </w:pPr>
          <w:r w:rsidRPr="00E930BD">
            <w:rPr>
              <w:rStyle w:val="PlaceholderText"/>
            </w:rPr>
            <w:t>Click to enter text.</w:t>
          </w:r>
        </w:p>
      </w:docPartBody>
    </w:docPart>
    <w:docPart>
      <w:docPartPr>
        <w:name w:val="9FC93123D1C74639B97194888586931A"/>
        <w:category>
          <w:name w:val="General"/>
          <w:gallery w:val="placeholder"/>
        </w:category>
        <w:types>
          <w:type w:val="bbPlcHdr"/>
        </w:types>
        <w:behaviors>
          <w:behavior w:val="content"/>
        </w:behaviors>
        <w:guid w:val="{B356B518-D1E2-449D-B932-777D935BC3BD}"/>
      </w:docPartPr>
      <w:docPartBody>
        <w:p w:rsidR="00822660" w:rsidRDefault="009404BC" w:rsidP="009404BC">
          <w:pPr>
            <w:pStyle w:val="9FC93123D1C74639B97194888586931A2"/>
          </w:pPr>
          <w:r w:rsidRPr="00E930BD">
            <w:rPr>
              <w:rFonts w:cstheme="minorHAnsi"/>
              <w:bCs/>
              <w:sz w:val="20"/>
              <w:szCs w:val="20"/>
            </w:rPr>
            <w:t>Select date.</w:t>
          </w:r>
        </w:p>
      </w:docPartBody>
    </w:docPart>
    <w:docPart>
      <w:docPartPr>
        <w:name w:val="A496E0155D6445298B635E8ABE8C13FD"/>
        <w:category>
          <w:name w:val="General"/>
          <w:gallery w:val="placeholder"/>
        </w:category>
        <w:types>
          <w:type w:val="bbPlcHdr"/>
        </w:types>
        <w:behaviors>
          <w:behavior w:val="content"/>
        </w:behaviors>
        <w:guid w:val="{BF4F17BA-79D7-4045-BA27-A1D0C0C5FF6B}"/>
      </w:docPartPr>
      <w:docPartBody>
        <w:p w:rsidR="00822660" w:rsidRDefault="009404BC" w:rsidP="009404BC">
          <w:pPr>
            <w:pStyle w:val="A496E0155D6445298B635E8ABE8C13FD2"/>
          </w:pPr>
          <w:r w:rsidRPr="00E930BD">
            <w:rPr>
              <w:rStyle w:val="PlaceholderText"/>
            </w:rPr>
            <w:t>Click to enter text.</w:t>
          </w:r>
        </w:p>
      </w:docPartBody>
    </w:docPart>
    <w:docPart>
      <w:docPartPr>
        <w:name w:val="2A907D2F46AF46D485D173E8D7A25843"/>
        <w:category>
          <w:name w:val="General"/>
          <w:gallery w:val="placeholder"/>
        </w:category>
        <w:types>
          <w:type w:val="bbPlcHdr"/>
        </w:types>
        <w:behaviors>
          <w:behavior w:val="content"/>
        </w:behaviors>
        <w:guid w:val="{6771F8B3-3009-4EA8-BF0D-CB4097EC3021}"/>
      </w:docPartPr>
      <w:docPartBody>
        <w:p w:rsidR="00822660" w:rsidRDefault="009404BC" w:rsidP="009404BC">
          <w:pPr>
            <w:pStyle w:val="2A907D2F46AF46D485D173E8D7A258432"/>
          </w:pPr>
          <w:r w:rsidRPr="00E930BD">
            <w:rPr>
              <w:rStyle w:val="PlaceholderText"/>
            </w:rPr>
            <w:t>Click to enter text.</w:t>
          </w:r>
        </w:p>
      </w:docPartBody>
    </w:docPart>
    <w:docPart>
      <w:docPartPr>
        <w:name w:val="1FF172D2FFBF46F1A0B67C1C3C615CA0"/>
        <w:category>
          <w:name w:val="General"/>
          <w:gallery w:val="placeholder"/>
        </w:category>
        <w:types>
          <w:type w:val="bbPlcHdr"/>
        </w:types>
        <w:behaviors>
          <w:behavior w:val="content"/>
        </w:behaviors>
        <w:guid w:val="{F213B964-1CF5-40DF-B6E5-A6EC3DA45C9F}"/>
      </w:docPartPr>
      <w:docPartBody>
        <w:p w:rsidR="00822660" w:rsidRDefault="009404BC" w:rsidP="009404BC">
          <w:pPr>
            <w:pStyle w:val="1FF172D2FFBF46F1A0B67C1C3C615CA02"/>
          </w:pPr>
          <w:r w:rsidRPr="00E930BD">
            <w:rPr>
              <w:rStyle w:val="PlaceholderText"/>
            </w:rPr>
            <w:t>Click to enter text.</w:t>
          </w:r>
        </w:p>
      </w:docPartBody>
    </w:docPart>
    <w:docPart>
      <w:docPartPr>
        <w:name w:val="BBB2FD77DDD547579F42F636EF09D385"/>
        <w:category>
          <w:name w:val="General"/>
          <w:gallery w:val="placeholder"/>
        </w:category>
        <w:types>
          <w:type w:val="bbPlcHdr"/>
        </w:types>
        <w:behaviors>
          <w:behavior w:val="content"/>
        </w:behaviors>
        <w:guid w:val="{58E3BB72-80B2-40B3-84F5-BDE11DCA10B1}"/>
      </w:docPartPr>
      <w:docPartBody>
        <w:p w:rsidR="00822660" w:rsidRDefault="009404BC" w:rsidP="009404BC">
          <w:pPr>
            <w:pStyle w:val="BBB2FD77DDD547579F42F636EF09D3852"/>
          </w:pPr>
          <w:r w:rsidRPr="00E930BD">
            <w:rPr>
              <w:rStyle w:val="PlaceholderText"/>
            </w:rPr>
            <w:t>Click to enter text.</w:t>
          </w:r>
        </w:p>
      </w:docPartBody>
    </w:docPart>
    <w:docPart>
      <w:docPartPr>
        <w:name w:val="16BC5DA02C614C5999912A0EB05D9AC2"/>
        <w:category>
          <w:name w:val="General"/>
          <w:gallery w:val="placeholder"/>
        </w:category>
        <w:types>
          <w:type w:val="bbPlcHdr"/>
        </w:types>
        <w:behaviors>
          <w:behavior w:val="content"/>
        </w:behaviors>
        <w:guid w:val="{0D96F78A-8715-4BE6-9525-87E4A766B9BA}"/>
      </w:docPartPr>
      <w:docPartBody>
        <w:p w:rsidR="00822660" w:rsidRDefault="009404BC" w:rsidP="009404BC">
          <w:pPr>
            <w:pStyle w:val="16BC5DA02C614C5999912A0EB05D9AC22"/>
          </w:pPr>
          <w:r w:rsidRPr="00E930BD">
            <w:rPr>
              <w:rFonts w:cstheme="minorHAnsi"/>
              <w:bCs/>
              <w:sz w:val="20"/>
              <w:szCs w:val="20"/>
            </w:rPr>
            <w:t>Select date.</w:t>
          </w:r>
        </w:p>
      </w:docPartBody>
    </w:docPart>
    <w:docPart>
      <w:docPartPr>
        <w:name w:val="656BCA1AC642468CA7DE81D2C2515829"/>
        <w:category>
          <w:name w:val="General"/>
          <w:gallery w:val="placeholder"/>
        </w:category>
        <w:types>
          <w:type w:val="bbPlcHdr"/>
        </w:types>
        <w:behaviors>
          <w:behavior w:val="content"/>
        </w:behaviors>
        <w:guid w:val="{3B3BE96C-CBE9-4750-9D8F-3475727C0A39}"/>
      </w:docPartPr>
      <w:docPartBody>
        <w:p w:rsidR="00822660" w:rsidRDefault="009404BC" w:rsidP="009404BC">
          <w:pPr>
            <w:pStyle w:val="656BCA1AC642468CA7DE81D2C25158292"/>
          </w:pPr>
          <w:r w:rsidRPr="00E930BD">
            <w:rPr>
              <w:rStyle w:val="PlaceholderText"/>
            </w:rPr>
            <w:t>Click to enter text.</w:t>
          </w:r>
        </w:p>
      </w:docPartBody>
    </w:docPart>
    <w:docPart>
      <w:docPartPr>
        <w:name w:val="ADEE436A1AA0491095ECB417D1CB6DA2"/>
        <w:category>
          <w:name w:val="General"/>
          <w:gallery w:val="placeholder"/>
        </w:category>
        <w:types>
          <w:type w:val="bbPlcHdr"/>
        </w:types>
        <w:behaviors>
          <w:behavior w:val="content"/>
        </w:behaviors>
        <w:guid w:val="{3331D631-C065-43DD-ADAE-04084C9C7601}"/>
      </w:docPartPr>
      <w:docPartBody>
        <w:p w:rsidR="00822660" w:rsidRDefault="009404BC" w:rsidP="009404BC">
          <w:pPr>
            <w:pStyle w:val="ADEE436A1AA0491095ECB417D1CB6DA22"/>
          </w:pPr>
          <w:r w:rsidRPr="00E930BD">
            <w:rPr>
              <w:rStyle w:val="PlaceholderText"/>
            </w:rPr>
            <w:t>Click to enter text.</w:t>
          </w:r>
        </w:p>
      </w:docPartBody>
    </w:docPart>
    <w:docPart>
      <w:docPartPr>
        <w:name w:val="7D06F50730E04B858424590F75044E49"/>
        <w:category>
          <w:name w:val="General"/>
          <w:gallery w:val="placeholder"/>
        </w:category>
        <w:types>
          <w:type w:val="bbPlcHdr"/>
        </w:types>
        <w:behaviors>
          <w:behavior w:val="content"/>
        </w:behaviors>
        <w:guid w:val="{BD2CE41F-0C40-4964-9E53-564442521D41}"/>
      </w:docPartPr>
      <w:docPartBody>
        <w:p w:rsidR="00822660" w:rsidRDefault="009404BC" w:rsidP="009404BC">
          <w:pPr>
            <w:pStyle w:val="7D06F50730E04B858424590F75044E492"/>
          </w:pPr>
          <w:r w:rsidRPr="00E930BD">
            <w:rPr>
              <w:rStyle w:val="PlaceholderText"/>
            </w:rPr>
            <w:t>Click to enter text.</w:t>
          </w:r>
        </w:p>
      </w:docPartBody>
    </w:docPart>
    <w:docPart>
      <w:docPartPr>
        <w:name w:val="87A9177A7F18410F95D9C107AE6AC912"/>
        <w:category>
          <w:name w:val="General"/>
          <w:gallery w:val="placeholder"/>
        </w:category>
        <w:types>
          <w:type w:val="bbPlcHdr"/>
        </w:types>
        <w:behaviors>
          <w:behavior w:val="content"/>
        </w:behaviors>
        <w:guid w:val="{2638BD1A-A439-45A7-888F-04AEAC1796D1}"/>
      </w:docPartPr>
      <w:docPartBody>
        <w:p w:rsidR="00822660" w:rsidRDefault="009404BC" w:rsidP="009404BC">
          <w:pPr>
            <w:pStyle w:val="87A9177A7F18410F95D9C107AE6AC9122"/>
          </w:pPr>
          <w:r w:rsidRPr="00E930BD">
            <w:rPr>
              <w:rStyle w:val="PlaceholderText"/>
            </w:rPr>
            <w:t>Click to enter text.</w:t>
          </w:r>
        </w:p>
      </w:docPartBody>
    </w:docPart>
    <w:docPart>
      <w:docPartPr>
        <w:name w:val="957F1EE868E24760BFE3C965702B9DB8"/>
        <w:category>
          <w:name w:val="General"/>
          <w:gallery w:val="placeholder"/>
        </w:category>
        <w:types>
          <w:type w:val="bbPlcHdr"/>
        </w:types>
        <w:behaviors>
          <w:behavior w:val="content"/>
        </w:behaviors>
        <w:guid w:val="{1FB82575-17D7-448D-AFF6-0D3BC619F9EC}"/>
      </w:docPartPr>
      <w:docPartBody>
        <w:p w:rsidR="00822660" w:rsidRDefault="009404BC" w:rsidP="009404BC">
          <w:pPr>
            <w:pStyle w:val="957F1EE868E24760BFE3C965702B9DB82"/>
          </w:pPr>
          <w:r w:rsidRPr="00E930BD">
            <w:rPr>
              <w:rFonts w:cstheme="minorHAnsi"/>
              <w:bCs/>
              <w:sz w:val="20"/>
              <w:szCs w:val="20"/>
            </w:rPr>
            <w:t>Select date.</w:t>
          </w:r>
        </w:p>
      </w:docPartBody>
    </w:docPart>
    <w:docPart>
      <w:docPartPr>
        <w:name w:val="9DF347582BF24006B3DBB08B5B6BBCC9"/>
        <w:category>
          <w:name w:val="General"/>
          <w:gallery w:val="placeholder"/>
        </w:category>
        <w:types>
          <w:type w:val="bbPlcHdr"/>
        </w:types>
        <w:behaviors>
          <w:behavior w:val="content"/>
        </w:behaviors>
        <w:guid w:val="{48BC9599-5736-4ABE-B43F-6265AA49987E}"/>
      </w:docPartPr>
      <w:docPartBody>
        <w:p w:rsidR="00822660" w:rsidRDefault="009404BC" w:rsidP="009404BC">
          <w:pPr>
            <w:pStyle w:val="9DF347582BF24006B3DBB08B5B6BBCC92"/>
          </w:pPr>
          <w:r w:rsidRPr="00E930BD">
            <w:rPr>
              <w:rStyle w:val="PlaceholderText"/>
            </w:rPr>
            <w:t>Click to enter text.</w:t>
          </w:r>
        </w:p>
      </w:docPartBody>
    </w:docPart>
    <w:docPart>
      <w:docPartPr>
        <w:name w:val="EB5943FCDF734C45AFF2D2DB767605C8"/>
        <w:category>
          <w:name w:val="General"/>
          <w:gallery w:val="placeholder"/>
        </w:category>
        <w:types>
          <w:type w:val="bbPlcHdr"/>
        </w:types>
        <w:behaviors>
          <w:behavior w:val="content"/>
        </w:behaviors>
        <w:guid w:val="{1CC8C5A6-4697-422E-8A3F-3529F3E4FA90}"/>
      </w:docPartPr>
      <w:docPartBody>
        <w:p w:rsidR="00822660" w:rsidRDefault="009404BC" w:rsidP="009404BC">
          <w:pPr>
            <w:pStyle w:val="EB5943FCDF734C45AFF2D2DB767605C82"/>
          </w:pPr>
          <w:r w:rsidRPr="00E930BD">
            <w:rPr>
              <w:rStyle w:val="PlaceholderText"/>
            </w:rPr>
            <w:t>Click to enter text.</w:t>
          </w:r>
        </w:p>
      </w:docPartBody>
    </w:docPart>
    <w:docPart>
      <w:docPartPr>
        <w:name w:val="36A42ACD148A44859D369942FB0EB0F2"/>
        <w:category>
          <w:name w:val="General"/>
          <w:gallery w:val="placeholder"/>
        </w:category>
        <w:types>
          <w:type w:val="bbPlcHdr"/>
        </w:types>
        <w:behaviors>
          <w:behavior w:val="content"/>
        </w:behaviors>
        <w:guid w:val="{9A17A3D8-7079-49E3-959E-C2F701E29398}"/>
      </w:docPartPr>
      <w:docPartBody>
        <w:p w:rsidR="00822660" w:rsidRDefault="009404BC" w:rsidP="009404BC">
          <w:pPr>
            <w:pStyle w:val="36A42ACD148A44859D369942FB0EB0F22"/>
          </w:pPr>
          <w:r w:rsidRPr="00E930BD">
            <w:rPr>
              <w:rStyle w:val="PlaceholderText"/>
            </w:rPr>
            <w:t>Click to enter text.</w:t>
          </w:r>
        </w:p>
      </w:docPartBody>
    </w:docPart>
    <w:docPart>
      <w:docPartPr>
        <w:name w:val="5EE267FAE24C4896BA97D61E6271FB0B"/>
        <w:category>
          <w:name w:val="General"/>
          <w:gallery w:val="placeholder"/>
        </w:category>
        <w:types>
          <w:type w:val="bbPlcHdr"/>
        </w:types>
        <w:behaviors>
          <w:behavior w:val="content"/>
        </w:behaviors>
        <w:guid w:val="{FF231057-E1D7-44F5-BF4E-BF23376994EB}"/>
      </w:docPartPr>
      <w:docPartBody>
        <w:p w:rsidR="00822660" w:rsidRDefault="009404BC" w:rsidP="009404BC">
          <w:pPr>
            <w:pStyle w:val="5EE267FAE24C4896BA97D61E6271FB0B2"/>
          </w:pPr>
          <w:r w:rsidRPr="00E930BD">
            <w:rPr>
              <w:rStyle w:val="PlaceholderText"/>
            </w:rPr>
            <w:t>Click to enter text.</w:t>
          </w:r>
        </w:p>
      </w:docPartBody>
    </w:docPart>
    <w:docPart>
      <w:docPartPr>
        <w:name w:val="D6BB5DDE6E1B4BABA96854D69B127EB6"/>
        <w:category>
          <w:name w:val="General"/>
          <w:gallery w:val="placeholder"/>
        </w:category>
        <w:types>
          <w:type w:val="bbPlcHdr"/>
        </w:types>
        <w:behaviors>
          <w:behavior w:val="content"/>
        </w:behaviors>
        <w:guid w:val="{46A6B8D3-D850-4DFC-8E23-5F5AED957CAF}"/>
      </w:docPartPr>
      <w:docPartBody>
        <w:p w:rsidR="00822660" w:rsidRDefault="009404BC" w:rsidP="009404BC">
          <w:pPr>
            <w:pStyle w:val="D6BB5DDE6E1B4BABA96854D69B127EB62"/>
          </w:pPr>
          <w:r w:rsidRPr="00E930BD">
            <w:rPr>
              <w:rFonts w:cstheme="minorHAnsi"/>
              <w:bCs/>
              <w:sz w:val="20"/>
              <w:szCs w:val="20"/>
            </w:rPr>
            <w:t>Select date.</w:t>
          </w:r>
        </w:p>
      </w:docPartBody>
    </w:docPart>
    <w:docPart>
      <w:docPartPr>
        <w:name w:val="D78D67E3A2A044AC8A0B25C0693EC3D4"/>
        <w:category>
          <w:name w:val="General"/>
          <w:gallery w:val="placeholder"/>
        </w:category>
        <w:types>
          <w:type w:val="bbPlcHdr"/>
        </w:types>
        <w:behaviors>
          <w:behavior w:val="content"/>
        </w:behaviors>
        <w:guid w:val="{3832D4AB-F0AE-4FAA-8EA9-84B9F86B603E}"/>
      </w:docPartPr>
      <w:docPartBody>
        <w:p w:rsidR="00822660" w:rsidRDefault="009404BC" w:rsidP="009404BC">
          <w:pPr>
            <w:pStyle w:val="D78D67E3A2A044AC8A0B25C0693EC3D42"/>
          </w:pPr>
          <w:r w:rsidRPr="00E930BD">
            <w:rPr>
              <w:rStyle w:val="PlaceholderText"/>
            </w:rPr>
            <w:t>Click to enter text.</w:t>
          </w:r>
        </w:p>
      </w:docPartBody>
    </w:docPart>
    <w:docPart>
      <w:docPartPr>
        <w:name w:val="D777BC1A03B643B498BD3C2210B6A5B9"/>
        <w:category>
          <w:name w:val="General"/>
          <w:gallery w:val="placeholder"/>
        </w:category>
        <w:types>
          <w:type w:val="bbPlcHdr"/>
        </w:types>
        <w:behaviors>
          <w:behavior w:val="content"/>
        </w:behaviors>
        <w:guid w:val="{449495BA-3FDE-4AEC-ACC9-5D0549470F7D}"/>
      </w:docPartPr>
      <w:docPartBody>
        <w:p w:rsidR="00822660" w:rsidRDefault="009404BC" w:rsidP="009404BC">
          <w:pPr>
            <w:pStyle w:val="D777BC1A03B643B498BD3C2210B6A5B92"/>
          </w:pPr>
          <w:r w:rsidRPr="00E930BD">
            <w:rPr>
              <w:rStyle w:val="PlaceholderText"/>
            </w:rPr>
            <w:t>Click to enter text.</w:t>
          </w:r>
        </w:p>
      </w:docPartBody>
    </w:docPart>
    <w:docPart>
      <w:docPartPr>
        <w:name w:val="3AC0629527D649ADAD72C02927B51E9F"/>
        <w:category>
          <w:name w:val="General"/>
          <w:gallery w:val="placeholder"/>
        </w:category>
        <w:types>
          <w:type w:val="bbPlcHdr"/>
        </w:types>
        <w:behaviors>
          <w:behavior w:val="content"/>
        </w:behaviors>
        <w:guid w:val="{D6C7B8D4-76C2-40D6-A102-B164D352C4D1}"/>
      </w:docPartPr>
      <w:docPartBody>
        <w:p w:rsidR="00822660" w:rsidRDefault="009404BC" w:rsidP="009404BC">
          <w:pPr>
            <w:pStyle w:val="3AC0629527D649ADAD72C02927B51E9F2"/>
          </w:pPr>
          <w:r w:rsidRPr="00E930BD">
            <w:rPr>
              <w:rStyle w:val="PlaceholderText"/>
            </w:rPr>
            <w:t>Click to enter text.</w:t>
          </w:r>
        </w:p>
      </w:docPartBody>
    </w:docPart>
    <w:docPart>
      <w:docPartPr>
        <w:name w:val="A62B1E9CA67D4CA69785639C6A500CFD"/>
        <w:category>
          <w:name w:val="General"/>
          <w:gallery w:val="placeholder"/>
        </w:category>
        <w:types>
          <w:type w:val="bbPlcHdr"/>
        </w:types>
        <w:behaviors>
          <w:behavior w:val="content"/>
        </w:behaviors>
        <w:guid w:val="{9B5CCC5E-F9CE-47B6-918D-C3A4A8965002}"/>
      </w:docPartPr>
      <w:docPartBody>
        <w:p w:rsidR="00822660" w:rsidRDefault="009404BC" w:rsidP="009404BC">
          <w:pPr>
            <w:pStyle w:val="A62B1E9CA67D4CA69785639C6A500CFD2"/>
          </w:pPr>
          <w:r w:rsidRPr="00E930BD">
            <w:rPr>
              <w:rStyle w:val="PlaceholderText"/>
            </w:rPr>
            <w:t>Click to enter text.</w:t>
          </w:r>
        </w:p>
      </w:docPartBody>
    </w:docPart>
    <w:docPart>
      <w:docPartPr>
        <w:name w:val="8687256D4535420386735E7AF19217DA"/>
        <w:category>
          <w:name w:val="General"/>
          <w:gallery w:val="placeholder"/>
        </w:category>
        <w:types>
          <w:type w:val="bbPlcHdr"/>
        </w:types>
        <w:behaviors>
          <w:behavior w:val="content"/>
        </w:behaviors>
        <w:guid w:val="{F81E9E9F-507F-4982-AEDD-4AA8567A0937}"/>
      </w:docPartPr>
      <w:docPartBody>
        <w:p w:rsidR="00822660" w:rsidRDefault="009404BC" w:rsidP="009404BC">
          <w:pPr>
            <w:pStyle w:val="8687256D4535420386735E7AF19217DA2"/>
          </w:pPr>
          <w:r w:rsidRPr="00E930BD">
            <w:rPr>
              <w:rFonts w:cstheme="minorHAnsi"/>
              <w:bCs/>
              <w:sz w:val="20"/>
              <w:szCs w:val="20"/>
            </w:rPr>
            <w:t>Select date.</w:t>
          </w:r>
        </w:p>
      </w:docPartBody>
    </w:docPart>
    <w:docPart>
      <w:docPartPr>
        <w:name w:val="4ADC4E9DA7394273844B697DB8857F3D"/>
        <w:category>
          <w:name w:val="General"/>
          <w:gallery w:val="placeholder"/>
        </w:category>
        <w:types>
          <w:type w:val="bbPlcHdr"/>
        </w:types>
        <w:behaviors>
          <w:behavior w:val="content"/>
        </w:behaviors>
        <w:guid w:val="{69852426-BC62-469C-927D-DE5391419A0D}"/>
      </w:docPartPr>
      <w:docPartBody>
        <w:p w:rsidR="00822660" w:rsidRDefault="009404BC" w:rsidP="009404BC">
          <w:pPr>
            <w:pStyle w:val="4ADC4E9DA7394273844B697DB8857F3D2"/>
          </w:pPr>
          <w:r w:rsidRPr="00E930BD">
            <w:rPr>
              <w:rStyle w:val="PlaceholderText"/>
            </w:rPr>
            <w:t>Click to enter text.</w:t>
          </w:r>
        </w:p>
      </w:docPartBody>
    </w:docPart>
    <w:docPart>
      <w:docPartPr>
        <w:name w:val="88D6962DA30A444795D885C07B82E583"/>
        <w:category>
          <w:name w:val="General"/>
          <w:gallery w:val="placeholder"/>
        </w:category>
        <w:types>
          <w:type w:val="bbPlcHdr"/>
        </w:types>
        <w:behaviors>
          <w:behavior w:val="content"/>
        </w:behaviors>
        <w:guid w:val="{F6A6975D-0D35-4AAC-B4DC-CDED1B759243}"/>
      </w:docPartPr>
      <w:docPartBody>
        <w:p w:rsidR="00822660" w:rsidRDefault="009404BC" w:rsidP="009404BC">
          <w:pPr>
            <w:pStyle w:val="88D6962DA30A444795D885C07B82E5832"/>
          </w:pPr>
          <w:r w:rsidRPr="00E930BD">
            <w:rPr>
              <w:rStyle w:val="PlaceholderText"/>
            </w:rPr>
            <w:t>Click to enter text.</w:t>
          </w:r>
        </w:p>
      </w:docPartBody>
    </w:docPart>
    <w:docPart>
      <w:docPartPr>
        <w:name w:val="5A454B4A8A7B43B5B49D684484576BB6"/>
        <w:category>
          <w:name w:val="General"/>
          <w:gallery w:val="placeholder"/>
        </w:category>
        <w:types>
          <w:type w:val="bbPlcHdr"/>
        </w:types>
        <w:behaviors>
          <w:behavior w:val="content"/>
        </w:behaviors>
        <w:guid w:val="{D60E9329-BF53-497E-AD9D-88AAE4677DA7}"/>
      </w:docPartPr>
      <w:docPartBody>
        <w:p w:rsidR="00822660" w:rsidRDefault="009404BC" w:rsidP="009404BC">
          <w:pPr>
            <w:pStyle w:val="5A454B4A8A7B43B5B49D684484576BB62"/>
          </w:pPr>
          <w:r w:rsidRPr="00E930BD">
            <w:rPr>
              <w:rStyle w:val="PlaceholderText"/>
            </w:rPr>
            <w:t>Click to enter text.</w:t>
          </w:r>
        </w:p>
      </w:docPartBody>
    </w:docPart>
    <w:docPart>
      <w:docPartPr>
        <w:name w:val="B382943C08E14FC9976E179EDA2B850D"/>
        <w:category>
          <w:name w:val="General"/>
          <w:gallery w:val="placeholder"/>
        </w:category>
        <w:types>
          <w:type w:val="bbPlcHdr"/>
        </w:types>
        <w:behaviors>
          <w:behavior w:val="content"/>
        </w:behaviors>
        <w:guid w:val="{3FA6AE3D-69C9-43B4-B3AD-D46E913E0C9E}"/>
      </w:docPartPr>
      <w:docPartBody>
        <w:p w:rsidR="00822660" w:rsidRDefault="009404BC" w:rsidP="009404BC">
          <w:pPr>
            <w:pStyle w:val="B382943C08E14FC9976E179EDA2B850D2"/>
          </w:pPr>
          <w:r w:rsidRPr="00E930BD">
            <w:rPr>
              <w:rStyle w:val="PlaceholderText"/>
            </w:rPr>
            <w:t>Click to enter text.</w:t>
          </w:r>
        </w:p>
      </w:docPartBody>
    </w:docPart>
    <w:docPart>
      <w:docPartPr>
        <w:name w:val="ED5DE890D6B544D9BF29CAF151C77CE7"/>
        <w:category>
          <w:name w:val="General"/>
          <w:gallery w:val="placeholder"/>
        </w:category>
        <w:types>
          <w:type w:val="bbPlcHdr"/>
        </w:types>
        <w:behaviors>
          <w:behavior w:val="content"/>
        </w:behaviors>
        <w:guid w:val="{3D6424FD-ACAC-4907-B2C0-86654453416E}"/>
      </w:docPartPr>
      <w:docPartBody>
        <w:p w:rsidR="00822660" w:rsidRDefault="009404BC" w:rsidP="009404BC">
          <w:pPr>
            <w:pStyle w:val="ED5DE890D6B544D9BF29CAF151C77CE72"/>
          </w:pPr>
          <w:r w:rsidRPr="00E930BD">
            <w:rPr>
              <w:rFonts w:cstheme="minorHAnsi"/>
              <w:bCs/>
              <w:sz w:val="20"/>
              <w:szCs w:val="20"/>
            </w:rPr>
            <w:t>Select date.</w:t>
          </w:r>
        </w:p>
      </w:docPartBody>
    </w:docPart>
    <w:docPart>
      <w:docPartPr>
        <w:name w:val="60FDA8DE1710419784F3818B4583EAE8"/>
        <w:category>
          <w:name w:val="General"/>
          <w:gallery w:val="placeholder"/>
        </w:category>
        <w:types>
          <w:type w:val="bbPlcHdr"/>
        </w:types>
        <w:behaviors>
          <w:behavior w:val="content"/>
        </w:behaviors>
        <w:guid w:val="{15B88FB9-2A87-46EA-A7C6-833BF66C60F0}"/>
      </w:docPartPr>
      <w:docPartBody>
        <w:p w:rsidR="00822660" w:rsidRDefault="009404BC" w:rsidP="009404BC">
          <w:pPr>
            <w:pStyle w:val="60FDA8DE1710419784F3818B4583EAE82"/>
          </w:pPr>
          <w:r w:rsidRPr="00E930BD">
            <w:rPr>
              <w:rStyle w:val="PlaceholderText"/>
            </w:rPr>
            <w:t>Click to enter text.</w:t>
          </w:r>
        </w:p>
      </w:docPartBody>
    </w:docPart>
    <w:docPart>
      <w:docPartPr>
        <w:name w:val="E65F3A685BC24B429A519DC86FB370A2"/>
        <w:category>
          <w:name w:val="General"/>
          <w:gallery w:val="placeholder"/>
        </w:category>
        <w:types>
          <w:type w:val="bbPlcHdr"/>
        </w:types>
        <w:behaviors>
          <w:behavior w:val="content"/>
        </w:behaviors>
        <w:guid w:val="{9CC72B21-3AEC-4536-9B78-46BD78A39A14}"/>
      </w:docPartPr>
      <w:docPartBody>
        <w:p w:rsidR="00822660" w:rsidRDefault="009404BC" w:rsidP="009404BC">
          <w:pPr>
            <w:pStyle w:val="E65F3A685BC24B429A519DC86FB370A22"/>
          </w:pPr>
          <w:r w:rsidRPr="00E930BD">
            <w:rPr>
              <w:rStyle w:val="PlaceholderText"/>
            </w:rPr>
            <w:t>Click to enter text.</w:t>
          </w:r>
        </w:p>
      </w:docPartBody>
    </w:docPart>
    <w:docPart>
      <w:docPartPr>
        <w:name w:val="2C7C35506E0D489E8182E3D72FEE8DEA"/>
        <w:category>
          <w:name w:val="General"/>
          <w:gallery w:val="placeholder"/>
        </w:category>
        <w:types>
          <w:type w:val="bbPlcHdr"/>
        </w:types>
        <w:behaviors>
          <w:behavior w:val="content"/>
        </w:behaviors>
        <w:guid w:val="{37630152-9B29-4F39-86F4-28BF8DBC93FE}"/>
      </w:docPartPr>
      <w:docPartBody>
        <w:p w:rsidR="00822660" w:rsidRDefault="009404BC" w:rsidP="009404BC">
          <w:pPr>
            <w:pStyle w:val="2C7C35506E0D489E8182E3D72FEE8DEA2"/>
          </w:pPr>
          <w:r w:rsidRPr="00E930BD">
            <w:rPr>
              <w:rStyle w:val="PlaceholderText"/>
            </w:rPr>
            <w:t>Click to enter text.</w:t>
          </w:r>
        </w:p>
      </w:docPartBody>
    </w:docPart>
    <w:docPart>
      <w:docPartPr>
        <w:name w:val="A43F3289F0B2475189BDD0F93B1EDDD9"/>
        <w:category>
          <w:name w:val="General"/>
          <w:gallery w:val="placeholder"/>
        </w:category>
        <w:types>
          <w:type w:val="bbPlcHdr"/>
        </w:types>
        <w:behaviors>
          <w:behavior w:val="content"/>
        </w:behaviors>
        <w:guid w:val="{866A7361-DCCC-4AEE-966E-E06B3E05DCFE}"/>
      </w:docPartPr>
      <w:docPartBody>
        <w:p w:rsidR="00822660" w:rsidRDefault="009404BC" w:rsidP="009404BC">
          <w:pPr>
            <w:pStyle w:val="A43F3289F0B2475189BDD0F93B1EDDD92"/>
          </w:pPr>
          <w:r w:rsidRPr="00E930BD">
            <w:rPr>
              <w:rStyle w:val="PlaceholderText"/>
            </w:rPr>
            <w:t>Click to enter text.</w:t>
          </w:r>
        </w:p>
      </w:docPartBody>
    </w:docPart>
    <w:docPart>
      <w:docPartPr>
        <w:name w:val="5C8868045DD543D38A9FBAA662065F36"/>
        <w:category>
          <w:name w:val="General"/>
          <w:gallery w:val="placeholder"/>
        </w:category>
        <w:types>
          <w:type w:val="bbPlcHdr"/>
        </w:types>
        <w:behaviors>
          <w:behavior w:val="content"/>
        </w:behaviors>
        <w:guid w:val="{CF646113-FB16-4DC4-AABB-CF442E43BC97}"/>
      </w:docPartPr>
      <w:docPartBody>
        <w:p w:rsidR="00822660" w:rsidRDefault="009404BC" w:rsidP="009404BC">
          <w:pPr>
            <w:pStyle w:val="5C8868045DD543D38A9FBAA662065F362"/>
          </w:pPr>
          <w:r w:rsidRPr="00E930BD">
            <w:rPr>
              <w:rFonts w:cstheme="minorHAnsi"/>
              <w:bCs/>
              <w:sz w:val="20"/>
              <w:szCs w:val="20"/>
            </w:rPr>
            <w:t>Select date.</w:t>
          </w:r>
        </w:p>
      </w:docPartBody>
    </w:docPart>
    <w:docPart>
      <w:docPartPr>
        <w:name w:val="5A27E8DA89F346069F49E103D59159BA"/>
        <w:category>
          <w:name w:val="General"/>
          <w:gallery w:val="placeholder"/>
        </w:category>
        <w:types>
          <w:type w:val="bbPlcHdr"/>
        </w:types>
        <w:behaviors>
          <w:behavior w:val="content"/>
        </w:behaviors>
        <w:guid w:val="{E171F091-0C5F-4B0D-9456-A6F0C6F94220}"/>
      </w:docPartPr>
      <w:docPartBody>
        <w:p w:rsidR="00822660" w:rsidRDefault="009404BC" w:rsidP="009404BC">
          <w:pPr>
            <w:pStyle w:val="5A27E8DA89F346069F49E103D59159BA2"/>
          </w:pPr>
          <w:r w:rsidRPr="00E930BD">
            <w:rPr>
              <w:rStyle w:val="PlaceholderText"/>
            </w:rPr>
            <w:t>Click to enter text.</w:t>
          </w:r>
        </w:p>
      </w:docPartBody>
    </w:docPart>
    <w:docPart>
      <w:docPartPr>
        <w:name w:val="3D929A87544642A99F6BD4A6FD0F1512"/>
        <w:category>
          <w:name w:val="General"/>
          <w:gallery w:val="placeholder"/>
        </w:category>
        <w:types>
          <w:type w:val="bbPlcHdr"/>
        </w:types>
        <w:behaviors>
          <w:behavior w:val="content"/>
        </w:behaviors>
        <w:guid w:val="{F30938A4-D117-4FD3-B370-180004DB1912}"/>
      </w:docPartPr>
      <w:docPartBody>
        <w:p w:rsidR="00822660" w:rsidRDefault="009404BC" w:rsidP="009404BC">
          <w:pPr>
            <w:pStyle w:val="3D929A87544642A99F6BD4A6FD0F15122"/>
          </w:pPr>
          <w:r w:rsidRPr="00E930BD">
            <w:rPr>
              <w:rStyle w:val="PlaceholderText"/>
            </w:rPr>
            <w:t>Click to enter text.</w:t>
          </w:r>
        </w:p>
      </w:docPartBody>
    </w:docPart>
    <w:docPart>
      <w:docPartPr>
        <w:name w:val="008C0994F4DC48F9BB08D80115EFB5A7"/>
        <w:category>
          <w:name w:val="General"/>
          <w:gallery w:val="placeholder"/>
        </w:category>
        <w:types>
          <w:type w:val="bbPlcHdr"/>
        </w:types>
        <w:behaviors>
          <w:behavior w:val="content"/>
        </w:behaviors>
        <w:guid w:val="{8E148A6F-0FAB-4BA3-A5C3-769CCF55D2C8}"/>
      </w:docPartPr>
      <w:docPartBody>
        <w:p w:rsidR="00822660" w:rsidRDefault="009404BC" w:rsidP="009404BC">
          <w:pPr>
            <w:pStyle w:val="008C0994F4DC48F9BB08D80115EFB5A72"/>
          </w:pPr>
          <w:r w:rsidRPr="00E930BD">
            <w:rPr>
              <w:rStyle w:val="PlaceholderText"/>
            </w:rPr>
            <w:t>Click to enter text.</w:t>
          </w:r>
        </w:p>
      </w:docPartBody>
    </w:docPart>
    <w:docPart>
      <w:docPartPr>
        <w:name w:val="83B2129614BC40C795FC0F9776BEAAE5"/>
        <w:category>
          <w:name w:val="General"/>
          <w:gallery w:val="placeholder"/>
        </w:category>
        <w:types>
          <w:type w:val="bbPlcHdr"/>
        </w:types>
        <w:behaviors>
          <w:behavior w:val="content"/>
        </w:behaviors>
        <w:guid w:val="{B70DCAF3-9AD9-456B-9CED-D6815843FBB1}"/>
      </w:docPartPr>
      <w:docPartBody>
        <w:p w:rsidR="00822660" w:rsidRDefault="009404BC" w:rsidP="009404BC">
          <w:pPr>
            <w:pStyle w:val="83B2129614BC40C795FC0F9776BEAAE52"/>
          </w:pPr>
          <w:r w:rsidRPr="00655B96">
            <w:rPr>
              <w:rStyle w:val="PlaceholderText"/>
              <w:sz w:val="24"/>
              <w:szCs w:val="24"/>
              <w:shd w:val="clear" w:color="auto" w:fill="F2F2F2" w:themeFill="background1" w:themeFillShade="F2"/>
            </w:rPr>
            <w:t>Click to enter text.</w:t>
          </w:r>
        </w:p>
      </w:docPartBody>
    </w:docPart>
    <w:docPart>
      <w:docPartPr>
        <w:name w:val="40C5C3D5A0D14F1997770594B3F9440C"/>
        <w:category>
          <w:name w:val="General"/>
          <w:gallery w:val="placeholder"/>
        </w:category>
        <w:types>
          <w:type w:val="bbPlcHdr"/>
        </w:types>
        <w:behaviors>
          <w:behavior w:val="content"/>
        </w:behaviors>
        <w:guid w:val="{7F56037D-231C-40D3-96EA-78AB51FA312A}"/>
      </w:docPartPr>
      <w:docPartBody>
        <w:p w:rsidR="00822660" w:rsidRDefault="009404BC" w:rsidP="009404BC">
          <w:pPr>
            <w:pStyle w:val="40C5C3D5A0D14F1997770594B3F9440C2"/>
          </w:pPr>
          <w:r w:rsidRPr="00655B96">
            <w:rPr>
              <w:rStyle w:val="PlaceholderText"/>
              <w:sz w:val="24"/>
              <w:szCs w:val="24"/>
              <w:shd w:val="clear" w:color="auto" w:fill="F2F2F2" w:themeFill="background1" w:themeFillShade="F2"/>
            </w:rPr>
            <w:t>Click to enter text.</w:t>
          </w:r>
        </w:p>
      </w:docPartBody>
    </w:docPart>
    <w:docPart>
      <w:docPartPr>
        <w:name w:val="12659948F8304FEEBC5C2A2868478AB6"/>
        <w:category>
          <w:name w:val="General"/>
          <w:gallery w:val="placeholder"/>
        </w:category>
        <w:types>
          <w:type w:val="bbPlcHdr"/>
        </w:types>
        <w:behaviors>
          <w:behavior w:val="content"/>
        </w:behaviors>
        <w:guid w:val="{C646C0AC-F9E1-4EA8-9BF0-BC589E161B23}"/>
      </w:docPartPr>
      <w:docPartBody>
        <w:p w:rsidR="00822660" w:rsidRDefault="009404BC" w:rsidP="009404BC">
          <w:pPr>
            <w:pStyle w:val="12659948F8304FEEBC5C2A2868478AB62"/>
          </w:pPr>
          <w:r w:rsidRPr="00655B96">
            <w:rPr>
              <w:rStyle w:val="PlaceholderText"/>
              <w:sz w:val="24"/>
              <w:szCs w:val="24"/>
              <w:shd w:val="clear" w:color="auto" w:fill="F2F2F2" w:themeFill="background1" w:themeFillShade="F2"/>
            </w:rPr>
            <w:t>Click to enter text.</w:t>
          </w:r>
        </w:p>
      </w:docPartBody>
    </w:docPart>
    <w:docPart>
      <w:docPartPr>
        <w:name w:val="10C6FBE34C7A4F57AB325A71A65C6D9F"/>
        <w:category>
          <w:name w:val="General"/>
          <w:gallery w:val="placeholder"/>
        </w:category>
        <w:types>
          <w:type w:val="bbPlcHdr"/>
        </w:types>
        <w:behaviors>
          <w:behavior w:val="content"/>
        </w:behaviors>
        <w:guid w:val="{66BE88A4-82E7-4314-A242-CC7D84962FBB}"/>
      </w:docPartPr>
      <w:docPartBody>
        <w:p w:rsidR="00822660" w:rsidRDefault="009404BC" w:rsidP="009404BC">
          <w:pPr>
            <w:pStyle w:val="10C6FBE34C7A4F57AB325A71A65C6D9F2"/>
          </w:pPr>
          <w:r w:rsidRPr="00655B96">
            <w:rPr>
              <w:rStyle w:val="PlaceholderText"/>
              <w:sz w:val="24"/>
              <w:szCs w:val="24"/>
              <w:shd w:val="clear" w:color="auto" w:fill="F2F2F2" w:themeFill="background1" w:themeFillShade="F2"/>
            </w:rPr>
            <w:t>Click to enter text.</w:t>
          </w:r>
        </w:p>
      </w:docPartBody>
    </w:docPart>
    <w:docPart>
      <w:docPartPr>
        <w:name w:val="410825E172AF44BBA8864EA45C5511EF"/>
        <w:category>
          <w:name w:val="General"/>
          <w:gallery w:val="placeholder"/>
        </w:category>
        <w:types>
          <w:type w:val="bbPlcHdr"/>
        </w:types>
        <w:behaviors>
          <w:behavior w:val="content"/>
        </w:behaviors>
        <w:guid w:val="{3D62DF8B-5A24-4C33-89CB-E01B852D9074}"/>
      </w:docPartPr>
      <w:docPartBody>
        <w:p w:rsidR="00822660" w:rsidRDefault="009404BC" w:rsidP="009404BC">
          <w:pPr>
            <w:pStyle w:val="410825E172AF44BBA8864EA45C5511EF2"/>
          </w:pPr>
          <w:r w:rsidRPr="00655B96">
            <w:rPr>
              <w:rStyle w:val="PlaceholderText"/>
              <w:sz w:val="24"/>
              <w:szCs w:val="24"/>
              <w:shd w:val="clear" w:color="auto" w:fill="F2F2F2" w:themeFill="background1" w:themeFillShade="F2"/>
            </w:rPr>
            <w:t>Click to enter text.</w:t>
          </w:r>
        </w:p>
      </w:docPartBody>
    </w:docPart>
    <w:docPart>
      <w:docPartPr>
        <w:name w:val="BC4DCCCE02284606816384DABA34EFB5"/>
        <w:category>
          <w:name w:val="General"/>
          <w:gallery w:val="placeholder"/>
        </w:category>
        <w:types>
          <w:type w:val="bbPlcHdr"/>
        </w:types>
        <w:behaviors>
          <w:behavior w:val="content"/>
        </w:behaviors>
        <w:guid w:val="{BB4FBA40-2357-49A0-8AC6-987F4ABB0ECC}"/>
      </w:docPartPr>
      <w:docPartBody>
        <w:p w:rsidR="00822660" w:rsidRDefault="009404BC" w:rsidP="009404BC">
          <w:pPr>
            <w:pStyle w:val="BC4DCCCE02284606816384DABA34EFB52"/>
          </w:pPr>
          <w:r w:rsidRPr="00655B96">
            <w:rPr>
              <w:rStyle w:val="PlaceholderText"/>
              <w:sz w:val="24"/>
              <w:szCs w:val="24"/>
              <w:shd w:val="clear" w:color="auto" w:fill="F2F2F2" w:themeFill="background1" w:themeFillShade="F2"/>
            </w:rPr>
            <w:t>Click to enter text.</w:t>
          </w:r>
        </w:p>
      </w:docPartBody>
    </w:docPart>
    <w:docPart>
      <w:docPartPr>
        <w:name w:val="DF58EB4D55F04198AED450E53FF30905"/>
        <w:category>
          <w:name w:val="General"/>
          <w:gallery w:val="placeholder"/>
        </w:category>
        <w:types>
          <w:type w:val="bbPlcHdr"/>
        </w:types>
        <w:behaviors>
          <w:behavior w:val="content"/>
        </w:behaviors>
        <w:guid w:val="{ED80C3CD-0E5C-4A71-A3DC-2AF3F210D2AC}"/>
      </w:docPartPr>
      <w:docPartBody>
        <w:p w:rsidR="00822660" w:rsidRDefault="009404BC" w:rsidP="009404BC">
          <w:pPr>
            <w:pStyle w:val="DF58EB4D55F04198AED450E53FF309052"/>
          </w:pPr>
          <w:r w:rsidRPr="00655B96">
            <w:rPr>
              <w:rStyle w:val="PlaceholderText"/>
              <w:sz w:val="24"/>
              <w:szCs w:val="24"/>
              <w:shd w:val="clear" w:color="auto" w:fill="F2F2F2" w:themeFill="background1" w:themeFillShade="F2"/>
            </w:rPr>
            <w:t>Click to enter text.</w:t>
          </w:r>
        </w:p>
      </w:docPartBody>
    </w:docPart>
    <w:docPart>
      <w:docPartPr>
        <w:name w:val="B9BE8C75DEF845A497A9C2F5AB448EBE"/>
        <w:category>
          <w:name w:val="General"/>
          <w:gallery w:val="placeholder"/>
        </w:category>
        <w:types>
          <w:type w:val="bbPlcHdr"/>
        </w:types>
        <w:behaviors>
          <w:behavior w:val="content"/>
        </w:behaviors>
        <w:guid w:val="{6678058E-E6E5-4073-AC71-74AF404F82BF}"/>
      </w:docPartPr>
      <w:docPartBody>
        <w:p w:rsidR="00822660" w:rsidRDefault="009404BC" w:rsidP="009404BC">
          <w:pPr>
            <w:pStyle w:val="B9BE8C75DEF845A497A9C2F5AB448EBE2"/>
          </w:pPr>
          <w:r w:rsidRPr="00937DF8">
            <w:rPr>
              <w:rStyle w:val="PlaceholderText"/>
            </w:rPr>
            <w:t>Click or tap to enter a date.</w:t>
          </w:r>
        </w:p>
      </w:docPartBody>
    </w:docPart>
    <w:docPart>
      <w:docPartPr>
        <w:name w:val="2632C2B40D294F74BD44E704A31C1A34"/>
        <w:category>
          <w:name w:val="General"/>
          <w:gallery w:val="placeholder"/>
        </w:category>
        <w:types>
          <w:type w:val="bbPlcHdr"/>
        </w:types>
        <w:behaviors>
          <w:behavior w:val="content"/>
        </w:behaviors>
        <w:guid w:val="{F283371F-14C0-40DE-9F40-3B64DAC006D7}"/>
      </w:docPartPr>
      <w:docPartBody>
        <w:p w:rsidR="00822660" w:rsidRDefault="009404BC" w:rsidP="009404BC">
          <w:pPr>
            <w:pStyle w:val="2632C2B40D294F74BD44E704A31C1A342"/>
          </w:pPr>
          <w:r w:rsidRPr="00937DF8">
            <w:rPr>
              <w:rStyle w:val="PlaceholderText"/>
            </w:rPr>
            <w:t>Click or tap here to enter text.</w:t>
          </w:r>
        </w:p>
      </w:docPartBody>
    </w:docPart>
    <w:docPart>
      <w:docPartPr>
        <w:name w:val="15D6BDDE4ECE4E899E6122FA811BABF8"/>
        <w:category>
          <w:name w:val="General"/>
          <w:gallery w:val="placeholder"/>
        </w:category>
        <w:types>
          <w:type w:val="bbPlcHdr"/>
        </w:types>
        <w:behaviors>
          <w:behavior w:val="content"/>
        </w:behaviors>
        <w:guid w:val="{0530CC38-2383-4C39-B2F6-A76B1797EFD4}"/>
      </w:docPartPr>
      <w:docPartBody>
        <w:p w:rsidR="00822660" w:rsidRDefault="009404BC" w:rsidP="009404BC">
          <w:pPr>
            <w:pStyle w:val="15D6BDDE4ECE4E899E6122FA811BABF82"/>
          </w:pPr>
          <w:r w:rsidRPr="00937DF8">
            <w:rPr>
              <w:rStyle w:val="PlaceholderText"/>
            </w:rPr>
            <w:t>Click or tap here to enter text.</w:t>
          </w:r>
        </w:p>
      </w:docPartBody>
    </w:docPart>
    <w:docPart>
      <w:docPartPr>
        <w:name w:val="76FC4C05202845919D99A8513542B423"/>
        <w:category>
          <w:name w:val="General"/>
          <w:gallery w:val="placeholder"/>
        </w:category>
        <w:types>
          <w:type w:val="bbPlcHdr"/>
        </w:types>
        <w:behaviors>
          <w:behavior w:val="content"/>
        </w:behaviors>
        <w:guid w:val="{6CB5FED4-999D-4F90-94D4-D2EA1C3A64C8}"/>
      </w:docPartPr>
      <w:docPartBody>
        <w:p w:rsidR="00822660" w:rsidRDefault="009404BC" w:rsidP="009404BC">
          <w:pPr>
            <w:pStyle w:val="76FC4C05202845919D99A8513542B4232"/>
          </w:pPr>
          <w:r w:rsidRPr="00937DF8">
            <w:rPr>
              <w:rStyle w:val="PlaceholderText"/>
            </w:rPr>
            <w:t>Click or tap here to enter text.</w:t>
          </w:r>
        </w:p>
      </w:docPartBody>
    </w:docPart>
    <w:docPart>
      <w:docPartPr>
        <w:name w:val="F122DA0D729D46C7B2CB4BE1DEDBF8E3"/>
        <w:category>
          <w:name w:val="General"/>
          <w:gallery w:val="placeholder"/>
        </w:category>
        <w:types>
          <w:type w:val="bbPlcHdr"/>
        </w:types>
        <w:behaviors>
          <w:behavior w:val="content"/>
        </w:behaviors>
        <w:guid w:val="{E100350F-D292-41A4-AD93-FE794A3AE1AA}"/>
      </w:docPartPr>
      <w:docPartBody>
        <w:p w:rsidR="00822660" w:rsidRDefault="009404BC" w:rsidP="009404BC">
          <w:pPr>
            <w:pStyle w:val="F122DA0D729D46C7B2CB4BE1DEDBF8E32"/>
          </w:pPr>
          <w:r w:rsidRPr="00937DF8">
            <w:rPr>
              <w:rStyle w:val="PlaceholderText"/>
            </w:rPr>
            <w:t>Click or tap here to enter text.</w:t>
          </w:r>
        </w:p>
      </w:docPartBody>
    </w:docPart>
    <w:docPart>
      <w:docPartPr>
        <w:name w:val="536003441ECC431DBCC13095DB1866E7"/>
        <w:category>
          <w:name w:val="General"/>
          <w:gallery w:val="placeholder"/>
        </w:category>
        <w:types>
          <w:type w:val="bbPlcHdr"/>
        </w:types>
        <w:behaviors>
          <w:behavior w:val="content"/>
        </w:behaviors>
        <w:guid w:val="{A77BD4B9-E10C-4C57-A5F6-808F07A4AF93}"/>
      </w:docPartPr>
      <w:docPartBody>
        <w:p w:rsidR="00822660" w:rsidRDefault="009404BC" w:rsidP="009404BC">
          <w:pPr>
            <w:pStyle w:val="536003441ECC431DBCC13095DB1866E72"/>
          </w:pPr>
          <w:r w:rsidRPr="00937DF8">
            <w:rPr>
              <w:rStyle w:val="PlaceholderText"/>
            </w:rPr>
            <w:t>Click or tap here to enter text.</w:t>
          </w:r>
        </w:p>
      </w:docPartBody>
    </w:docPart>
    <w:docPart>
      <w:docPartPr>
        <w:name w:val="98E6D4ABC53C4A3C83A3A764D5ADC64C"/>
        <w:category>
          <w:name w:val="General"/>
          <w:gallery w:val="placeholder"/>
        </w:category>
        <w:types>
          <w:type w:val="bbPlcHdr"/>
        </w:types>
        <w:behaviors>
          <w:behavior w:val="content"/>
        </w:behaviors>
        <w:guid w:val="{ADA039E8-7C46-4CC9-BF35-A2CA70B97273}"/>
      </w:docPartPr>
      <w:docPartBody>
        <w:p w:rsidR="00822660" w:rsidRDefault="009404BC" w:rsidP="009404BC">
          <w:pPr>
            <w:pStyle w:val="98E6D4ABC53C4A3C83A3A764D5ADC64C2"/>
          </w:pPr>
          <w:r w:rsidRPr="00937DF8">
            <w:rPr>
              <w:rStyle w:val="PlaceholderText"/>
            </w:rPr>
            <w:t>Click or tap here to enter text.</w:t>
          </w:r>
        </w:p>
      </w:docPartBody>
    </w:docPart>
    <w:docPart>
      <w:docPartPr>
        <w:name w:val="3D5DC9EE6AEF40CDA3F56BB353AADDEE"/>
        <w:category>
          <w:name w:val="General"/>
          <w:gallery w:val="placeholder"/>
        </w:category>
        <w:types>
          <w:type w:val="bbPlcHdr"/>
        </w:types>
        <w:behaviors>
          <w:behavior w:val="content"/>
        </w:behaviors>
        <w:guid w:val="{69688D5C-B887-4D52-8008-311DC3550B17}"/>
      </w:docPartPr>
      <w:docPartBody>
        <w:p w:rsidR="00822660" w:rsidRDefault="009404BC" w:rsidP="009404BC">
          <w:pPr>
            <w:pStyle w:val="3D5DC9EE6AEF40CDA3F56BB353AADDEE2"/>
          </w:pPr>
          <w:r w:rsidRPr="00937DF8">
            <w:rPr>
              <w:rStyle w:val="PlaceholderText"/>
            </w:rPr>
            <w:t>Click or tap here to enter text.</w:t>
          </w:r>
        </w:p>
      </w:docPartBody>
    </w:docPart>
    <w:docPart>
      <w:docPartPr>
        <w:name w:val="48926521D0A3481E8357EF648DD0DC07"/>
        <w:category>
          <w:name w:val="General"/>
          <w:gallery w:val="placeholder"/>
        </w:category>
        <w:types>
          <w:type w:val="bbPlcHdr"/>
        </w:types>
        <w:behaviors>
          <w:behavior w:val="content"/>
        </w:behaviors>
        <w:guid w:val="{FA7FEC77-94C9-40A4-B789-D4005A293674}"/>
      </w:docPartPr>
      <w:docPartBody>
        <w:p w:rsidR="00822660" w:rsidRDefault="009404BC" w:rsidP="009404BC">
          <w:pPr>
            <w:pStyle w:val="48926521D0A3481E8357EF648DD0DC072"/>
          </w:pPr>
          <w:r w:rsidRPr="00937DF8">
            <w:rPr>
              <w:rStyle w:val="PlaceholderText"/>
            </w:rPr>
            <w:t>Click or tap here to enter text.</w:t>
          </w:r>
        </w:p>
      </w:docPartBody>
    </w:docPart>
    <w:docPart>
      <w:docPartPr>
        <w:name w:val="2F02384EB8134DF3A91BADE58686B3B7"/>
        <w:category>
          <w:name w:val="General"/>
          <w:gallery w:val="placeholder"/>
        </w:category>
        <w:types>
          <w:type w:val="bbPlcHdr"/>
        </w:types>
        <w:behaviors>
          <w:behavior w:val="content"/>
        </w:behaviors>
        <w:guid w:val="{74AB507D-3EB5-445F-A851-9EEC419DC16A}"/>
      </w:docPartPr>
      <w:docPartBody>
        <w:p w:rsidR="00822660" w:rsidRDefault="009404BC" w:rsidP="009404BC">
          <w:pPr>
            <w:pStyle w:val="2F02384EB8134DF3A91BADE58686B3B72"/>
          </w:pPr>
          <w:r w:rsidRPr="00937DF8">
            <w:rPr>
              <w:rStyle w:val="PlaceholderText"/>
            </w:rPr>
            <w:t>Click or tap here to enter text.</w:t>
          </w:r>
        </w:p>
      </w:docPartBody>
    </w:docPart>
    <w:docPart>
      <w:docPartPr>
        <w:name w:val="DDF771A346C24F079D2B12ADFB6B8EBB"/>
        <w:category>
          <w:name w:val="General"/>
          <w:gallery w:val="placeholder"/>
        </w:category>
        <w:types>
          <w:type w:val="bbPlcHdr"/>
        </w:types>
        <w:behaviors>
          <w:behavior w:val="content"/>
        </w:behaviors>
        <w:guid w:val="{C63B61ED-4AEC-4FE2-B756-16E39AD9A08E}"/>
      </w:docPartPr>
      <w:docPartBody>
        <w:p w:rsidR="00822660" w:rsidRDefault="009404BC" w:rsidP="009404BC">
          <w:pPr>
            <w:pStyle w:val="DDF771A346C24F079D2B12ADFB6B8EBB2"/>
          </w:pPr>
          <w:r w:rsidRPr="00937DF8">
            <w:rPr>
              <w:rStyle w:val="PlaceholderText"/>
            </w:rPr>
            <w:t>Click or tap here to enter text.</w:t>
          </w:r>
        </w:p>
      </w:docPartBody>
    </w:docPart>
    <w:docPart>
      <w:docPartPr>
        <w:name w:val="E747637151F14DED9DFBB7137318BA6A"/>
        <w:category>
          <w:name w:val="General"/>
          <w:gallery w:val="placeholder"/>
        </w:category>
        <w:types>
          <w:type w:val="bbPlcHdr"/>
        </w:types>
        <w:behaviors>
          <w:behavior w:val="content"/>
        </w:behaviors>
        <w:guid w:val="{F3844E8C-51C9-462E-987D-1786D0E6E5CE}"/>
      </w:docPartPr>
      <w:docPartBody>
        <w:p w:rsidR="00822660" w:rsidRDefault="009404BC" w:rsidP="009404BC">
          <w:pPr>
            <w:pStyle w:val="E747637151F14DED9DFBB7137318BA6A2"/>
          </w:pPr>
          <w:r w:rsidRPr="00134C7D">
            <w:rPr>
              <w:rStyle w:val="PlaceholderText"/>
            </w:rPr>
            <w:t>Click or tap here to enter text.</w:t>
          </w:r>
        </w:p>
      </w:docPartBody>
    </w:docPart>
    <w:docPart>
      <w:docPartPr>
        <w:name w:val="ABAB19558D8848D692B77F10BABD56E1"/>
        <w:category>
          <w:name w:val="General"/>
          <w:gallery w:val="placeholder"/>
        </w:category>
        <w:types>
          <w:type w:val="bbPlcHdr"/>
        </w:types>
        <w:behaviors>
          <w:behavior w:val="content"/>
        </w:behaviors>
        <w:guid w:val="{95B88762-4474-453D-A965-6566F69A9046}"/>
      </w:docPartPr>
      <w:docPartBody>
        <w:p w:rsidR="00822660" w:rsidRDefault="009404BC" w:rsidP="009404BC">
          <w:pPr>
            <w:pStyle w:val="ABAB19558D8848D692B77F10BABD56E12"/>
          </w:pPr>
          <w:r w:rsidRPr="00134C7D">
            <w:rPr>
              <w:rStyle w:val="PlaceholderText"/>
            </w:rPr>
            <w:t>Click or tap here to enter text.</w:t>
          </w:r>
        </w:p>
      </w:docPartBody>
    </w:docPart>
    <w:docPart>
      <w:docPartPr>
        <w:name w:val="33C56E6D2E094FF0A65CEEEC82808E6E"/>
        <w:category>
          <w:name w:val="General"/>
          <w:gallery w:val="placeholder"/>
        </w:category>
        <w:types>
          <w:type w:val="bbPlcHdr"/>
        </w:types>
        <w:behaviors>
          <w:behavior w:val="content"/>
        </w:behaviors>
        <w:guid w:val="{4C6997CC-AB98-47C8-B816-5F436683D9BE}"/>
      </w:docPartPr>
      <w:docPartBody>
        <w:p w:rsidR="00822660" w:rsidRDefault="009404BC" w:rsidP="009404BC">
          <w:pPr>
            <w:pStyle w:val="33C56E6D2E094FF0A65CEEEC82808E6E2"/>
          </w:pPr>
          <w:r w:rsidRPr="00C61C1E">
            <w:rPr>
              <w:rStyle w:val="PlaceholderText"/>
            </w:rPr>
            <w:t>Click or tap here to enter text.</w:t>
          </w:r>
        </w:p>
      </w:docPartBody>
    </w:docPart>
    <w:docPart>
      <w:docPartPr>
        <w:name w:val="E50E3BD3A4424BF79901D262DA82B8A6"/>
        <w:category>
          <w:name w:val="General"/>
          <w:gallery w:val="placeholder"/>
        </w:category>
        <w:types>
          <w:type w:val="bbPlcHdr"/>
        </w:types>
        <w:behaviors>
          <w:behavior w:val="content"/>
        </w:behaviors>
        <w:guid w:val="{9DDD706C-EA42-4E4A-BF46-1D8675780ED1}"/>
      </w:docPartPr>
      <w:docPartBody>
        <w:p w:rsidR="00822660" w:rsidRDefault="009404BC" w:rsidP="009404BC">
          <w:pPr>
            <w:pStyle w:val="E50E3BD3A4424BF79901D262DA82B8A62"/>
          </w:pPr>
          <w:r w:rsidRPr="00134C7D">
            <w:rPr>
              <w:rStyle w:val="PlaceholderText"/>
            </w:rPr>
            <w:t>Click or tap here to enter text.</w:t>
          </w:r>
        </w:p>
      </w:docPartBody>
    </w:docPart>
    <w:docPart>
      <w:docPartPr>
        <w:name w:val="E710F52BDEC1427D949D4B2476C84780"/>
        <w:category>
          <w:name w:val="General"/>
          <w:gallery w:val="placeholder"/>
        </w:category>
        <w:types>
          <w:type w:val="bbPlcHdr"/>
        </w:types>
        <w:behaviors>
          <w:behavior w:val="content"/>
        </w:behaviors>
        <w:guid w:val="{0884CFAB-8D5B-43A4-80A5-E6E243AFF131}"/>
      </w:docPartPr>
      <w:docPartBody>
        <w:p w:rsidR="00822660" w:rsidRDefault="009404BC" w:rsidP="009404BC">
          <w:pPr>
            <w:pStyle w:val="E710F52BDEC1427D949D4B2476C847802"/>
          </w:pPr>
          <w:r w:rsidRPr="00134C7D">
            <w:rPr>
              <w:rStyle w:val="PlaceholderText"/>
            </w:rPr>
            <w:t>Click or tap here to enter text.</w:t>
          </w:r>
        </w:p>
      </w:docPartBody>
    </w:docPart>
    <w:docPart>
      <w:docPartPr>
        <w:name w:val="D275FFA7036F4986A46D3CC8A5815090"/>
        <w:category>
          <w:name w:val="General"/>
          <w:gallery w:val="placeholder"/>
        </w:category>
        <w:types>
          <w:type w:val="bbPlcHdr"/>
        </w:types>
        <w:behaviors>
          <w:behavior w:val="content"/>
        </w:behaviors>
        <w:guid w:val="{7979457B-D1B7-496F-A10D-D51B3413F816}"/>
      </w:docPartPr>
      <w:docPartBody>
        <w:p w:rsidR="00822660" w:rsidRDefault="00E019B3" w:rsidP="00E019B3">
          <w:pPr>
            <w:pStyle w:val="D275FFA7036F4986A46D3CC8A5815090"/>
          </w:pPr>
          <w:r w:rsidRPr="00134C7D">
            <w:rPr>
              <w:rStyle w:val="PlaceholderText"/>
            </w:rPr>
            <w:t>Click or tap here to enter text.</w:t>
          </w:r>
        </w:p>
      </w:docPartBody>
    </w:docPart>
    <w:docPart>
      <w:docPartPr>
        <w:name w:val="F40213BD16294F98A5946ADF48141E97"/>
        <w:category>
          <w:name w:val="General"/>
          <w:gallery w:val="placeholder"/>
        </w:category>
        <w:types>
          <w:type w:val="bbPlcHdr"/>
        </w:types>
        <w:behaviors>
          <w:behavior w:val="content"/>
        </w:behaviors>
        <w:guid w:val="{E068CD56-2D74-4590-B2E6-6B9536A5F05F}"/>
      </w:docPartPr>
      <w:docPartBody>
        <w:p w:rsidR="00822660" w:rsidRDefault="009404BC" w:rsidP="009404BC">
          <w:pPr>
            <w:pStyle w:val="F40213BD16294F98A5946ADF48141E972"/>
          </w:pPr>
          <w:r w:rsidRPr="00134C7D">
            <w:rPr>
              <w:rStyle w:val="PlaceholderText"/>
            </w:rPr>
            <w:t>Click or tap here to enter text.</w:t>
          </w:r>
        </w:p>
      </w:docPartBody>
    </w:docPart>
    <w:docPart>
      <w:docPartPr>
        <w:name w:val="A75C0DC73F094209A80E91823A5F9D16"/>
        <w:category>
          <w:name w:val="General"/>
          <w:gallery w:val="placeholder"/>
        </w:category>
        <w:types>
          <w:type w:val="bbPlcHdr"/>
        </w:types>
        <w:behaviors>
          <w:behavior w:val="content"/>
        </w:behaviors>
        <w:guid w:val="{A8BA3071-189B-43F8-8FE9-5AF0094700EF}"/>
      </w:docPartPr>
      <w:docPartBody>
        <w:p w:rsidR="00822660" w:rsidRDefault="009404BC" w:rsidP="009404BC">
          <w:pPr>
            <w:pStyle w:val="A75C0DC73F094209A80E91823A5F9D162"/>
          </w:pPr>
          <w:r w:rsidRPr="00134C7D">
            <w:rPr>
              <w:rStyle w:val="PlaceholderText"/>
            </w:rPr>
            <w:t>Click or tap here to enter text.</w:t>
          </w:r>
        </w:p>
      </w:docPartBody>
    </w:docPart>
    <w:docPart>
      <w:docPartPr>
        <w:name w:val="E6103FB7D98140F28C718E9C936084B7"/>
        <w:category>
          <w:name w:val="General"/>
          <w:gallery w:val="placeholder"/>
        </w:category>
        <w:types>
          <w:type w:val="bbPlcHdr"/>
        </w:types>
        <w:behaviors>
          <w:behavior w:val="content"/>
        </w:behaviors>
        <w:guid w:val="{1996AD19-920E-4A4C-8CC4-4ABC7F856A5F}"/>
      </w:docPartPr>
      <w:docPartBody>
        <w:p w:rsidR="00822660" w:rsidRDefault="009404BC" w:rsidP="009404BC">
          <w:pPr>
            <w:pStyle w:val="E6103FB7D98140F28C718E9C936084B72"/>
          </w:pPr>
          <w:r w:rsidRPr="00C61C1E">
            <w:rPr>
              <w:rStyle w:val="PlaceholderText"/>
            </w:rPr>
            <w:t>Click or tap here to enter text.</w:t>
          </w:r>
        </w:p>
      </w:docPartBody>
    </w:docPart>
    <w:docPart>
      <w:docPartPr>
        <w:name w:val="17BE8458D5DA4FDBBE1FEB59D5AC4A7E"/>
        <w:category>
          <w:name w:val="General"/>
          <w:gallery w:val="placeholder"/>
        </w:category>
        <w:types>
          <w:type w:val="bbPlcHdr"/>
        </w:types>
        <w:behaviors>
          <w:behavior w:val="content"/>
        </w:behaviors>
        <w:guid w:val="{13A296C1-6E26-4BD0-B6B6-2AE0F9B30057}"/>
      </w:docPartPr>
      <w:docPartBody>
        <w:p w:rsidR="006176BC" w:rsidRDefault="009404BC" w:rsidP="009404BC">
          <w:pPr>
            <w:pStyle w:val="17BE8458D5DA4FDBBE1FEB59D5AC4A7E2"/>
          </w:pPr>
          <w:r w:rsidRPr="00937DF8">
            <w:rPr>
              <w:rStyle w:val="PlaceholderText"/>
            </w:rPr>
            <w:t>Click or tap here to enter text.</w:t>
          </w:r>
        </w:p>
      </w:docPartBody>
    </w:docPart>
    <w:docPart>
      <w:docPartPr>
        <w:name w:val="129ACBDC71F34F05A118C6C8368AE337"/>
        <w:category>
          <w:name w:val="General"/>
          <w:gallery w:val="placeholder"/>
        </w:category>
        <w:types>
          <w:type w:val="bbPlcHdr"/>
        </w:types>
        <w:behaviors>
          <w:behavior w:val="content"/>
        </w:behaviors>
        <w:guid w:val="{15B5B874-45BF-4AE4-937F-AC1DEC86EF46}"/>
      </w:docPartPr>
      <w:docPartBody>
        <w:p w:rsidR="006176BC" w:rsidRDefault="009404BC" w:rsidP="009404BC">
          <w:pPr>
            <w:pStyle w:val="129ACBDC71F34F05A118C6C8368AE3372"/>
          </w:pPr>
          <w:r w:rsidRPr="00937DF8">
            <w:rPr>
              <w:rStyle w:val="PlaceholderText"/>
            </w:rPr>
            <w:t>Click or tap here to enter text.</w:t>
          </w:r>
        </w:p>
      </w:docPartBody>
    </w:docPart>
    <w:docPart>
      <w:docPartPr>
        <w:name w:val="595D608FF8504F888401686E3586EDA3"/>
        <w:category>
          <w:name w:val="General"/>
          <w:gallery w:val="placeholder"/>
        </w:category>
        <w:types>
          <w:type w:val="bbPlcHdr"/>
        </w:types>
        <w:behaviors>
          <w:behavior w:val="content"/>
        </w:behaviors>
        <w:guid w:val="{2B571F4D-DE62-4950-B85A-20F0B219609D}"/>
      </w:docPartPr>
      <w:docPartBody>
        <w:p w:rsidR="006176BC" w:rsidRDefault="009404BC" w:rsidP="009404BC">
          <w:pPr>
            <w:pStyle w:val="595D608FF8504F888401686E3586EDA32"/>
          </w:pPr>
          <w:r w:rsidRPr="00937DF8">
            <w:rPr>
              <w:rStyle w:val="PlaceholderText"/>
            </w:rPr>
            <w:t>Click or tap here to enter text.</w:t>
          </w:r>
        </w:p>
      </w:docPartBody>
    </w:docPart>
    <w:docPart>
      <w:docPartPr>
        <w:name w:val="5DBDE07D0C484E1AA008BFFD145317AD"/>
        <w:category>
          <w:name w:val="General"/>
          <w:gallery w:val="placeholder"/>
        </w:category>
        <w:types>
          <w:type w:val="bbPlcHdr"/>
        </w:types>
        <w:behaviors>
          <w:behavior w:val="content"/>
        </w:behaviors>
        <w:guid w:val="{83187181-DEEB-4810-A869-7D16F7498B07}"/>
      </w:docPartPr>
      <w:docPartBody>
        <w:p w:rsidR="006176BC" w:rsidRDefault="009404BC" w:rsidP="009404BC">
          <w:pPr>
            <w:pStyle w:val="5DBDE07D0C484E1AA008BFFD145317AD2"/>
          </w:pPr>
          <w:r w:rsidRPr="00937DF8">
            <w:rPr>
              <w:rStyle w:val="PlaceholderText"/>
            </w:rPr>
            <w:t>Click or tap here to enter text.</w:t>
          </w:r>
        </w:p>
      </w:docPartBody>
    </w:docPart>
    <w:docPart>
      <w:docPartPr>
        <w:name w:val="344725FDB2BD4723A4A009C87E246108"/>
        <w:category>
          <w:name w:val="General"/>
          <w:gallery w:val="placeholder"/>
        </w:category>
        <w:types>
          <w:type w:val="bbPlcHdr"/>
        </w:types>
        <w:behaviors>
          <w:behavior w:val="content"/>
        </w:behaviors>
        <w:guid w:val="{D7F40604-5C15-451B-BA76-BE19E94F47B0}"/>
      </w:docPartPr>
      <w:docPartBody>
        <w:p w:rsidR="006176BC" w:rsidRDefault="009404BC" w:rsidP="009404BC">
          <w:pPr>
            <w:pStyle w:val="344725FDB2BD4723A4A009C87E2461082"/>
          </w:pPr>
          <w:r w:rsidRPr="00937DF8">
            <w:rPr>
              <w:rStyle w:val="PlaceholderText"/>
            </w:rPr>
            <w:t>Click or tap here to enter text.</w:t>
          </w:r>
        </w:p>
      </w:docPartBody>
    </w:docPart>
    <w:docPart>
      <w:docPartPr>
        <w:name w:val="3C1C4223970D4ED2A939492E0421A898"/>
        <w:category>
          <w:name w:val="General"/>
          <w:gallery w:val="placeholder"/>
        </w:category>
        <w:types>
          <w:type w:val="bbPlcHdr"/>
        </w:types>
        <w:behaviors>
          <w:behavior w:val="content"/>
        </w:behaviors>
        <w:guid w:val="{D10D286C-BA1D-4619-A888-9E08CF66C0B1}"/>
      </w:docPartPr>
      <w:docPartBody>
        <w:p w:rsidR="006176BC" w:rsidRDefault="009404BC" w:rsidP="009404BC">
          <w:pPr>
            <w:pStyle w:val="3C1C4223970D4ED2A939492E0421A8981"/>
          </w:pPr>
          <w:r w:rsidRPr="00937D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C52"/>
    <w:rsid w:val="00186E03"/>
    <w:rsid w:val="001D6921"/>
    <w:rsid w:val="002D0A4B"/>
    <w:rsid w:val="002E7219"/>
    <w:rsid w:val="00364F97"/>
    <w:rsid w:val="004B74B7"/>
    <w:rsid w:val="005F78E6"/>
    <w:rsid w:val="00604926"/>
    <w:rsid w:val="006176BC"/>
    <w:rsid w:val="00715C52"/>
    <w:rsid w:val="00742BFA"/>
    <w:rsid w:val="00757B1F"/>
    <w:rsid w:val="007F098E"/>
    <w:rsid w:val="00822660"/>
    <w:rsid w:val="00833855"/>
    <w:rsid w:val="008668B8"/>
    <w:rsid w:val="008E3669"/>
    <w:rsid w:val="009404BC"/>
    <w:rsid w:val="00D9729F"/>
    <w:rsid w:val="00DF75D7"/>
    <w:rsid w:val="00E019B3"/>
    <w:rsid w:val="00FB17E2"/>
    <w:rsid w:val="00FB2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04BC"/>
    <w:rPr>
      <w:color w:val="808080"/>
    </w:rPr>
  </w:style>
  <w:style w:type="paragraph" w:customStyle="1" w:styleId="B59A828A17734162AE67874140C1BDF21">
    <w:name w:val="B59A828A17734162AE67874140C1BDF21"/>
    <w:rsid w:val="00715C52"/>
    <w:rPr>
      <w:rFonts w:eastAsiaTheme="minorHAnsi"/>
    </w:rPr>
  </w:style>
  <w:style w:type="paragraph" w:customStyle="1" w:styleId="CAEEE5B499624D45A53354C1376891A51">
    <w:name w:val="CAEEE5B499624D45A53354C1376891A51"/>
    <w:rsid w:val="00715C52"/>
    <w:rPr>
      <w:rFonts w:eastAsiaTheme="minorHAnsi"/>
    </w:rPr>
  </w:style>
  <w:style w:type="paragraph" w:customStyle="1" w:styleId="7A872E78716D42BE9290D4980C647A8D">
    <w:name w:val="7A872E78716D42BE9290D4980C647A8D"/>
    <w:rsid w:val="00E019B3"/>
    <w:pPr>
      <w:spacing w:line="278" w:lineRule="auto"/>
    </w:pPr>
    <w:rPr>
      <w:sz w:val="24"/>
      <w:szCs w:val="24"/>
    </w:rPr>
  </w:style>
  <w:style w:type="paragraph" w:customStyle="1" w:styleId="42478AF124CC4159BD3E8961449B1739">
    <w:name w:val="42478AF124CC4159BD3E8961449B1739"/>
    <w:rsid w:val="00E019B3"/>
    <w:pPr>
      <w:spacing w:line="278" w:lineRule="auto"/>
    </w:pPr>
    <w:rPr>
      <w:sz w:val="24"/>
      <w:szCs w:val="24"/>
    </w:rPr>
  </w:style>
  <w:style w:type="paragraph" w:customStyle="1" w:styleId="D275FFA7036F4986A46D3CC8A5815090">
    <w:name w:val="D275FFA7036F4986A46D3CC8A5815090"/>
    <w:rsid w:val="00E019B3"/>
    <w:pPr>
      <w:spacing w:line="278" w:lineRule="auto"/>
    </w:pPr>
    <w:rPr>
      <w:sz w:val="24"/>
      <w:szCs w:val="24"/>
    </w:rPr>
  </w:style>
  <w:style w:type="paragraph" w:customStyle="1" w:styleId="DEE4599ACCD54A098EDDB42003EA55DF2">
    <w:name w:val="DEE4599ACCD54A098EDDB42003EA55DF2"/>
    <w:rsid w:val="009404BC"/>
    <w:rPr>
      <w:rFonts w:eastAsiaTheme="minorHAnsi"/>
    </w:rPr>
  </w:style>
  <w:style w:type="paragraph" w:customStyle="1" w:styleId="5112A8414692449C81037A591CB10A472">
    <w:name w:val="5112A8414692449C81037A591CB10A472"/>
    <w:rsid w:val="009404BC"/>
    <w:rPr>
      <w:rFonts w:eastAsiaTheme="minorHAnsi"/>
    </w:rPr>
  </w:style>
  <w:style w:type="paragraph" w:customStyle="1" w:styleId="3D37E7CBBC1C42779776D77DC9F3F3C02">
    <w:name w:val="3D37E7CBBC1C42779776D77DC9F3F3C02"/>
    <w:rsid w:val="009404BC"/>
    <w:rPr>
      <w:rFonts w:eastAsiaTheme="minorHAnsi"/>
    </w:rPr>
  </w:style>
  <w:style w:type="paragraph" w:customStyle="1" w:styleId="3C1C4223970D4ED2A939492E0421A8981">
    <w:name w:val="3C1C4223970D4ED2A939492E0421A8981"/>
    <w:rsid w:val="009404BC"/>
    <w:rPr>
      <w:rFonts w:eastAsiaTheme="minorHAnsi"/>
    </w:rPr>
  </w:style>
  <w:style w:type="paragraph" w:customStyle="1" w:styleId="E747637151F14DED9DFBB7137318BA6A2">
    <w:name w:val="E747637151F14DED9DFBB7137318BA6A2"/>
    <w:rsid w:val="009404BC"/>
    <w:rPr>
      <w:rFonts w:eastAsiaTheme="minorHAnsi"/>
    </w:rPr>
  </w:style>
  <w:style w:type="paragraph" w:customStyle="1" w:styleId="ABAB19558D8848D692B77F10BABD56E12">
    <w:name w:val="ABAB19558D8848D692B77F10BABD56E12"/>
    <w:rsid w:val="009404BC"/>
    <w:rPr>
      <w:rFonts w:eastAsiaTheme="minorHAnsi"/>
    </w:rPr>
  </w:style>
  <w:style w:type="paragraph" w:customStyle="1" w:styleId="33C56E6D2E094FF0A65CEEEC82808E6E2">
    <w:name w:val="33C56E6D2E094FF0A65CEEEC82808E6E2"/>
    <w:rsid w:val="009404BC"/>
    <w:rPr>
      <w:rFonts w:eastAsiaTheme="minorHAnsi"/>
    </w:rPr>
  </w:style>
  <w:style w:type="paragraph" w:customStyle="1" w:styleId="E50E3BD3A4424BF79901D262DA82B8A62">
    <w:name w:val="E50E3BD3A4424BF79901D262DA82B8A62"/>
    <w:rsid w:val="009404BC"/>
    <w:rPr>
      <w:rFonts w:eastAsiaTheme="minorHAnsi"/>
    </w:rPr>
  </w:style>
  <w:style w:type="paragraph" w:customStyle="1" w:styleId="E710F52BDEC1427D949D4B2476C847802">
    <w:name w:val="E710F52BDEC1427D949D4B2476C847802"/>
    <w:rsid w:val="009404BC"/>
    <w:rPr>
      <w:rFonts w:eastAsiaTheme="minorHAnsi"/>
    </w:rPr>
  </w:style>
  <w:style w:type="paragraph" w:customStyle="1" w:styleId="F40213BD16294F98A5946ADF48141E972">
    <w:name w:val="F40213BD16294F98A5946ADF48141E972"/>
    <w:rsid w:val="009404BC"/>
    <w:rPr>
      <w:rFonts w:eastAsiaTheme="minorHAnsi"/>
    </w:rPr>
  </w:style>
  <w:style w:type="paragraph" w:customStyle="1" w:styleId="A75C0DC73F094209A80E91823A5F9D162">
    <w:name w:val="A75C0DC73F094209A80E91823A5F9D162"/>
    <w:rsid w:val="009404BC"/>
    <w:rPr>
      <w:rFonts w:eastAsiaTheme="minorHAnsi"/>
    </w:rPr>
  </w:style>
  <w:style w:type="paragraph" w:customStyle="1" w:styleId="E6103FB7D98140F28C718E9C936084B72">
    <w:name w:val="E6103FB7D98140F28C718E9C936084B72"/>
    <w:rsid w:val="009404BC"/>
    <w:rPr>
      <w:rFonts w:eastAsiaTheme="minorHAnsi"/>
    </w:rPr>
  </w:style>
  <w:style w:type="paragraph" w:customStyle="1" w:styleId="1973C0E2C4B24D5098D04E50814A8F842">
    <w:name w:val="1973C0E2C4B24D5098D04E50814A8F842"/>
    <w:rsid w:val="009404BC"/>
    <w:rPr>
      <w:rFonts w:eastAsiaTheme="minorHAnsi"/>
    </w:rPr>
  </w:style>
  <w:style w:type="paragraph" w:customStyle="1" w:styleId="310C9DF8C736478AB1B41F15EB5557982">
    <w:name w:val="310C9DF8C736478AB1B41F15EB5557982"/>
    <w:rsid w:val="009404BC"/>
    <w:rPr>
      <w:rFonts w:eastAsiaTheme="minorHAnsi"/>
    </w:rPr>
  </w:style>
  <w:style w:type="paragraph" w:customStyle="1" w:styleId="872D59EC27EA422195F1651E4C6364182">
    <w:name w:val="872D59EC27EA422195F1651E4C6364182"/>
    <w:rsid w:val="009404BC"/>
    <w:rPr>
      <w:rFonts w:eastAsiaTheme="minorHAnsi"/>
    </w:rPr>
  </w:style>
  <w:style w:type="paragraph" w:customStyle="1" w:styleId="B91D698D371B4B68BF38286A4F7FCC292">
    <w:name w:val="B91D698D371B4B68BF38286A4F7FCC292"/>
    <w:rsid w:val="009404BC"/>
    <w:rPr>
      <w:rFonts w:eastAsiaTheme="minorHAnsi"/>
    </w:rPr>
  </w:style>
  <w:style w:type="paragraph" w:customStyle="1" w:styleId="28FC3A1E763A47968CF5C762DB3C7AC82">
    <w:name w:val="28FC3A1E763A47968CF5C762DB3C7AC82"/>
    <w:rsid w:val="009404BC"/>
    <w:rPr>
      <w:rFonts w:eastAsiaTheme="minorHAnsi"/>
    </w:rPr>
  </w:style>
  <w:style w:type="paragraph" w:customStyle="1" w:styleId="02F551F7ED2346EEBB1892DAE38236B72">
    <w:name w:val="02F551F7ED2346EEBB1892DAE38236B72"/>
    <w:rsid w:val="009404BC"/>
    <w:rPr>
      <w:rFonts w:eastAsiaTheme="minorHAnsi"/>
    </w:rPr>
  </w:style>
  <w:style w:type="paragraph" w:customStyle="1" w:styleId="6823574D620649FD999588F79318DBCE2">
    <w:name w:val="6823574D620649FD999588F79318DBCE2"/>
    <w:rsid w:val="009404BC"/>
    <w:rPr>
      <w:rFonts w:eastAsiaTheme="minorHAnsi"/>
    </w:rPr>
  </w:style>
  <w:style w:type="paragraph" w:customStyle="1" w:styleId="A734271FBF31492494FB1B242B2386DA2">
    <w:name w:val="A734271FBF31492494FB1B242B2386DA2"/>
    <w:rsid w:val="009404BC"/>
    <w:rPr>
      <w:rFonts w:eastAsiaTheme="minorHAnsi"/>
    </w:rPr>
  </w:style>
  <w:style w:type="paragraph" w:customStyle="1" w:styleId="AC22D65BA2EF4A0EACDCB20DEABDA4712">
    <w:name w:val="AC22D65BA2EF4A0EACDCB20DEABDA4712"/>
    <w:rsid w:val="009404BC"/>
    <w:rPr>
      <w:rFonts w:eastAsiaTheme="minorHAnsi"/>
    </w:rPr>
  </w:style>
  <w:style w:type="paragraph" w:customStyle="1" w:styleId="D6828B0D99A646279147CFBA7C9ADEAE2">
    <w:name w:val="D6828B0D99A646279147CFBA7C9ADEAE2"/>
    <w:rsid w:val="009404BC"/>
    <w:rPr>
      <w:rFonts w:eastAsiaTheme="minorHAnsi"/>
    </w:rPr>
  </w:style>
  <w:style w:type="paragraph" w:customStyle="1" w:styleId="F9B55FB3FAC840749A6A1B02675BC7992">
    <w:name w:val="F9B55FB3FAC840749A6A1B02675BC7992"/>
    <w:rsid w:val="009404BC"/>
    <w:rPr>
      <w:rFonts w:eastAsiaTheme="minorHAnsi"/>
    </w:rPr>
  </w:style>
  <w:style w:type="paragraph" w:customStyle="1" w:styleId="9468B1402E8B4228AF5D8440B20774FF2">
    <w:name w:val="9468B1402E8B4228AF5D8440B20774FF2"/>
    <w:rsid w:val="009404BC"/>
    <w:rPr>
      <w:rFonts w:eastAsiaTheme="minorHAnsi"/>
    </w:rPr>
  </w:style>
  <w:style w:type="paragraph" w:customStyle="1" w:styleId="2827088397724345A78D7582086AAAFA2">
    <w:name w:val="2827088397724345A78D7582086AAAFA2"/>
    <w:rsid w:val="009404BC"/>
    <w:rPr>
      <w:rFonts w:eastAsiaTheme="minorHAnsi"/>
    </w:rPr>
  </w:style>
  <w:style w:type="paragraph" w:customStyle="1" w:styleId="BA324EDA392B46A48584A021551C0BED2">
    <w:name w:val="BA324EDA392B46A48584A021551C0BED2"/>
    <w:rsid w:val="009404BC"/>
    <w:rPr>
      <w:rFonts w:eastAsiaTheme="minorHAnsi"/>
    </w:rPr>
  </w:style>
  <w:style w:type="paragraph" w:customStyle="1" w:styleId="34AE6E3B789C4C35B98A099DDC98F3DE2">
    <w:name w:val="34AE6E3B789C4C35B98A099DDC98F3DE2"/>
    <w:rsid w:val="009404BC"/>
    <w:rPr>
      <w:rFonts w:eastAsiaTheme="minorHAnsi"/>
    </w:rPr>
  </w:style>
  <w:style w:type="paragraph" w:customStyle="1" w:styleId="B2A0C10C6EF14AA19BDD6389CC796BE42">
    <w:name w:val="B2A0C10C6EF14AA19BDD6389CC796BE42"/>
    <w:rsid w:val="009404BC"/>
    <w:rPr>
      <w:rFonts w:eastAsiaTheme="minorHAnsi"/>
    </w:rPr>
  </w:style>
  <w:style w:type="paragraph" w:customStyle="1" w:styleId="8C32855873EC4F55BFD971FEB70298002">
    <w:name w:val="8C32855873EC4F55BFD971FEB70298002"/>
    <w:rsid w:val="009404BC"/>
    <w:rPr>
      <w:rFonts w:eastAsiaTheme="minorHAnsi"/>
    </w:rPr>
  </w:style>
  <w:style w:type="paragraph" w:customStyle="1" w:styleId="6711EDC7B01A4093B2710C88EC1B72BF2">
    <w:name w:val="6711EDC7B01A4093B2710C88EC1B72BF2"/>
    <w:rsid w:val="009404BC"/>
    <w:rPr>
      <w:rFonts w:eastAsiaTheme="minorHAnsi"/>
    </w:rPr>
  </w:style>
  <w:style w:type="paragraph" w:customStyle="1" w:styleId="1A747F34929042CC943CCD5943B3FB922">
    <w:name w:val="1A747F34929042CC943CCD5943B3FB922"/>
    <w:rsid w:val="009404BC"/>
    <w:rPr>
      <w:rFonts w:eastAsiaTheme="minorHAnsi"/>
    </w:rPr>
  </w:style>
  <w:style w:type="paragraph" w:customStyle="1" w:styleId="F28C0D83789F4AC281E0619B0860D4E02">
    <w:name w:val="F28C0D83789F4AC281E0619B0860D4E02"/>
    <w:rsid w:val="009404BC"/>
    <w:rPr>
      <w:rFonts w:eastAsiaTheme="minorHAnsi"/>
    </w:rPr>
  </w:style>
  <w:style w:type="paragraph" w:customStyle="1" w:styleId="BA0668DF154C4BDC94F07D7A745AD05C2">
    <w:name w:val="BA0668DF154C4BDC94F07D7A745AD05C2"/>
    <w:rsid w:val="009404BC"/>
    <w:rPr>
      <w:rFonts w:eastAsiaTheme="minorHAnsi"/>
    </w:rPr>
  </w:style>
  <w:style w:type="paragraph" w:customStyle="1" w:styleId="EFF84828A814458287ACFB2FB421F1552">
    <w:name w:val="EFF84828A814458287ACFB2FB421F1552"/>
    <w:rsid w:val="009404BC"/>
    <w:rPr>
      <w:rFonts w:eastAsiaTheme="minorHAnsi"/>
    </w:rPr>
  </w:style>
  <w:style w:type="paragraph" w:customStyle="1" w:styleId="B8B9325F46C8458FAEBEBCFF366FAAFF2">
    <w:name w:val="B8B9325F46C8458FAEBEBCFF366FAAFF2"/>
    <w:rsid w:val="009404BC"/>
    <w:rPr>
      <w:rFonts w:eastAsiaTheme="minorHAnsi"/>
    </w:rPr>
  </w:style>
  <w:style w:type="paragraph" w:customStyle="1" w:styleId="2C87B68CCCA94D2BA65F97F181ABCC932">
    <w:name w:val="2C87B68CCCA94D2BA65F97F181ABCC932"/>
    <w:rsid w:val="009404BC"/>
    <w:rPr>
      <w:rFonts w:eastAsiaTheme="minorHAnsi"/>
    </w:rPr>
  </w:style>
  <w:style w:type="paragraph" w:customStyle="1" w:styleId="E2ECD111B5BF40AA87C2C829A8E258DC2">
    <w:name w:val="E2ECD111B5BF40AA87C2C829A8E258DC2"/>
    <w:rsid w:val="009404BC"/>
    <w:rPr>
      <w:rFonts w:eastAsiaTheme="minorHAnsi"/>
    </w:rPr>
  </w:style>
  <w:style w:type="paragraph" w:customStyle="1" w:styleId="00BFA1FA9A4240E4BE8C70A6CB3BA2D82">
    <w:name w:val="00BFA1FA9A4240E4BE8C70A6CB3BA2D82"/>
    <w:rsid w:val="009404BC"/>
    <w:rPr>
      <w:rFonts w:eastAsiaTheme="minorHAnsi"/>
    </w:rPr>
  </w:style>
  <w:style w:type="paragraph" w:customStyle="1" w:styleId="495CE3F3EC6144928F7FDCABF03431642">
    <w:name w:val="495CE3F3EC6144928F7FDCABF03431642"/>
    <w:rsid w:val="009404BC"/>
    <w:rPr>
      <w:rFonts w:eastAsiaTheme="minorHAnsi"/>
    </w:rPr>
  </w:style>
  <w:style w:type="paragraph" w:customStyle="1" w:styleId="60A0190378EF4ABEA744AC66B3AE536C2">
    <w:name w:val="60A0190378EF4ABEA744AC66B3AE536C2"/>
    <w:rsid w:val="009404BC"/>
    <w:rPr>
      <w:rFonts w:eastAsiaTheme="minorHAnsi"/>
    </w:rPr>
  </w:style>
  <w:style w:type="paragraph" w:customStyle="1" w:styleId="83B2129614BC40C795FC0F9776BEAAE52">
    <w:name w:val="83B2129614BC40C795FC0F9776BEAAE52"/>
    <w:rsid w:val="009404BC"/>
    <w:rPr>
      <w:rFonts w:eastAsiaTheme="minorHAnsi"/>
    </w:rPr>
  </w:style>
  <w:style w:type="paragraph" w:customStyle="1" w:styleId="40C5C3D5A0D14F1997770594B3F9440C2">
    <w:name w:val="40C5C3D5A0D14F1997770594B3F9440C2"/>
    <w:rsid w:val="009404BC"/>
    <w:rPr>
      <w:rFonts w:eastAsiaTheme="minorHAnsi"/>
    </w:rPr>
  </w:style>
  <w:style w:type="paragraph" w:customStyle="1" w:styleId="6035E214D9014CDEB40B41E1359CDA812">
    <w:name w:val="6035E214D9014CDEB40B41E1359CDA812"/>
    <w:rsid w:val="009404BC"/>
    <w:rPr>
      <w:rFonts w:eastAsiaTheme="minorHAnsi"/>
    </w:rPr>
  </w:style>
  <w:style w:type="paragraph" w:customStyle="1" w:styleId="4457EC3B47BC4A99891939FEBE6AF50E2">
    <w:name w:val="4457EC3B47BC4A99891939FEBE6AF50E2"/>
    <w:rsid w:val="009404BC"/>
    <w:rPr>
      <w:rFonts w:eastAsiaTheme="minorHAnsi"/>
    </w:rPr>
  </w:style>
  <w:style w:type="paragraph" w:customStyle="1" w:styleId="B19721FB9814445485A4A32B03FAEECC2">
    <w:name w:val="B19721FB9814445485A4A32B03FAEECC2"/>
    <w:rsid w:val="009404BC"/>
    <w:rPr>
      <w:rFonts w:eastAsiaTheme="minorHAnsi"/>
    </w:rPr>
  </w:style>
  <w:style w:type="paragraph" w:customStyle="1" w:styleId="53B3CD566FC4492E82024F9C75135EB02">
    <w:name w:val="53B3CD566FC4492E82024F9C75135EB02"/>
    <w:rsid w:val="009404BC"/>
    <w:rPr>
      <w:rFonts w:eastAsiaTheme="minorHAnsi"/>
    </w:rPr>
  </w:style>
  <w:style w:type="paragraph" w:customStyle="1" w:styleId="7D5C039A855D4592AFE5DF9D721380ED2">
    <w:name w:val="7D5C039A855D4592AFE5DF9D721380ED2"/>
    <w:rsid w:val="009404BC"/>
    <w:rPr>
      <w:rFonts w:eastAsiaTheme="minorHAnsi"/>
    </w:rPr>
  </w:style>
  <w:style w:type="paragraph" w:customStyle="1" w:styleId="379C5AE6E66145C0821048CF3795E8772">
    <w:name w:val="379C5AE6E66145C0821048CF3795E8772"/>
    <w:rsid w:val="009404BC"/>
    <w:rPr>
      <w:rFonts w:eastAsiaTheme="minorHAnsi"/>
    </w:rPr>
  </w:style>
  <w:style w:type="paragraph" w:customStyle="1" w:styleId="E92E2737F9B842A792E7590FC5B987CD2">
    <w:name w:val="E92E2737F9B842A792E7590FC5B987CD2"/>
    <w:rsid w:val="009404BC"/>
    <w:rPr>
      <w:rFonts w:eastAsiaTheme="minorHAnsi"/>
    </w:rPr>
  </w:style>
  <w:style w:type="paragraph" w:customStyle="1" w:styleId="711ABB796F6845ABBB8B1F0B08F2CB782">
    <w:name w:val="711ABB796F6845ABBB8B1F0B08F2CB782"/>
    <w:rsid w:val="009404BC"/>
    <w:rPr>
      <w:rFonts w:eastAsiaTheme="minorHAnsi"/>
    </w:rPr>
  </w:style>
  <w:style w:type="paragraph" w:customStyle="1" w:styleId="29A9E307DCA045B294D239B6CFE563202">
    <w:name w:val="29A9E307DCA045B294D239B6CFE563202"/>
    <w:rsid w:val="009404BC"/>
    <w:rPr>
      <w:rFonts w:eastAsiaTheme="minorHAnsi"/>
    </w:rPr>
  </w:style>
  <w:style w:type="paragraph" w:customStyle="1" w:styleId="410558AC66524D59A00B4E5FFD8BD56C2">
    <w:name w:val="410558AC66524D59A00B4E5FFD8BD56C2"/>
    <w:rsid w:val="009404BC"/>
    <w:rPr>
      <w:rFonts w:eastAsiaTheme="minorHAnsi"/>
    </w:rPr>
  </w:style>
  <w:style w:type="paragraph" w:customStyle="1" w:styleId="6CB2B1ED39214C11A86F8B7448EF2D0C2">
    <w:name w:val="6CB2B1ED39214C11A86F8B7448EF2D0C2"/>
    <w:rsid w:val="009404BC"/>
    <w:rPr>
      <w:rFonts w:eastAsiaTheme="minorHAnsi"/>
    </w:rPr>
  </w:style>
  <w:style w:type="paragraph" w:customStyle="1" w:styleId="9A6203442EA94375926FB38ED4E3467F2">
    <w:name w:val="9A6203442EA94375926FB38ED4E3467F2"/>
    <w:rsid w:val="009404BC"/>
    <w:rPr>
      <w:rFonts w:eastAsiaTheme="minorHAnsi"/>
    </w:rPr>
  </w:style>
  <w:style w:type="paragraph" w:customStyle="1" w:styleId="41BB3F83D8C84EF5AE318F7C64CF79CB2">
    <w:name w:val="41BB3F83D8C84EF5AE318F7C64CF79CB2"/>
    <w:rsid w:val="009404BC"/>
    <w:rPr>
      <w:rFonts w:eastAsiaTheme="minorHAnsi"/>
    </w:rPr>
  </w:style>
  <w:style w:type="paragraph" w:customStyle="1" w:styleId="5DD8D0E5CA0743DE8EBE271D59599B4E2">
    <w:name w:val="5DD8D0E5CA0743DE8EBE271D59599B4E2"/>
    <w:rsid w:val="009404BC"/>
    <w:rPr>
      <w:rFonts w:eastAsiaTheme="minorHAnsi"/>
    </w:rPr>
  </w:style>
  <w:style w:type="paragraph" w:customStyle="1" w:styleId="BA42C13D2C7245068BDFD15E770826C12">
    <w:name w:val="BA42C13D2C7245068BDFD15E770826C12"/>
    <w:rsid w:val="009404BC"/>
    <w:rPr>
      <w:rFonts w:eastAsiaTheme="minorHAnsi"/>
    </w:rPr>
  </w:style>
  <w:style w:type="paragraph" w:customStyle="1" w:styleId="682E5BE3959E4D9AB31D46C656CA46D02">
    <w:name w:val="682E5BE3959E4D9AB31D46C656CA46D02"/>
    <w:rsid w:val="009404BC"/>
    <w:rPr>
      <w:rFonts w:eastAsiaTheme="minorHAnsi"/>
    </w:rPr>
  </w:style>
  <w:style w:type="paragraph" w:customStyle="1" w:styleId="D91360B5D02944B8B3D001BF59A9949D2">
    <w:name w:val="D91360B5D02944B8B3D001BF59A9949D2"/>
    <w:rsid w:val="009404BC"/>
    <w:rPr>
      <w:rFonts w:eastAsiaTheme="minorHAnsi"/>
    </w:rPr>
  </w:style>
  <w:style w:type="paragraph" w:customStyle="1" w:styleId="237C5D9D9209438BAC5DDCB16175ED992">
    <w:name w:val="237C5D9D9209438BAC5DDCB16175ED992"/>
    <w:rsid w:val="009404BC"/>
    <w:rPr>
      <w:rFonts w:eastAsiaTheme="minorHAnsi"/>
    </w:rPr>
  </w:style>
  <w:style w:type="paragraph" w:customStyle="1" w:styleId="D87590ED091F4AE3A008877649A6F3352">
    <w:name w:val="D87590ED091F4AE3A008877649A6F3352"/>
    <w:rsid w:val="009404BC"/>
    <w:rPr>
      <w:rFonts w:eastAsiaTheme="minorHAnsi"/>
    </w:rPr>
  </w:style>
  <w:style w:type="paragraph" w:customStyle="1" w:styleId="12659948F8304FEEBC5C2A2868478AB62">
    <w:name w:val="12659948F8304FEEBC5C2A2868478AB62"/>
    <w:rsid w:val="009404BC"/>
    <w:rPr>
      <w:rFonts w:eastAsiaTheme="minorHAnsi"/>
    </w:rPr>
  </w:style>
  <w:style w:type="paragraph" w:customStyle="1" w:styleId="10C6FBE34C7A4F57AB325A71A65C6D9F2">
    <w:name w:val="10C6FBE34C7A4F57AB325A71A65C6D9F2"/>
    <w:rsid w:val="009404BC"/>
    <w:rPr>
      <w:rFonts w:eastAsiaTheme="minorHAnsi"/>
    </w:rPr>
  </w:style>
  <w:style w:type="paragraph" w:customStyle="1" w:styleId="410825E172AF44BBA8864EA45C5511EF2">
    <w:name w:val="410825E172AF44BBA8864EA45C5511EF2"/>
    <w:rsid w:val="009404BC"/>
    <w:rPr>
      <w:rFonts w:eastAsiaTheme="minorHAnsi"/>
    </w:rPr>
  </w:style>
  <w:style w:type="paragraph" w:customStyle="1" w:styleId="3BAE2F17A76342BDAF420BB78C4FE3592">
    <w:name w:val="3BAE2F17A76342BDAF420BB78C4FE3592"/>
    <w:rsid w:val="009404BC"/>
    <w:rPr>
      <w:rFonts w:eastAsiaTheme="minorHAnsi"/>
    </w:rPr>
  </w:style>
  <w:style w:type="paragraph" w:customStyle="1" w:styleId="405000F626534A389D1D804B7B717AFC2">
    <w:name w:val="405000F626534A389D1D804B7B717AFC2"/>
    <w:rsid w:val="009404BC"/>
    <w:rPr>
      <w:rFonts w:eastAsiaTheme="minorHAnsi"/>
    </w:rPr>
  </w:style>
  <w:style w:type="paragraph" w:customStyle="1" w:styleId="24F7F6779CC54B2798D9DE5345F05FC02">
    <w:name w:val="24F7F6779CC54B2798D9DE5345F05FC02"/>
    <w:rsid w:val="009404BC"/>
    <w:rPr>
      <w:rFonts w:eastAsiaTheme="minorHAnsi"/>
    </w:rPr>
  </w:style>
  <w:style w:type="paragraph" w:customStyle="1" w:styleId="FEF20B476A114A9A93002A81B3A28A532">
    <w:name w:val="FEF20B476A114A9A93002A81B3A28A532"/>
    <w:rsid w:val="009404BC"/>
    <w:rPr>
      <w:rFonts w:eastAsiaTheme="minorHAnsi"/>
    </w:rPr>
  </w:style>
  <w:style w:type="paragraph" w:customStyle="1" w:styleId="E3AD6B949AE142619AD5AA144C729D522">
    <w:name w:val="E3AD6B949AE142619AD5AA144C729D522"/>
    <w:rsid w:val="009404BC"/>
    <w:rPr>
      <w:rFonts w:eastAsiaTheme="minorHAnsi"/>
    </w:rPr>
  </w:style>
  <w:style w:type="paragraph" w:customStyle="1" w:styleId="9FC93123D1C74639B97194888586931A2">
    <w:name w:val="9FC93123D1C74639B97194888586931A2"/>
    <w:rsid w:val="009404BC"/>
    <w:rPr>
      <w:rFonts w:eastAsiaTheme="minorHAnsi"/>
    </w:rPr>
  </w:style>
  <w:style w:type="paragraph" w:customStyle="1" w:styleId="A496E0155D6445298B635E8ABE8C13FD2">
    <w:name w:val="A496E0155D6445298B635E8ABE8C13FD2"/>
    <w:rsid w:val="009404BC"/>
    <w:rPr>
      <w:rFonts w:eastAsiaTheme="minorHAnsi"/>
    </w:rPr>
  </w:style>
  <w:style w:type="paragraph" w:customStyle="1" w:styleId="2A907D2F46AF46D485D173E8D7A258432">
    <w:name w:val="2A907D2F46AF46D485D173E8D7A258432"/>
    <w:rsid w:val="009404BC"/>
    <w:rPr>
      <w:rFonts w:eastAsiaTheme="minorHAnsi"/>
    </w:rPr>
  </w:style>
  <w:style w:type="paragraph" w:customStyle="1" w:styleId="1FF172D2FFBF46F1A0B67C1C3C615CA02">
    <w:name w:val="1FF172D2FFBF46F1A0B67C1C3C615CA02"/>
    <w:rsid w:val="009404BC"/>
    <w:rPr>
      <w:rFonts w:eastAsiaTheme="minorHAnsi"/>
    </w:rPr>
  </w:style>
  <w:style w:type="paragraph" w:customStyle="1" w:styleId="BBB2FD77DDD547579F42F636EF09D3852">
    <w:name w:val="BBB2FD77DDD547579F42F636EF09D3852"/>
    <w:rsid w:val="009404BC"/>
    <w:rPr>
      <w:rFonts w:eastAsiaTheme="minorHAnsi"/>
    </w:rPr>
  </w:style>
  <w:style w:type="paragraph" w:customStyle="1" w:styleId="16BC5DA02C614C5999912A0EB05D9AC22">
    <w:name w:val="16BC5DA02C614C5999912A0EB05D9AC22"/>
    <w:rsid w:val="009404BC"/>
    <w:rPr>
      <w:rFonts w:eastAsiaTheme="minorHAnsi"/>
    </w:rPr>
  </w:style>
  <w:style w:type="paragraph" w:customStyle="1" w:styleId="656BCA1AC642468CA7DE81D2C25158292">
    <w:name w:val="656BCA1AC642468CA7DE81D2C25158292"/>
    <w:rsid w:val="009404BC"/>
    <w:rPr>
      <w:rFonts w:eastAsiaTheme="minorHAnsi"/>
    </w:rPr>
  </w:style>
  <w:style w:type="paragraph" w:customStyle="1" w:styleId="ADEE436A1AA0491095ECB417D1CB6DA22">
    <w:name w:val="ADEE436A1AA0491095ECB417D1CB6DA22"/>
    <w:rsid w:val="009404BC"/>
    <w:rPr>
      <w:rFonts w:eastAsiaTheme="minorHAnsi"/>
    </w:rPr>
  </w:style>
  <w:style w:type="paragraph" w:customStyle="1" w:styleId="7D06F50730E04B858424590F75044E492">
    <w:name w:val="7D06F50730E04B858424590F75044E492"/>
    <w:rsid w:val="009404BC"/>
    <w:rPr>
      <w:rFonts w:eastAsiaTheme="minorHAnsi"/>
    </w:rPr>
  </w:style>
  <w:style w:type="paragraph" w:customStyle="1" w:styleId="87A9177A7F18410F95D9C107AE6AC9122">
    <w:name w:val="87A9177A7F18410F95D9C107AE6AC9122"/>
    <w:rsid w:val="009404BC"/>
    <w:rPr>
      <w:rFonts w:eastAsiaTheme="minorHAnsi"/>
    </w:rPr>
  </w:style>
  <w:style w:type="paragraph" w:customStyle="1" w:styleId="957F1EE868E24760BFE3C965702B9DB82">
    <w:name w:val="957F1EE868E24760BFE3C965702B9DB82"/>
    <w:rsid w:val="009404BC"/>
    <w:rPr>
      <w:rFonts w:eastAsiaTheme="minorHAnsi"/>
    </w:rPr>
  </w:style>
  <w:style w:type="paragraph" w:customStyle="1" w:styleId="9DF347582BF24006B3DBB08B5B6BBCC92">
    <w:name w:val="9DF347582BF24006B3DBB08B5B6BBCC92"/>
    <w:rsid w:val="009404BC"/>
    <w:rPr>
      <w:rFonts w:eastAsiaTheme="minorHAnsi"/>
    </w:rPr>
  </w:style>
  <w:style w:type="paragraph" w:customStyle="1" w:styleId="EB5943FCDF734C45AFF2D2DB767605C82">
    <w:name w:val="EB5943FCDF734C45AFF2D2DB767605C82"/>
    <w:rsid w:val="009404BC"/>
    <w:rPr>
      <w:rFonts w:eastAsiaTheme="minorHAnsi"/>
    </w:rPr>
  </w:style>
  <w:style w:type="paragraph" w:customStyle="1" w:styleId="36A42ACD148A44859D369942FB0EB0F22">
    <w:name w:val="36A42ACD148A44859D369942FB0EB0F22"/>
    <w:rsid w:val="009404BC"/>
    <w:rPr>
      <w:rFonts w:eastAsiaTheme="minorHAnsi"/>
    </w:rPr>
  </w:style>
  <w:style w:type="paragraph" w:customStyle="1" w:styleId="BC4DCCCE02284606816384DABA34EFB52">
    <w:name w:val="BC4DCCCE02284606816384DABA34EFB52"/>
    <w:rsid w:val="009404BC"/>
    <w:rPr>
      <w:rFonts w:eastAsiaTheme="minorHAnsi"/>
    </w:rPr>
  </w:style>
  <w:style w:type="paragraph" w:customStyle="1" w:styleId="DF58EB4D55F04198AED450E53FF309052">
    <w:name w:val="DF58EB4D55F04198AED450E53FF309052"/>
    <w:rsid w:val="009404BC"/>
    <w:rPr>
      <w:rFonts w:eastAsiaTheme="minorHAnsi"/>
    </w:rPr>
  </w:style>
  <w:style w:type="paragraph" w:customStyle="1" w:styleId="5EE267FAE24C4896BA97D61E6271FB0B2">
    <w:name w:val="5EE267FAE24C4896BA97D61E6271FB0B2"/>
    <w:rsid w:val="009404BC"/>
    <w:rPr>
      <w:rFonts w:eastAsiaTheme="minorHAnsi"/>
    </w:rPr>
  </w:style>
  <w:style w:type="paragraph" w:customStyle="1" w:styleId="D6BB5DDE6E1B4BABA96854D69B127EB62">
    <w:name w:val="D6BB5DDE6E1B4BABA96854D69B127EB62"/>
    <w:rsid w:val="009404BC"/>
    <w:rPr>
      <w:rFonts w:eastAsiaTheme="minorHAnsi"/>
    </w:rPr>
  </w:style>
  <w:style w:type="paragraph" w:customStyle="1" w:styleId="D78D67E3A2A044AC8A0B25C0693EC3D42">
    <w:name w:val="D78D67E3A2A044AC8A0B25C0693EC3D42"/>
    <w:rsid w:val="009404BC"/>
    <w:rPr>
      <w:rFonts w:eastAsiaTheme="minorHAnsi"/>
    </w:rPr>
  </w:style>
  <w:style w:type="paragraph" w:customStyle="1" w:styleId="D777BC1A03B643B498BD3C2210B6A5B92">
    <w:name w:val="D777BC1A03B643B498BD3C2210B6A5B92"/>
    <w:rsid w:val="009404BC"/>
    <w:rPr>
      <w:rFonts w:eastAsiaTheme="minorHAnsi"/>
    </w:rPr>
  </w:style>
  <w:style w:type="paragraph" w:customStyle="1" w:styleId="3AC0629527D649ADAD72C02927B51E9F2">
    <w:name w:val="3AC0629527D649ADAD72C02927B51E9F2"/>
    <w:rsid w:val="009404BC"/>
    <w:rPr>
      <w:rFonts w:eastAsiaTheme="minorHAnsi"/>
    </w:rPr>
  </w:style>
  <w:style w:type="paragraph" w:customStyle="1" w:styleId="A62B1E9CA67D4CA69785639C6A500CFD2">
    <w:name w:val="A62B1E9CA67D4CA69785639C6A500CFD2"/>
    <w:rsid w:val="009404BC"/>
    <w:rPr>
      <w:rFonts w:eastAsiaTheme="minorHAnsi"/>
    </w:rPr>
  </w:style>
  <w:style w:type="paragraph" w:customStyle="1" w:styleId="8687256D4535420386735E7AF19217DA2">
    <w:name w:val="8687256D4535420386735E7AF19217DA2"/>
    <w:rsid w:val="009404BC"/>
    <w:rPr>
      <w:rFonts w:eastAsiaTheme="minorHAnsi"/>
    </w:rPr>
  </w:style>
  <w:style w:type="paragraph" w:customStyle="1" w:styleId="4ADC4E9DA7394273844B697DB8857F3D2">
    <w:name w:val="4ADC4E9DA7394273844B697DB8857F3D2"/>
    <w:rsid w:val="009404BC"/>
    <w:rPr>
      <w:rFonts w:eastAsiaTheme="minorHAnsi"/>
    </w:rPr>
  </w:style>
  <w:style w:type="paragraph" w:customStyle="1" w:styleId="88D6962DA30A444795D885C07B82E5832">
    <w:name w:val="88D6962DA30A444795D885C07B82E5832"/>
    <w:rsid w:val="009404BC"/>
    <w:rPr>
      <w:rFonts w:eastAsiaTheme="minorHAnsi"/>
    </w:rPr>
  </w:style>
  <w:style w:type="paragraph" w:customStyle="1" w:styleId="5A454B4A8A7B43B5B49D684484576BB62">
    <w:name w:val="5A454B4A8A7B43B5B49D684484576BB62"/>
    <w:rsid w:val="009404BC"/>
    <w:rPr>
      <w:rFonts w:eastAsiaTheme="minorHAnsi"/>
    </w:rPr>
  </w:style>
  <w:style w:type="paragraph" w:customStyle="1" w:styleId="B382943C08E14FC9976E179EDA2B850D2">
    <w:name w:val="B382943C08E14FC9976E179EDA2B850D2"/>
    <w:rsid w:val="009404BC"/>
    <w:rPr>
      <w:rFonts w:eastAsiaTheme="minorHAnsi"/>
    </w:rPr>
  </w:style>
  <w:style w:type="paragraph" w:customStyle="1" w:styleId="ED5DE890D6B544D9BF29CAF151C77CE72">
    <w:name w:val="ED5DE890D6B544D9BF29CAF151C77CE72"/>
    <w:rsid w:val="009404BC"/>
    <w:rPr>
      <w:rFonts w:eastAsiaTheme="minorHAnsi"/>
    </w:rPr>
  </w:style>
  <w:style w:type="paragraph" w:customStyle="1" w:styleId="60FDA8DE1710419784F3818B4583EAE82">
    <w:name w:val="60FDA8DE1710419784F3818B4583EAE82"/>
    <w:rsid w:val="009404BC"/>
    <w:rPr>
      <w:rFonts w:eastAsiaTheme="minorHAnsi"/>
    </w:rPr>
  </w:style>
  <w:style w:type="paragraph" w:customStyle="1" w:styleId="E65F3A685BC24B429A519DC86FB370A22">
    <w:name w:val="E65F3A685BC24B429A519DC86FB370A22"/>
    <w:rsid w:val="009404BC"/>
    <w:rPr>
      <w:rFonts w:eastAsiaTheme="minorHAnsi"/>
    </w:rPr>
  </w:style>
  <w:style w:type="paragraph" w:customStyle="1" w:styleId="2C7C35506E0D489E8182E3D72FEE8DEA2">
    <w:name w:val="2C7C35506E0D489E8182E3D72FEE8DEA2"/>
    <w:rsid w:val="009404BC"/>
    <w:rPr>
      <w:rFonts w:eastAsiaTheme="minorHAnsi"/>
    </w:rPr>
  </w:style>
  <w:style w:type="paragraph" w:customStyle="1" w:styleId="A43F3289F0B2475189BDD0F93B1EDDD92">
    <w:name w:val="A43F3289F0B2475189BDD0F93B1EDDD92"/>
    <w:rsid w:val="009404BC"/>
    <w:rPr>
      <w:rFonts w:eastAsiaTheme="minorHAnsi"/>
    </w:rPr>
  </w:style>
  <w:style w:type="paragraph" w:customStyle="1" w:styleId="5C8868045DD543D38A9FBAA662065F362">
    <w:name w:val="5C8868045DD543D38A9FBAA662065F362"/>
    <w:rsid w:val="009404BC"/>
    <w:rPr>
      <w:rFonts w:eastAsiaTheme="minorHAnsi"/>
    </w:rPr>
  </w:style>
  <w:style w:type="paragraph" w:customStyle="1" w:styleId="5A27E8DA89F346069F49E103D59159BA2">
    <w:name w:val="5A27E8DA89F346069F49E103D59159BA2"/>
    <w:rsid w:val="009404BC"/>
    <w:rPr>
      <w:rFonts w:eastAsiaTheme="minorHAnsi"/>
    </w:rPr>
  </w:style>
  <w:style w:type="paragraph" w:customStyle="1" w:styleId="3D929A87544642A99F6BD4A6FD0F15122">
    <w:name w:val="3D929A87544642A99F6BD4A6FD0F15122"/>
    <w:rsid w:val="009404BC"/>
    <w:rPr>
      <w:rFonts w:eastAsiaTheme="minorHAnsi"/>
    </w:rPr>
  </w:style>
  <w:style w:type="paragraph" w:customStyle="1" w:styleId="008C0994F4DC48F9BB08D80115EFB5A72">
    <w:name w:val="008C0994F4DC48F9BB08D80115EFB5A72"/>
    <w:rsid w:val="009404BC"/>
    <w:rPr>
      <w:rFonts w:eastAsiaTheme="minorHAnsi"/>
    </w:rPr>
  </w:style>
  <w:style w:type="paragraph" w:customStyle="1" w:styleId="B9BE8C75DEF845A497A9C2F5AB448EBE2">
    <w:name w:val="B9BE8C75DEF845A497A9C2F5AB448EBE2"/>
    <w:rsid w:val="009404BC"/>
    <w:rPr>
      <w:rFonts w:eastAsiaTheme="minorHAnsi"/>
    </w:rPr>
  </w:style>
  <w:style w:type="paragraph" w:customStyle="1" w:styleId="2632C2B40D294F74BD44E704A31C1A342">
    <w:name w:val="2632C2B40D294F74BD44E704A31C1A342"/>
    <w:rsid w:val="009404BC"/>
    <w:rPr>
      <w:rFonts w:eastAsiaTheme="minorHAnsi"/>
    </w:rPr>
  </w:style>
  <w:style w:type="paragraph" w:customStyle="1" w:styleId="15D6BDDE4ECE4E899E6122FA811BABF82">
    <w:name w:val="15D6BDDE4ECE4E899E6122FA811BABF82"/>
    <w:rsid w:val="009404BC"/>
    <w:rPr>
      <w:rFonts w:eastAsiaTheme="minorHAnsi"/>
    </w:rPr>
  </w:style>
  <w:style w:type="paragraph" w:customStyle="1" w:styleId="76FC4C05202845919D99A8513542B4232">
    <w:name w:val="76FC4C05202845919D99A8513542B4232"/>
    <w:rsid w:val="009404BC"/>
    <w:rPr>
      <w:rFonts w:eastAsiaTheme="minorHAnsi"/>
    </w:rPr>
  </w:style>
  <w:style w:type="paragraph" w:customStyle="1" w:styleId="F122DA0D729D46C7B2CB4BE1DEDBF8E32">
    <w:name w:val="F122DA0D729D46C7B2CB4BE1DEDBF8E32"/>
    <w:rsid w:val="009404BC"/>
    <w:rPr>
      <w:rFonts w:eastAsiaTheme="minorHAnsi"/>
    </w:rPr>
  </w:style>
  <w:style w:type="paragraph" w:customStyle="1" w:styleId="536003441ECC431DBCC13095DB1866E72">
    <w:name w:val="536003441ECC431DBCC13095DB1866E72"/>
    <w:rsid w:val="009404BC"/>
    <w:rPr>
      <w:rFonts w:eastAsiaTheme="minorHAnsi"/>
    </w:rPr>
  </w:style>
  <w:style w:type="paragraph" w:customStyle="1" w:styleId="98E6D4ABC53C4A3C83A3A764D5ADC64C2">
    <w:name w:val="98E6D4ABC53C4A3C83A3A764D5ADC64C2"/>
    <w:rsid w:val="009404BC"/>
    <w:rPr>
      <w:rFonts w:eastAsiaTheme="minorHAnsi"/>
    </w:rPr>
  </w:style>
  <w:style w:type="paragraph" w:customStyle="1" w:styleId="3D5DC9EE6AEF40CDA3F56BB353AADDEE2">
    <w:name w:val="3D5DC9EE6AEF40CDA3F56BB353AADDEE2"/>
    <w:rsid w:val="009404BC"/>
    <w:rPr>
      <w:rFonts w:eastAsiaTheme="minorHAnsi"/>
    </w:rPr>
  </w:style>
  <w:style w:type="paragraph" w:customStyle="1" w:styleId="48926521D0A3481E8357EF648DD0DC072">
    <w:name w:val="48926521D0A3481E8357EF648DD0DC072"/>
    <w:rsid w:val="009404BC"/>
    <w:rPr>
      <w:rFonts w:eastAsiaTheme="minorHAnsi"/>
    </w:rPr>
  </w:style>
  <w:style w:type="paragraph" w:customStyle="1" w:styleId="2F02384EB8134DF3A91BADE58686B3B72">
    <w:name w:val="2F02384EB8134DF3A91BADE58686B3B72"/>
    <w:rsid w:val="009404BC"/>
    <w:rPr>
      <w:rFonts w:eastAsiaTheme="minorHAnsi"/>
    </w:rPr>
  </w:style>
  <w:style w:type="paragraph" w:customStyle="1" w:styleId="DDF771A346C24F079D2B12ADFB6B8EBB2">
    <w:name w:val="DDF771A346C24F079D2B12ADFB6B8EBB2"/>
    <w:rsid w:val="009404BC"/>
    <w:rPr>
      <w:rFonts w:eastAsiaTheme="minorHAnsi"/>
    </w:rPr>
  </w:style>
  <w:style w:type="paragraph" w:customStyle="1" w:styleId="17BE8458D5DA4FDBBE1FEB59D5AC4A7E2">
    <w:name w:val="17BE8458D5DA4FDBBE1FEB59D5AC4A7E2"/>
    <w:rsid w:val="009404BC"/>
    <w:rPr>
      <w:rFonts w:eastAsiaTheme="minorHAnsi"/>
    </w:rPr>
  </w:style>
  <w:style w:type="paragraph" w:customStyle="1" w:styleId="129ACBDC71F34F05A118C6C8368AE3372">
    <w:name w:val="129ACBDC71F34F05A118C6C8368AE3372"/>
    <w:rsid w:val="009404BC"/>
    <w:rPr>
      <w:rFonts w:eastAsiaTheme="minorHAnsi"/>
    </w:rPr>
  </w:style>
  <w:style w:type="paragraph" w:customStyle="1" w:styleId="595D608FF8504F888401686E3586EDA32">
    <w:name w:val="595D608FF8504F888401686E3586EDA32"/>
    <w:rsid w:val="009404BC"/>
    <w:rPr>
      <w:rFonts w:eastAsiaTheme="minorHAnsi"/>
    </w:rPr>
  </w:style>
  <w:style w:type="paragraph" w:customStyle="1" w:styleId="5DBDE07D0C484E1AA008BFFD145317AD2">
    <w:name w:val="5DBDE07D0C484E1AA008BFFD145317AD2"/>
    <w:rsid w:val="009404BC"/>
    <w:rPr>
      <w:rFonts w:eastAsiaTheme="minorHAnsi"/>
    </w:rPr>
  </w:style>
  <w:style w:type="paragraph" w:customStyle="1" w:styleId="344725FDB2BD4723A4A009C87E2461082">
    <w:name w:val="344725FDB2BD4723A4A009C87E2461082"/>
    <w:rsid w:val="009404B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D9B1DBF13CAD438A9A8CB59687D817" ma:contentTypeVersion="2" ma:contentTypeDescription="Create a new document." ma:contentTypeScope="" ma:versionID="9e42d96e11e9abe473dd66ad54344701">
  <xsd:schema xmlns:xsd="http://www.w3.org/2001/XMLSchema" xmlns:xs="http://www.w3.org/2001/XMLSchema" xmlns:p="http://schemas.microsoft.com/office/2006/metadata/properties" xmlns:ns3="4d84db22-811d-4e30-9bea-8dc2d34522c2" targetNamespace="http://schemas.microsoft.com/office/2006/metadata/properties" ma:root="true" ma:fieldsID="ec621bfa7ac3a4bc72a136ba90a0803c" ns3:_="">
    <xsd:import namespace="4d84db22-811d-4e30-9bea-8dc2d34522c2"/>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4db22-811d-4e30-9bea-8dc2d34522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163B9-EB10-40F7-A1D0-ED5567C28CD8}">
  <ds:schemaRefs>
    <ds:schemaRef ds:uri="http://schemas.microsoft.com/sharepoint/v3/contenttype/forms"/>
  </ds:schemaRefs>
</ds:datastoreItem>
</file>

<file path=customXml/itemProps2.xml><?xml version="1.0" encoding="utf-8"?>
<ds:datastoreItem xmlns:ds="http://schemas.openxmlformats.org/officeDocument/2006/customXml" ds:itemID="{4E9A2B51-BB97-4A7E-812D-CE90377BE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4db22-811d-4e30-9bea-8dc2d34522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D16276-BC1B-45C7-BE31-1B4D8B6D581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61D48A2-39A8-4151-B469-C55ED6840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6694</Words>
  <Characters>38161</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Kumpula</dc:creator>
  <cp:keywords/>
  <dc:description/>
  <cp:lastModifiedBy>Tony J. Brahmer</cp:lastModifiedBy>
  <cp:revision>2</cp:revision>
  <cp:lastPrinted>2026-10-29T20:22:00Z</cp:lastPrinted>
  <dcterms:created xsi:type="dcterms:W3CDTF">2026-11-02T19:04:00Z</dcterms:created>
  <dcterms:modified xsi:type="dcterms:W3CDTF">2026-11-02T19:04:00Z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0x0101000CD9B1DBF13CAD438A9A8CB59687D817</vt:lpwstr>
  </property>
</Properties>
</file>